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290A0" w14:textId="429317C0" w:rsidR="00551815" w:rsidRDefault="00551815" w:rsidP="00065444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</w:p>
    <w:p w14:paraId="2003017C" w14:textId="2E5CB8A1" w:rsidR="00551815" w:rsidRDefault="00551815" w:rsidP="00065444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</w:p>
    <w:p w14:paraId="3C3B5ACA" w14:textId="752DE812" w:rsidR="00551815" w:rsidRDefault="00551815" w:rsidP="00065444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</w:p>
    <w:p w14:paraId="20B0B0D2" w14:textId="77777777" w:rsidR="009A5F41" w:rsidRDefault="009A5F41" w:rsidP="00065444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</w:p>
    <w:p w14:paraId="40CFE751" w14:textId="6F5BCD65" w:rsidR="009A5F41" w:rsidRDefault="009A5F41" w:rsidP="00065444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FE380D9" wp14:editId="4810A569">
            <wp:extent cx="5760720" cy="520065"/>
            <wp:effectExtent l="0" t="0" r="0" b="0"/>
            <wp:docPr id="1482561219" name="Obraz 148256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nowoczesna_gospodarka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37B1D" w14:textId="77777777" w:rsidR="009A5F41" w:rsidRDefault="009A5F41" w:rsidP="00065444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</w:p>
    <w:p w14:paraId="44AF119F" w14:textId="02E9F11C" w:rsidR="00551815" w:rsidRPr="00471FCC" w:rsidRDefault="00B32EDC" w:rsidP="00065444">
      <w:pPr>
        <w:pStyle w:val="Domylnie"/>
        <w:jc w:val="both"/>
        <w:outlineLvl w:val="0"/>
        <w:rPr>
          <w:rFonts w:ascii="Calibri" w:hAnsi="Calibri"/>
          <w:b/>
          <w:bCs/>
          <w:sz w:val="22"/>
          <w:szCs w:val="22"/>
        </w:rPr>
      </w:pPr>
      <w:r w:rsidRPr="0024321E">
        <w:rPr>
          <w:rFonts w:ascii="Calibri" w:hAnsi="Calibri"/>
          <w:b/>
          <w:bCs/>
          <w:sz w:val="22"/>
          <w:szCs w:val="22"/>
        </w:rPr>
        <w:t>Załącznik nr 1</w:t>
      </w:r>
    </w:p>
    <w:p w14:paraId="6DAB7C52" w14:textId="77777777" w:rsidR="0030257F" w:rsidRDefault="0030257F" w:rsidP="00065444">
      <w:pPr>
        <w:pStyle w:val="Domylnie"/>
        <w:ind w:left="360"/>
        <w:jc w:val="center"/>
        <w:rPr>
          <w:rStyle w:val="Brak"/>
          <w:rFonts w:ascii="Calibri" w:hAnsi="Calibri"/>
          <w:b/>
          <w:bCs/>
          <w:sz w:val="22"/>
          <w:szCs w:val="22"/>
        </w:rPr>
      </w:pPr>
    </w:p>
    <w:p w14:paraId="2546E602" w14:textId="1B0D70C2" w:rsidR="00065444" w:rsidRDefault="00065444" w:rsidP="00065444">
      <w:pPr>
        <w:pStyle w:val="Domylnie"/>
        <w:ind w:left="360"/>
        <w:jc w:val="center"/>
        <w:rPr>
          <w:rFonts w:ascii="Calibri" w:hAnsi="Calibri"/>
          <w:sz w:val="22"/>
          <w:szCs w:val="22"/>
        </w:rPr>
      </w:pPr>
      <w:r w:rsidRPr="005F20F9">
        <w:rPr>
          <w:rStyle w:val="Brak"/>
          <w:rFonts w:ascii="Calibri" w:hAnsi="Calibri"/>
          <w:b/>
          <w:bCs/>
          <w:sz w:val="22"/>
          <w:szCs w:val="22"/>
        </w:rPr>
        <w:t>FORMULARZ OFERTY</w:t>
      </w:r>
    </w:p>
    <w:p w14:paraId="2BF29B51" w14:textId="77777777" w:rsidR="00065444" w:rsidRDefault="00065444" w:rsidP="00065444">
      <w:pPr>
        <w:pStyle w:val="Domylnie"/>
        <w:ind w:left="360"/>
        <w:jc w:val="both"/>
        <w:rPr>
          <w:rFonts w:ascii="Calibri" w:hAnsi="Calibri"/>
          <w:sz w:val="22"/>
          <w:szCs w:val="22"/>
        </w:rPr>
      </w:pPr>
    </w:p>
    <w:p w14:paraId="153D3BEF" w14:textId="7B52EBE3" w:rsidR="00065444" w:rsidRDefault="00065444" w:rsidP="00065444">
      <w:pPr>
        <w:pStyle w:val="Domylnie"/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odpowiedzi na Zapytanie Ofertowe </w:t>
      </w:r>
      <w:r w:rsidRPr="0055725F">
        <w:rPr>
          <w:rFonts w:ascii="Calibri" w:hAnsi="Calibri"/>
          <w:sz w:val="22"/>
          <w:szCs w:val="22"/>
        </w:rPr>
        <w:t xml:space="preserve">nr </w:t>
      </w:r>
      <w:r w:rsidR="0009214E">
        <w:rPr>
          <w:rFonts w:ascii="Calibri" w:hAnsi="Calibri"/>
          <w:b/>
          <w:bCs/>
          <w:sz w:val="22"/>
          <w:szCs w:val="22"/>
        </w:rPr>
        <w:t>1</w:t>
      </w:r>
      <w:r w:rsidR="005E41E1" w:rsidRPr="005F20F9">
        <w:rPr>
          <w:rFonts w:ascii="Calibri" w:hAnsi="Calibri"/>
          <w:b/>
          <w:bCs/>
          <w:sz w:val="22"/>
          <w:szCs w:val="22"/>
        </w:rPr>
        <w:t>/</w:t>
      </w:r>
      <w:r w:rsidR="003B795B">
        <w:rPr>
          <w:rFonts w:ascii="Calibri" w:hAnsi="Calibri"/>
          <w:b/>
          <w:bCs/>
          <w:sz w:val="22"/>
          <w:szCs w:val="22"/>
        </w:rPr>
        <w:t>06</w:t>
      </w:r>
      <w:r w:rsidR="005E41E1" w:rsidRPr="005F20F9">
        <w:rPr>
          <w:rFonts w:ascii="Calibri" w:hAnsi="Calibri"/>
          <w:b/>
          <w:bCs/>
          <w:sz w:val="22"/>
          <w:szCs w:val="22"/>
        </w:rPr>
        <w:t>/</w:t>
      </w:r>
      <w:r w:rsidR="00A02D62" w:rsidRPr="005F20F9">
        <w:rPr>
          <w:rFonts w:ascii="Calibri" w:hAnsi="Calibri"/>
          <w:b/>
          <w:bCs/>
          <w:sz w:val="22"/>
          <w:szCs w:val="22"/>
        </w:rPr>
        <w:t>202</w:t>
      </w:r>
      <w:r w:rsidR="00EF446F">
        <w:rPr>
          <w:rFonts w:ascii="Calibri" w:hAnsi="Calibri"/>
          <w:b/>
          <w:bCs/>
          <w:sz w:val="22"/>
          <w:szCs w:val="22"/>
        </w:rPr>
        <w:t>5</w:t>
      </w:r>
      <w:r w:rsidR="005E41E1" w:rsidRPr="005F20F9">
        <w:rPr>
          <w:rFonts w:ascii="Calibri" w:hAnsi="Calibri"/>
          <w:b/>
          <w:bCs/>
          <w:sz w:val="22"/>
          <w:szCs w:val="22"/>
        </w:rPr>
        <w:t xml:space="preserve"> </w:t>
      </w:r>
      <w:r w:rsidRPr="007C3C85">
        <w:rPr>
          <w:rFonts w:ascii="Calibri" w:hAnsi="Calibri"/>
          <w:sz w:val="22"/>
          <w:szCs w:val="22"/>
        </w:rPr>
        <w:t>z dnia</w:t>
      </w:r>
      <w:r w:rsidR="005E41E1" w:rsidRPr="007C3C85">
        <w:rPr>
          <w:rFonts w:ascii="Calibri" w:hAnsi="Calibri"/>
          <w:sz w:val="22"/>
          <w:szCs w:val="22"/>
        </w:rPr>
        <w:t xml:space="preserve"> </w:t>
      </w:r>
      <w:r w:rsidR="00EE32A3">
        <w:rPr>
          <w:rFonts w:ascii="Calibri" w:eastAsia="Times New Roman" w:hAnsi="Calibri" w:cs="Times New Roman"/>
          <w:sz w:val="22"/>
          <w:szCs w:val="22"/>
          <w:lang w:eastAsia="pl-PL"/>
        </w:rPr>
        <w:t xml:space="preserve">12 </w:t>
      </w:r>
      <w:r w:rsidR="0009214E">
        <w:rPr>
          <w:rFonts w:ascii="Calibri" w:eastAsia="Times New Roman" w:hAnsi="Calibri" w:cs="Times New Roman"/>
          <w:sz w:val="22"/>
          <w:szCs w:val="22"/>
          <w:lang w:eastAsia="pl-PL"/>
        </w:rPr>
        <w:t>czerwca 202</w:t>
      </w:r>
      <w:r w:rsidR="00EF446F">
        <w:rPr>
          <w:rFonts w:ascii="Calibri" w:eastAsia="Times New Roman" w:hAnsi="Calibri" w:cs="Times New Roman"/>
          <w:sz w:val="22"/>
          <w:szCs w:val="22"/>
          <w:lang w:eastAsia="pl-PL"/>
        </w:rPr>
        <w:t>5</w:t>
      </w:r>
      <w:r w:rsidR="00F57643" w:rsidRPr="00BA6C3A">
        <w:rPr>
          <w:rFonts w:ascii="Calibri" w:hAnsi="Calibri"/>
          <w:sz w:val="22"/>
          <w:szCs w:val="22"/>
        </w:rPr>
        <w:t xml:space="preserve"> r.</w:t>
      </w:r>
      <w:r>
        <w:rPr>
          <w:rFonts w:ascii="Calibri" w:hAnsi="Calibri"/>
          <w:sz w:val="22"/>
          <w:szCs w:val="22"/>
        </w:rPr>
        <w:t xml:space="preserve"> składamy poniższą </w:t>
      </w:r>
      <w:proofErr w:type="spellStart"/>
      <w:r>
        <w:rPr>
          <w:rFonts w:ascii="Calibri" w:hAnsi="Calibri"/>
          <w:sz w:val="22"/>
          <w:szCs w:val="22"/>
          <w:lang w:val="pt-PT"/>
        </w:rPr>
        <w:t>ofert</w:t>
      </w:r>
      <w:proofErr w:type="spellEnd"/>
      <w:r>
        <w:rPr>
          <w:rFonts w:ascii="Calibri" w:hAnsi="Calibri"/>
          <w:sz w:val="22"/>
          <w:szCs w:val="22"/>
        </w:rPr>
        <w:t>ę:</w:t>
      </w:r>
    </w:p>
    <w:tbl>
      <w:tblPr>
        <w:tblW w:w="9906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5"/>
        <w:gridCol w:w="415"/>
        <w:gridCol w:w="2310"/>
        <w:gridCol w:w="2946"/>
      </w:tblGrid>
      <w:tr w:rsidR="00065444" w14:paraId="61048CB9" w14:textId="77777777" w:rsidTr="00C5184A">
        <w:trPr>
          <w:trHeight w:val="250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09761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Dane oferenta</w:t>
            </w:r>
          </w:p>
        </w:tc>
      </w:tr>
      <w:tr w:rsidR="00065444" w14:paraId="0C6F1938" w14:textId="77777777" w:rsidTr="00C5184A">
        <w:trPr>
          <w:trHeight w:val="250"/>
        </w:trPr>
        <w:tc>
          <w:tcPr>
            <w:tcW w:w="4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9787C7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</w:p>
        </w:tc>
        <w:tc>
          <w:tcPr>
            <w:tcW w:w="52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40865A" w14:textId="6E268BEF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755B3C21" w14:textId="77777777" w:rsidTr="00C5184A">
        <w:trPr>
          <w:trHeight w:val="250"/>
        </w:trPr>
        <w:tc>
          <w:tcPr>
            <w:tcW w:w="4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2729D3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 xml:space="preserve">Adres </w:t>
            </w:r>
          </w:p>
        </w:tc>
        <w:tc>
          <w:tcPr>
            <w:tcW w:w="52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7C4B23" w14:textId="7F097D6F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1BC18F55" w14:textId="77777777" w:rsidTr="00C5184A">
        <w:trPr>
          <w:trHeight w:val="250"/>
        </w:trPr>
        <w:tc>
          <w:tcPr>
            <w:tcW w:w="4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1EA398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52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76D476" w14:textId="3EAC533F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7F805A3B" w14:textId="77777777" w:rsidTr="00C5184A">
        <w:trPr>
          <w:trHeight w:val="250"/>
        </w:trPr>
        <w:tc>
          <w:tcPr>
            <w:tcW w:w="4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A468E6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Nr KRS/</w:t>
            </w:r>
            <w:proofErr w:type="spellStart"/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52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59222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4DF1DB25" w14:textId="77777777" w:rsidTr="00C5184A">
        <w:trPr>
          <w:trHeight w:val="467"/>
        </w:trPr>
        <w:tc>
          <w:tcPr>
            <w:tcW w:w="4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127361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Podmiot spełnia warunek dotyczący zakazu udzielenia zamówień podmiotom powiązanym (TAK/NIE)</w:t>
            </w:r>
          </w:p>
        </w:tc>
        <w:tc>
          <w:tcPr>
            <w:tcW w:w="52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E14A73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50FC6F7A" w14:textId="77777777" w:rsidTr="00C5184A">
        <w:trPr>
          <w:trHeight w:val="250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70EB37" w14:textId="77777777" w:rsidR="00065444" w:rsidRPr="001922D6" w:rsidRDefault="00065444" w:rsidP="00415FEA">
            <w:pPr>
              <w:pStyle w:val="Domylnie"/>
              <w:tabs>
                <w:tab w:val="left" w:pos="4584"/>
                <w:tab w:val="left" w:pos="5009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Dane osoby do kontakt</w:t>
            </w:r>
            <w:proofErr w:type="spellStart"/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>ó</w:t>
            </w:r>
            <w:proofErr w:type="spellEnd"/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w</w:t>
            </w:r>
          </w:p>
        </w:tc>
      </w:tr>
      <w:tr w:rsidR="00065444" w14:paraId="2BCEE9E8" w14:textId="77777777" w:rsidTr="00C5184A">
        <w:trPr>
          <w:trHeight w:val="250"/>
        </w:trPr>
        <w:tc>
          <w:tcPr>
            <w:tcW w:w="4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4D74A2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52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805878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2D7A03D2" w14:textId="77777777" w:rsidTr="00C5184A">
        <w:trPr>
          <w:trHeight w:val="250"/>
        </w:trPr>
        <w:tc>
          <w:tcPr>
            <w:tcW w:w="4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F03BD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52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34FA7B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5B6782C7" w14:textId="77777777" w:rsidTr="00C5184A">
        <w:trPr>
          <w:trHeight w:val="250"/>
        </w:trPr>
        <w:tc>
          <w:tcPr>
            <w:tcW w:w="4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F15F8A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52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EAF938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7EEBBA67" w14:textId="77777777" w:rsidTr="00C5184A">
        <w:trPr>
          <w:trHeight w:val="250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10F74B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Parametry oferty</w:t>
            </w:r>
          </w:p>
        </w:tc>
      </w:tr>
      <w:tr w:rsidR="00065444" w14:paraId="2ADE45B3" w14:textId="77777777" w:rsidTr="00C5184A">
        <w:trPr>
          <w:trHeight w:val="250"/>
        </w:trPr>
        <w:tc>
          <w:tcPr>
            <w:tcW w:w="46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5B1088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Data przygotowania oferty</w:t>
            </w:r>
          </w:p>
        </w:tc>
        <w:tc>
          <w:tcPr>
            <w:tcW w:w="52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9608D9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5444" w14:paraId="1547A558" w14:textId="77777777" w:rsidTr="00C5184A">
        <w:trPr>
          <w:trHeight w:val="250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24A7D7" w14:textId="77777777" w:rsidR="00065444" w:rsidRPr="001922D6" w:rsidRDefault="00065444" w:rsidP="00415FEA">
            <w:pPr>
              <w:pStyle w:val="Domylni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Odniesienie do </w:t>
            </w:r>
            <w:proofErr w:type="spellStart"/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kryteri</w:t>
            </w: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>ó</w:t>
            </w:r>
            <w:proofErr w:type="spellEnd"/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w wyboru oferty</w:t>
            </w:r>
          </w:p>
        </w:tc>
      </w:tr>
      <w:tr w:rsidR="00065444" w14:paraId="03904554" w14:textId="77777777" w:rsidTr="00C5184A">
        <w:trPr>
          <w:trHeight w:val="479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  <w:tcMar>
              <w:left w:w="103" w:type="dxa"/>
            </w:tcMar>
            <w:vAlign w:val="center"/>
          </w:tcPr>
          <w:p w14:paraId="789EEA52" w14:textId="166B47A4" w:rsidR="003C0AEE" w:rsidRPr="00F33B68" w:rsidRDefault="00B57E80" w:rsidP="00F33B68">
            <w:pPr>
              <w:pStyle w:val="Domylnie"/>
              <w:numPr>
                <w:ilvl w:val="0"/>
                <w:numId w:val="39"/>
              </w:numPr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B57E80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Wytwórni</w:t>
            </w:r>
            <w:r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a</w:t>
            </w:r>
            <w:r w:rsidRPr="00B57E80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 xml:space="preserve"> Mas Bitumicznych o </w:t>
            </w:r>
            <w:r w:rsidRPr="0030257F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 xml:space="preserve">wydajności </w:t>
            </w:r>
            <w:r w:rsidR="00EF446F" w:rsidRPr="0030257F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170</w:t>
            </w:r>
            <w:r w:rsidRPr="0030257F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 xml:space="preserve"> ton na godzinę przy wilgotności </w:t>
            </w:r>
            <w:r w:rsidR="00EF446F" w:rsidRPr="0030257F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5</w:t>
            </w:r>
            <w:r w:rsidRPr="0030257F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%</w:t>
            </w:r>
            <w:r w:rsidR="003C0AEE" w:rsidRPr="0030257F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,</w:t>
            </w:r>
            <w:r w:rsidR="003C0AEE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ED689B" w14:paraId="281C2317" w14:textId="77777777" w:rsidTr="00C5184A">
        <w:trPr>
          <w:trHeight w:val="349"/>
        </w:trPr>
        <w:tc>
          <w:tcPr>
            <w:tcW w:w="4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</w:tcPr>
          <w:p w14:paraId="50C04C9B" w14:textId="77777777" w:rsidR="00ED689B" w:rsidRPr="00703E61" w:rsidRDefault="00ED689B" w:rsidP="00415FEA">
            <w:pPr>
              <w:pStyle w:val="Domylnie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</w:p>
          <w:p w14:paraId="5BF6482B" w14:textId="77777777" w:rsidR="00ED689B" w:rsidRPr="00703E61" w:rsidRDefault="00ED689B" w:rsidP="005171A0">
            <w:pPr>
              <w:pStyle w:val="Domylnie"/>
              <w:tabs>
                <w:tab w:val="left" w:pos="305"/>
              </w:tabs>
              <w:rPr>
                <w:rStyle w:val="Brak"/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47ACC6" w14:textId="3848CD3C" w:rsidR="00ED689B" w:rsidRPr="00703E61" w:rsidRDefault="00ED689B" w:rsidP="005171A0">
            <w:pPr>
              <w:pStyle w:val="Domylnie"/>
              <w:tabs>
                <w:tab w:val="left" w:pos="30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3E61">
              <w:rPr>
                <w:rStyle w:val="Brak"/>
                <w:rFonts w:asciiTheme="minorHAnsi" w:hAnsiTheme="minorHAnsi" w:cstheme="minorHAnsi"/>
                <w:b/>
                <w:sz w:val="20"/>
                <w:szCs w:val="20"/>
              </w:rPr>
              <w:t>Kryterium nr 1 - CENA</w:t>
            </w:r>
          </w:p>
        </w:tc>
        <w:tc>
          <w:tcPr>
            <w:tcW w:w="56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64BC194B" w14:textId="4C35F92C" w:rsidR="00ED689B" w:rsidRPr="00D7541F" w:rsidRDefault="00ED689B" w:rsidP="00415FEA">
            <w:pPr>
              <w:pStyle w:val="Domylnie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4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kwota </w:t>
            </w:r>
          </w:p>
        </w:tc>
      </w:tr>
      <w:tr w:rsidR="00ED689B" w14:paraId="0F44A2D7" w14:textId="77777777" w:rsidTr="00C5184A">
        <w:trPr>
          <w:trHeight w:val="250"/>
        </w:trPr>
        <w:tc>
          <w:tcPr>
            <w:tcW w:w="42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</w:tcPr>
          <w:p w14:paraId="5A7AF601" w14:textId="3DE7D98D" w:rsidR="00ED689B" w:rsidRPr="00703E61" w:rsidRDefault="00ED689B" w:rsidP="005171A0">
            <w:pPr>
              <w:pStyle w:val="Domylnie"/>
              <w:tabs>
                <w:tab w:val="left" w:pos="30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</w:tcPr>
          <w:p w14:paraId="3A3C7D99" w14:textId="24A2D686" w:rsidR="00ED689B" w:rsidRPr="001922D6" w:rsidRDefault="00ED689B" w:rsidP="00415FEA">
            <w:pPr>
              <w:pStyle w:val="Domylni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netto/brutto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" w:type="dxa"/>
              <w:right w:w="10" w:type="dxa"/>
            </w:tcMar>
          </w:tcPr>
          <w:p w14:paraId="3DAB2C60" w14:textId="1897DDF8" w:rsidR="00ED689B" w:rsidRPr="001922D6" w:rsidRDefault="00ED689B" w:rsidP="00415FEA">
            <w:pPr>
              <w:pStyle w:val="Domylni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21DE">
              <w:rPr>
                <w:rFonts w:asciiTheme="minorHAnsi" w:hAnsiTheme="minorHAnsi" w:cstheme="minorHAnsi"/>
                <w:sz w:val="20"/>
                <w:szCs w:val="20"/>
              </w:rPr>
              <w:t>EUR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etto/brutto</w:t>
            </w:r>
          </w:p>
        </w:tc>
      </w:tr>
      <w:tr w:rsidR="00ED689B" w14:paraId="4BD0B80B" w14:textId="77777777" w:rsidTr="00C5184A">
        <w:trPr>
          <w:trHeight w:val="445"/>
        </w:trPr>
        <w:tc>
          <w:tcPr>
            <w:tcW w:w="42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5727BCD0" w14:textId="44FD68A8" w:rsidR="00ED689B" w:rsidRPr="00703E61" w:rsidRDefault="00ED689B" w:rsidP="005171A0">
            <w:pPr>
              <w:pStyle w:val="Domylnie"/>
              <w:tabs>
                <w:tab w:val="clear" w:pos="708"/>
                <w:tab w:val="left" w:pos="305"/>
              </w:tabs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 w:bidi="ar-SA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8365EF" w14:textId="74027791" w:rsidR="00ED689B" w:rsidRPr="00001CA0" w:rsidRDefault="00ED689B" w:rsidP="00001CA0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DEA4AA8" w14:textId="1DB1F428" w:rsidR="00ED689B" w:rsidRPr="00001CA0" w:rsidRDefault="00ED689B" w:rsidP="00001CA0">
            <w:pPr>
              <w:pStyle w:val="Domylnie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D689B" w14:paraId="65D20137" w14:textId="77777777" w:rsidTr="00C5184A">
        <w:trPr>
          <w:trHeight w:val="59"/>
        </w:trPr>
        <w:tc>
          <w:tcPr>
            <w:tcW w:w="4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</w:tcPr>
          <w:p w14:paraId="75212246" w14:textId="77777777" w:rsidR="00ED689B" w:rsidRPr="00703E61" w:rsidRDefault="00ED689B" w:rsidP="00682946">
            <w:pPr>
              <w:pStyle w:val="Domylnie"/>
              <w:rPr>
                <w:rStyle w:val="Brak"/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F23AB6" w14:textId="77777777" w:rsidR="00ED689B" w:rsidRPr="00703E61" w:rsidRDefault="00ED689B" w:rsidP="00682946">
            <w:pPr>
              <w:pStyle w:val="Domylni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3E61">
              <w:rPr>
                <w:rStyle w:val="Brak"/>
                <w:rFonts w:asciiTheme="minorHAnsi" w:hAnsiTheme="minorHAnsi" w:cstheme="minorHAnsi"/>
                <w:b/>
                <w:sz w:val="20"/>
                <w:szCs w:val="20"/>
              </w:rPr>
              <w:t xml:space="preserve">Kryterium nr 2 – </w:t>
            </w:r>
            <w:r w:rsidRPr="00703E61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  <w:p w14:paraId="055C9C5E" w14:textId="0C996E17" w:rsidR="00ED689B" w:rsidRPr="00703E61" w:rsidRDefault="00ED689B" w:rsidP="00682946">
            <w:pPr>
              <w:pStyle w:val="Domylnie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4CE77074" w14:textId="542364B1" w:rsidR="00ED689B" w:rsidRPr="007321DE" w:rsidRDefault="00ED689B" w:rsidP="0068294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21DE">
              <w:rPr>
                <w:rFonts w:asciiTheme="minorHAnsi" w:hAnsiTheme="minorHAnsi" w:cstheme="minorHAnsi"/>
                <w:bCs/>
                <w:sz w:val="20"/>
                <w:szCs w:val="20"/>
              </w:rPr>
              <w:t>liczba miesięcy</w:t>
            </w:r>
          </w:p>
        </w:tc>
      </w:tr>
      <w:tr w:rsidR="00ED689B" w14:paraId="38C7FD11" w14:textId="77777777" w:rsidTr="00703E61">
        <w:trPr>
          <w:trHeight w:val="59"/>
        </w:trPr>
        <w:tc>
          <w:tcPr>
            <w:tcW w:w="4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</w:tcPr>
          <w:p w14:paraId="44858B39" w14:textId="77777777" w:rsidR="00ED689B" w:rsidRPr="00703E61" w:rsidRDefault="00ED689B" w:rsidP="00682946">
            <w:pPr>
              <w:pStyle w:val="Domylnie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23AE74B" w14:textId="77777777" w:rsidR="00ED689B" w:rsidRPr="007321DE" w:rsidRDefault="00ED689B" w:rsidP="0068294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03E61" w:rsidRPr="00F33B68" w14:paraId="112CEED5" w14:textId="77777777" w:rsidTr="00703E61">
        <w:trPr>
          <w:trHeight w:val="256"/>
        </w:trPr>
        <w:tc>
          <w:tcPr>
            <w:tcW w:w="4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2805176B" w14:textId="17A3DF7C" w:rsidR="00703E61" w:rsidRPr="00703E61" w:rsidRDefault="00703E61" w:rsidP="009D6EC9">
            <w:pPr>
              <w:pStyle w:val="Domylnie"/>
              <w:tabs>
                <w:tab w:val="left" w:pos="305"/>
              </w:tabs>
              <w:jc w:val="both"/>
              <w:rPr>
                <w:rStyle w:val="Brak"/>
                <w:rFonts w:asciiTheme="majorHAnsi" w:hAnsiTheme="majorHAnsi" w:cstheme="majorHAnsi"/>
                <w:b/>
                <w:sz w:val="22"/>
                <w:szCs w:val="22"/>
              </w:rPr>
            </w:pPr>
            <w:r w:rsidRPr="00703E61">
              <w:rPr>
                <w:rStyle w:val="Brak"/>
                <w:rFonts w:asciiTheme="majorHAnsi" w:hAnsiTheme="majorHAnsi" w:cstheme="majorHAnsi"/>
                <w:b/>
                <w:sz w:val="22"/>
                <w:szCs w:val="22"/>
              </w:rPr>
              <w:t xml:space="preserve">Kryterium nr 3 – Czas reakcji serwisu </w:t>
            </w:r>
          </w:p>
        </w:tc>
        <w:tc>
          <w:tcPr>
            <w:tcW w:w="56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vAlign w:val="center"/>
          </w:tcPr>
          <w:p w14:paraId="66602309" w14:textId="21D65675" w:rsidR="00703E61" w:rsidRPr="00703E61" w:rsidRDefault="00703E61" w:rsidP="00703E61">
            <w:pPr>
              <w:pStyle w:val="Domylnie"/>
              <w:jc w:val="center"/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>l</w:t>
            </w:r>
            <w:r w:rsidRPr="00703E61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 xml:space="preserve">iczba godzin w przedziale </w:t>
            </w:r>
            <w:proofErr w:type="gramStart"/>
            <w:r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>( do</w:t>
            </w:r>
            <w:proofErr w:type="gramEnd"/>
            <w:r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 xml:space="preserve"> 23 h, </w:t>
            </w:r>
            <w:r w:rsidR="007767BC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>24-48</w:t>
            </w:r>
            <w:r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 xml:space="preserve"> h, ponad </w:t>
            </w:r>
            <w:r w:rsidR="007767BC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>48</w:t>
            </w:r>
            <w:r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 xml:space="preserve"> h)</w:t>
            </w:r>
          </w:p>
        </w:tc>
      </w:tr>
      <w:tr w:rsidR="00703E61" w:rsidRPr="00F33B68" w14:paraId="589D1A78" w14:textId="77777777" w:rsidTr="00703E61">
        <w:trPr>
          <w:trHeight w:val="558"/>
        </w:trPr>
        <w:tc>
          <w:tcPr>
            <w:tcW w:w="42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2F95847E" w14:textId="22B1BCC7" w:rsidR="00703E61" w:rsidRPr="00703E61" w:rsidRDefault="00703E61" w:rsidP="009D6EC9">
            <w:pPr>
              <w:pStyle w:val="Domylnie"/>
              <w:tabs>
                <w:tab w:val="left" w:pos="305"/>
              </w:tabs>
              <w:jc w:val="both"/>
              <w:rPr>
                <w:rStyle w:val="Brak"/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3D4C18" w14:textId="77777777" w:rsidR="00703E61" w:rsidRDefault="00703E61" w:rsidP="009D6EC9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  <w:tr w:rsidR="009D6EC9" w:rsidRPr="00F33B68" w14:paraId="10A72ED5" w14:textId="77777777" w:rsidTr="00C5184A">
        <w:trPr>
          <w:trHeight w:val="479"/>
        </w:trPr>
        <w:tc>
          <w:tcPr>
            <w:tcW w:w="4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6A0D6C3B" w14:textId="53980975" w:rsidR="009D6EC9" w:rsidRPr="00703E61" w:rsidRDefault="009D6EC9" w:rsidP="009D6EC9">
            <w:pPr>
              <w:pStyle w:val="Domylnie"/>
              <w:tabs>
                <w:tab w:val="left" w:pos="305"/>
              </w:tabs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703E61">
              <w:rPr>
                <w:rStyle w:val="Brak"/>
                <w:rFonts w:asciiTheme="majorHAnsi" w:hAnsiTheme="majorHAnsi" w:cstheme="majorHAnsi"/>
                <w:b/>
                <w:sz w:val="22"/>
                <w:szCs w:val="22"/>
              </w:rPr>
              <w:t xml:space="preserve">Kryterium nr </w:t>
            </w:r>
            <w:r w:rsidR="00C5184A" w:rsidRPr="00703E61">
              <w:rPr>
                <w:rStyle w:val="Brak"/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Pr="00703E61">
              <w:rPr>
                <w:rStyle w:val="Brak"/>
                <w:rFonts w:asciiTheme="majorHAnsi" w:hAnsiTheme="majorHAnsi" w:cstheme="majorHAnsi"/>
                <w:b/>
                <w:sz w:val="22"/>
                <w:szCs w:val="22"/>
              </w:rPr>
              <w:t xml:space="preserve"> - Dodatkowe urządzenia lub rozwiązanie techniczne służące do odzysku energii</w:t>
            </w:r>
            <w:r w:rsidR="00EE32A3">
              <w:rPr>
                <w:rStyle w:val="Brak"/>
                <w:rFonts w:asciiTheme="majorHAnsi" w:hAnsiTheme="majorHAnsi" w:cstheme="majorHAnsi"/>
                <w:b/>
                <w:sz w:val="22"/>
                <w:szCs w:val="22"/>
              </w:rPr>
              <w:t>*</w:t>
            </w:r>
          </w:p>
        </w:tc>
        <w:tc>
          <w:tcPr>
            <w:tcW w:w="2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vAlign w:val="center"/>
          </w:tcPr>
          <w:p w14:paraId="66D32ED0" w14:textId="44C8A513" w:rsidR="009D6EC9" w:rsidRPr="00C5184A" w:rsidRDefault="009D6EC9" w:rsidP="009D6EC9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</w:pPr>
            <w:r w:rsidRPr="00C5184A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 xml:space="preserve">        TAK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vAlign w:val="center"/>
          </w:tcPr>
          <w:p w14:paraId="0539ACCF" w14:textId="2792E8BC" w:rsidR="009D6EC9" w:rsidRPr="00C5184A" w:rsidRDefault="009D6EC9" w:rsidP="009D6EC9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</w:pPr>
            <w:r w:rsidRPr="00C5184A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 xml:space="preserve">          NIE </w:t>
            </w:r>
          </w:p>
        </w:tc>
      </w:tr>
      <w:tr w:rsidR="009D6EC9" w:rsidRPr="00F33B68" w14:paraId="05C4737C" w14:textId="77777777" w:rsidTr="00C5184A">
        <w:trPr>
          <w:trHeight w:val="725"/>
        </w:trPr>
        <w:tc>
          <w:tcPr>
            <w:tcW w:w="4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06F9C1CE" w14:textId="77777777" w:rsidR="009D6EC9" w:rsidRPr="00EF446F" w:rsidRDefault="009D6EC9" w:rsidP="009D6EC9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96780E" w14:textId="77777777" w:rsidR="009D6EC9" w:rsidRPr="00EF446F" w:rsidRDefault="009D6EC9" w:rsidP="009D6EC9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FB3245" w14:textId="2B47D3D6" w:rsidR="009D6EC9" w:rsidRPr="00EF446F" w:rsidRDefault="009D6EC9" w:rsidP="009D6EC9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  <w:tr w:rsidR="009D6EC9" w:rsidRPr="00F33B68" w14:paraId="23ABA936" w14:textId="77777777" w:rsidTr="00C5184A">
        <w:trPr>
          <w:trHeight w:val="479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584F75D4" w14:textId="77777777" w:rsidR="009D6EC9" w:rsidRDefault="009D6EC9" w:rsidP="009D6EC9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Pr="00CA128A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ależy zaznaczyć „X” właściwy kwadrat</w:t>
            </w:r>
          </w:p>
          <w:p w14:paraId="7B681AD5" w14:textId="373050C9" w:rsidR="009D6EC9" w:rsidRDefault="009D6EC9" w:rsidP="00EE32A3">
            <w:pPr>
              <w:pStyle w:val="Domylnie"/>
              <w:tabs>
                <w:tab w:val="clear" w:pos="708"/>
                <w:tab w:val="left" w:pos="366"/>
              </w:tabs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UWAGA: </w:t>
            </w:r>
            <w:r w:rsidRPr="006E7384">
              <w:rPr>
                <w:rFonts w:asciiTheme="majorHAnsi" w:hAnsiTheme="majorHAnsi" w:cstheme="majorHAnsi"/>
                <w:sz w:val="22"/>
                <w:szCs w:val="22"/>
              </w:rPr>
              <w:t>Potwierdzeniem będzie karta katalogowa lub opis technologii potwierdzające rodzaj i parametry zastosowanego rozwiązania do odzysku energii</w:t>
            </w:r>
            <w:r w:rsidR="0075094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5094C">
              <w:rPr>
                <w:rFonts w:asciiTheme="majorHAnsi" w:hAnsiTheme="majorHAnsi" w:cstheme="majorHAnsi"/>
              </w:rPr>
              <w:t xml:space="preserve">lub </w:t>
            </w:r>
            <w:proofErr w:type="spellStart"/>
            <w:r w:rsidR="0075094C">
              <w:rPr>
                <w:rFonts w:asciiTheme="majorHAnsi" w:hAnsiTheme="majorHAnsi" w:cstheme="majorHAnsi"/>
              </w:rPr>
              <w:t>zminiejszenia</w:t>
            </w:r>
            <w:proofErr w:type="spellEnd"/>
            <w:r w:rsidR="0075094C">
              <w:rPr>
                <w:rFonts w:asciiTheme="majorHAnsi" w:hAnsiTheme="majorHAnsi" w:cstheme="majorHAnsi"/>
              </w:rPr>
              <w:t xml:space="preserve"> zużycia energii</w:t>
            </w:r>
            <w:r w:rsidRPr="006E7384">
              <w:rPr>
                <w:rFonts w:asciiTheme="majorHAnsi" w:hAnsiTheme="majorHAnsi" w:cstheme="majorHAnsi"/>
                <w:sz w:val="22"/>
                <w:szCs w:val="22"/>
              </w:rPr>
              <w:t>, zwiększeni</w:t>
            </w:r>
            <w:r w:rsidR="0075094C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6E7384">
              <w:rPr>
                <w:rFonts w:asciiTheme="majorHAnsi" w:hAnsiTheme="majorHAnsi" w:cstheme="majorHAnsi"/>
                <w:sz w:val="22"/>
                <w:szCs w:val="22"/>
              </w:rPr>
              <w:t xml:space="preserve"> efektywności lub zmniejszeniu emisji.</w:t>
            </w:r>
            <w:r w:rsidRPr="00192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75DA81DA" w14:textId="77777777" w:rsidR="007767BC" w:rsidRPr="00192676" w:rsidRDefault="007767BC" w:rsidP="009D6EC9">
            <w:pPr>
              <w:pStyle w:val="Domylnie"/>
              <w:tabs>
                <w:tab w:val="clear" w:pos="708"/>
                <w:tab w:val="left" w:pos="366"/>
              </w:tabs>
              <w:ind w:left="369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  <w:p w14:paraId="3A3879F6" w14:textId="77777777" w:rsidR="009D6EC9" w:rsidRPr="00EF446F" w:rsidRDefault="009D6EC9" w:rsidP="009D6EC9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  <w:tr w:rsidR="007767BC" w:rsidRPr="00F33B68" w14:paraId="70B704B8" w14:textId="77777777" w:rsidTr="00EE32A3">
        <w:trPr>
          <w:trHeight w:val="479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1153CBD" w14:textId="77777777" w:rsidR="007767BC" w:rsidRDefault="007767BC" w:rsidP="009D6EC9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Termin dostawy/uruchomienia</w:t>
            </w:r>
          </w:p>
          <w:p w14:paraId="698AC942" w14:textId="77777777" w:rsidR="00EE32A3" w:rsidRDefault="00EE32A3" w:rsidP="009D6EC9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D386D7" w14:textId="77777777" w:rsidR="00EE32A3" w:rsidRDefault="00EE32A3" w:rsidP="009D6EC9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D1755E" w14:textId="77777777" w:rsidR="00EE32A3" w:rsidRDefault="00EE32A3" w:rsidP="009D6EC9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4016C9" w14:textId="3A901CB2" w:rsidR="00EE32A3" w:rsidRDefault="00EE32A3" w:rsidP="009D6EC9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3B68" w:rsidRPr="00F33B68" w14:paraId="0A6FC6B5" w14:textId="77777777" w:rsidTr="00C5184A">
        <w:trPr>
          <w:trHeight w:val="479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  <w:tcMar>
              <w:left w:w="103" w:type="dxa"/>
            </w:tcMar>
            <w:vAlign w:val="center"/>
          </w:tcPr>
          <w:p w14:paraId="557BD38E" w14:textId="38D6BFEB" w:rsidR="00F33B68" w:rsidRPr="00EF446F" w:rsidRDefault="00EF446F" w:rsidP="00EF446F">
            <w:pPr>
              <w:pStyle w:val="Domylnie"/>
              <w:numPr>
                <w:ilvl w:val="0"/>
                <w:numId w:val="39"/>
              </w:numPr>
              <w:tabs>
                <w:tab w:val="left" w:pos="305"/>
              </w:tabs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EF446F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lastRenderedPageBreak/>
              <w:t xml:space="preserve">System dozowania dodatku rzepakowego wraz z urządzeniem do spieniania lepiszcza asfaltowego. </w:t>
            </w:r>
          </w:p>
        </w:tc>
      </w:tr>
      <w:tr w:rsidR="00ED689B" w:rsidRPr="00D7541F" w14:paraId="02ED30F2" w14:textId="77777777" w:rsidTr="00C5184A">
        <w:trPr>
          <w:trHeight w:val="349"/>
        </w:trPr>
        <w:tc>
          <w:tcPr>
            <w:tcW w:w="4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</w:tcPr>
          <w:p w14:paraId="7D26B23E" w14:textId="77777777" w:rsidR="00ED689B" w:rsidRPr="0024321E" w:rsidRDefault="00ED689B" w:rsidP="00F966E0">
            <w:pPr>
              <w:pStyle w:val="Domylnie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</w:p>
          <w:p w14:paraId="1E91CCB0" w14:textId="77777777" w:rsidR="00ED689B" w:rsidRDefault="00ED689B" w:rsidP="00F966E0">
            <w:pPr>
              <w:pStyle w:val="Domylnie"/>
              <w:tabs>
                <w:tab w:val="left" w:pos="305"/>
              </w:tabs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090DFF8" w14:textId="1A2F2B03" w:rsidR="00ED689B" w:rsidRPr="0024321E" w:rsidRDefault="00ED689B" w:rsidP="00F966E0">
            <w:pPr>
              <w:pStyle w:val="Domylnie"/>
              <w:tabs>
                <w:tab w:val="left" w:pos="30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22D6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Kryterium nr 1 - </w:t>
            </w:r>
            <w:r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56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60ED1937" w14:textId="77777777" w:rsidR="00ED689B" w:rsidRPr="00D7541F" w:rsidRDefault="00ED689B" w:rsidP="00F966E0">
            <w:pPr>
              <w:pStyle w:val="Domylnie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54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kwota </w:t>
            </w:r>
          </w:p>
        </w:tc>
      </w:tr>
      <w:tr w:rsidR="00ED689B" w:rsidRPr="001922D6" w14:paraId="143F21E3" w14:textId="77777777" w:rsidTr="00C5184A">
        <w:trPr>
          <w:trHeight w:val="250"/>
        </w:trPr>
        <w:tc>
          <w:tcPr>
            <w:tcW w:w="42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</w:tcPr>
          <w:p w14:paraId="607B5ED9" w14:textId="328F3F0F" w:rsidR="00ED689B" w:rsidRPr="0024321E" w:rsidRDefault="00ED689B" w:rsidP="00F966E0">
            <w:pPr>
              <w:pStyle w:val="Domylnie"/>
              <w:tabs>
                <w:tab w:val="left" w:pos="305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</w:tcPr>
          <w:p w14:paraId="77F287BE" w14:textId="77777777" w:rsidR="00ED689B" w:rsidRPr="001922D6" w:rsidRDefault="00ED689B" w:rsidP="00F966E0">
            <w:pPr>
              <w:pStyle w:val="Domylni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22D6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netto/brutto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" w:type="dxa"/>
              <w:right w:w="10" w:type="dxa"/>
            </w:tcMar>
          </w:tcPr>
          <w:p w14:paraId="2E4E7DDC" w14:textId="77777777" w:rsidR="00ED689B" w:rsidRPr="001922D6" w:rsidRDefault="00ED689B" w:rsidP="00F966E0">
            <w:pPr>
              <w:pStyle w:val="Domylni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21DE">
              <w:rPr>
                <w:rFonts w:asciiTheme="minorHAnsi" w:hAnsiTheme="minorHAnsi" w:cstheme="minorHAnsi"/>
                <w:sz w:val="20"/>
                <w:szCs w:val="20"/>
              </w:rPr>
              <w:t>EUR 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etto/brutto</w:t>
            </w:r>
          </w:p>
        </w:tc>
      </w:tr>
      <w:tr w:rsidR="00ED689B" w:rsidRPr="00001CA0" w14:paraId="01E06E65" w14:textId="77777777" w:rsidTr="00C5184A">
        <w:trPr>
          <w:trHeight w:val="445"/>
        </w:trPr>
        <w:tc>
          <w:tcPr>
            <w:tcW w:w="42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5503C772" w14:textId="329BC378" w:rsidR="00ED689B" w:rsidRPr="00705D70" w:rsidRDefault="00ED689B" w:rsidP="00F966E0">
            <w:pPr>
              <w:pStyle w:val="Domylnie"/>
              <w:tabs>
                <w:tab w:val="clear" w:pos="708"/>
                <w:tab w:val="left" w:pos="305"/>
              </w:tabs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 w:bidi="ar-SA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075348" w14:textId="77777777" w:rsidR="00ED689B" w:rsidRPr="00001CA0" w:rsidRDefault="00ED689B" w:rsidP="00F966E0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D12B616" w14:textId="77777777" w:rsidR="00ED689B" w:rsidRPr="00001CA0" w:rsidRDefault="00ED689B" w:rsidP="00F966E0">
            <w:pPr>
              <w:pStyle w:val="Domylnie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D689B" w:rsidRPr="007321DE" w14:paraId="7C7304AE" w14:textId="77777777" w:rsidTr="00C5184A">
        <w:trPr>
          <w:trHeight w:val="59"/>
        </w:trPr>
        <w:tc>
          <w:tcPr>
            <w:tcW w:w="4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</w:tcPr>
          <w:p w14:paraId="19F7CAAC" w14:textId="77777777" w:rsidR="00ED689B" w:rsidRPr="0024321E" w:rsidRDefault="00ED689B" w:rsidP="00F966E0">
            <w:pPr>
              <w:pStyle w:val="Domylnie"/>
              <w:rPr>
                <w:rFonts w:asciiTheme="minorHAnsi" w:hAnsiTheme="minorHAnsi" w:cstheme="minorHAnsi"/>
                <w:b/>
                <w:sz w:val="20"/>
                <w:szCs w:val="20"/>
                <w:lang w:eastAsia="fr-FR"/>
              </w:rPr>
            </w:pPr>
          </w:p>
          <w:p w14:paraId="5226E1E2" w14:textId="0395E084" w:rsidR="00ED689B" w:rsidRPr="0024321E" w:rsidRDefault="00ED689B" w:rsidP="00F966E0">
            <w:pPr>
              <w:pStyle w:val="Domylnie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30BD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>Kryterium nr 2</w:t>
            </w:r>
            <w:r w:rsidRPr="004326DA">
              <w:rPr>
                <w:rStyle w:val="Brak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</w:t>
            </w:r>
            <w:r w:rsidRPr="004326DA">
              <w:rPr>
                <w:rFonts w:asciiTheme="minorHAnsi" w:hAnsiTheme="minorHAnsi" w:cstheme="minorHAnsi"/>
                <w:b/>
                <w:sz w:val="20"/>
                <w:szCs w:val="20"/>
              </w:rPr>
              <w:t>GWARANCJA</w:t>
            </w:r>
          </w:p>
        </w:tc>
        <w:tc>
          <w:tcPr>
            <w:tcW w:w="567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38B46AD3" w14:textId="77777777" w:rsidR="00ED689B" w:rsidRPr="007321DE" w:rsidRDefault="00ED689B" w:rsidP="00F966E0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21D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miesięcy </w:t>
            </w:r>
          </w:p>
        </w:tc>
      </w:tr>
      <w:tr w:rsidR="00ED689B" w:rsidRPr="007321DE" w14:paraId="3688EB61" w14:textId="77777777" w:rsidTr="0030257F">
        <w:trPr>
          <w:trHeight w:val="459"/>
        </w:trPr>
        <w:tc>
          <w:tcPr>
            <w:tcW w:w="42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638773DB" w14:textId="4FA838BF" w:rsidR="00ED689B" w:rsidRPr="004326DA" w:rsidRDefault="00ED689B" w:rsidP="00F966E0">
            <w:pPr>
              <w:pStyle w:val="Domylnie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748115" w14:textId="01E2F1BB" w:rsidR="00ED689B" w:rsidRPr="007321DE" w:rsidRDefault="00ED689B" w:rsidP="00F966E0">
            <w:pPr>
              <w:pStyle w:val="Domylni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57F" w:rsidRPr="007321DE" w14:paraId="75B32626" w14:textId="77777777" w:rsidTr="0030257F">
        <w:trPr>
          <w:trHeight w:val="275"/>
        </w:trPr>
        <w:tc>
          <w:tcPr>
            <w:tcW w:w="42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3272C4CB" w14:textId="7058CEE4" w:rsidR="0030257F" w:rsidRPr="004326DA" w:rsidRDefault="0030257F" w:rsidP="0030257F">
            <w:pPr>
              <w:pStyle w:val="Domylnie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</w:rPr>
            </w:pPr>
            <w:r w:rsidRPr="00703E61">
              <w:rPr>
                <w:rStyle w:val="Brak"/>
                <w:rFonts w:asciiTheme="majorHAnsi" w:hAnsiTheme="majorHAnsi" w:cstheme="majorHAnsi"/>
                <w:b/>
                <w:sz w:val="22"/>
                <w:szCs w:val="22"/>
              </w:rPr>
              <w:t>Kryterium nr 3 – Czas reakcji serwisu</w:t>
            </w:r>
          </w:p>
        </w:tc>
        <w:tc>
          <w:tcPr>
            <w:tcW w:w="56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77F46427" w14:textId="6C49D1BF" w:rsidR="0030257F" w:rsidRPr="007321DE" w:rsidRDefault="0030257F" w:rsidP="0030257F">
            <w:pPr>
              <w:pStyle w:val="Domylni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>l</w:t>
            </w:r>
            <w:r w:rsidRPr="00703E61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 xml:space="preserve">iczba godzin w przedziale </w:t>
            </w:r>
            <w:proofErr w:type="gramStart"/>
            <w:r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>( do</w:t>
            </w:r>
            <w:proofErr w:type="gramEnd"/>
            <w:r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 xml:space="preserve"> 23 h, </w:t>
            </w:r>
            <w:r w:rsidR="007767BC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>24-48</w:t>
            </w:r>
            <w:r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 xml:space="preserve"> h, ponad </w:t>
            </w:r>
            <w:r w:rsidR="007767BC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>48</w:t>
            </w:r>
            <w:r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 xml:space="preserve"> h)</w:t>
            </w:r>
          </w:p>
        </w:tc>
      </w:tr>
      <w:tr w:rsidR="0030257F" w:rsidRPr="007321DE" w14:paraId="11E93093" w14:textId="77777777" w:rsidTr="00C5184A">
        <w:trPr>
          <w:trHeight w:val="459"/>
        </w:trPr>
        <w:tc>
          <w:tcPr>
            <w:tcW w:w="42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74CB74EA" w14:textId="77777777" w:rsidR="0030257F" w:rsidRPr="004326DA" w:rsidRDefault="0030257F" w:rsidP="0030257F">
            <w:pPr>
              <w:pStyle w:val="Domylnie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51319D" w14:textId="77777777" w:rsidR="0030257F" w:rsidRPr="007321DE" w:rsidRDefault="0030257F" w:rsidP="0030257F">
            <w:pPr>
              <w:pStyle w:val="Domylnie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257F" w:rsidRPr="009D6EC9" w14:paraId="416D7002" w14:textId="77777777" w:rsidTr="009D6EC9">
        <w:trPr>
          <w:trHeight w:val="479"/>
        </w:trPr>
        <w:tc>
          <w:tcPr>
            <w:tcW w:w="42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0A184611" w14:textId="6C908344" w:rsidR="0030257F" w:rsidRPr="00EF446F" w:rsidRDefault="0030257F" w:rsidP="0030257F">
            <w:pPr>
              <w:pStyle w:val="Domylnie"/>
              <w:tabs>
                <w:tab w:val="left" w:pos="305"/>
              </w:tabs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>
              <w:rPr>
                <w:rStyle w:val="Brak"/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Kryterium nr 4 - </w:t>
            </w:r>
            <w:r w:rsidRPr="00D8167E">
              <w:rPr>
                <w:rStyle w:val="Brak"/>
                <w:rFonts w:asciiTheme="majorHAnsi" w:hAnsiTheme="majorHAnsi" w:cstheme="majorHAnsi"/>
                <w:b/>
                <w:bCs/>
                <w:sz w:val="22"/>
                <w:szCs w:val="22"/>
              </w:rPr>
              <w:t>Dodatkowe urządzenia lub rozwiązanie techniczne służące do odzysku energii</w:t>
            </w:r>
            <w:r w:rsidR="00EE32A3">
              <w:rPr>
                <w:rStyle w:val="Brak"/>
                <w:rFonts w:asciiTheme="majorHAnsi" w:hAnsiTheme="majorHAnsi" w:cstheme="maj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vAlign w:val="center"/>
          </w:tcPr>
          <w:p w14:paraId="6044A987" w14:textId="77777777" w:rsidR="0030257F" w:rsidRPr="00C5184A" w:rsidRDefault="0030257F" w:rsidP="0030257F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</w:pPr>
            <w:r w:rsidRPr="00C5184A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 xml:space="preserve">        TAK</w:t>
            </w: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vAlign w:val="center"/>
          </w:tcPr>
          <w:p w14:paraId="45289874" w14:textId="77777777" w:rsidR="0030257F" w:rsidRPr="00C5184A" w:rsidRDefault="0030257F" w:rsidP="0030257F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</w:pPr>
            <w:r w:rsidRPr="00C5184A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 xml:space="preserve">          NIE </w:t>
            </w:r>
          </w:p>
        </w:tc>
      </w:tr>
      <w:tr w:rsidR="0030257F" w:rsidRPr="00EF446F" w14:paraId="39ED650F" w14:textId="77777777" w:rsidTr="009D6EC9">
        <w:trPr>
          <w:trHeight w:val="725"/>
        </w:trPr>
        <w:tc>
          <w:tcPr>
            <w:tcW w:w="42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1E6EDCB6" w14:textId="77777777" w:rsidR="0030257F" w:rsidRPr="00EF446F" w:rsidRDefault="0030257F" w:rsidP="0030257F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vAlign w:val="center"/>
          </w:tcPr>
          <w:p w14:paraId="1E15FFBF" w14:textId="77777777" w:rsidR="0030257F" w:rsidRPr="00EF446F" w:rsidRDefault="0030257F" w:rsidP="0030257F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vAlign w:val="center"/>
          </w:tcPr>
          <w:p w14:paraId="4D00FCC1" w14:textId="77777777" w:rsidR="0030257F" w:rsidRPr="00EF446F" w:rsidRDefault="0030257F" w:rsidP="0030257F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  <w:tr w:rsidR="0030257F" w:rsidRPr="00EF446F" w14:paraId="19C3E9FF" w14:textId="77777777" w:rsidTr="00E87A4B">
        <w:trPr>
          <w:trHeight w:val="479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cMar>
              <w:left w:w="103" w:type="dxa"/>
            </w:tcMar>
            <w:vAlign w:val="center"/>
          </w:tcPr>
          <w:p w14:paraId="634ACE55" w14:textId="77777777" w:rsidR="0030257F" w:rsidRDefault="0030257F" w:rsidP="0030257F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Pr="00CA128A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ależy zaznaczyć „X” właściwy kwadrat</w:t>
            </w:r>
          </w:p>
          <w:p w14:paraId="47DA8392" w14:textId="7F08CC06" w:rsidR="0030257F" w:rsidRPr="00192676" w:rsidRDefault="0030257F" w:rsidP="00EE32A3">
            <w:pPr>
              <w:pStyle w:val="Domylnie"/>
              <w:tabs>
                <w:tab w:val="clear" w:pos="708"/>
                <w:tab w:val="left" w:pos="366"/>
              </w:tabs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UWAGA: </w:t>
            </w:r>
            <w:r w:rsidRPr="006E7384">
              <w:rPr>
                <w:rFonts w:asciiTheme="majorHAnsi" w:hAnsiTheme="majorHAnsi" w:cstheme="majorHAnsi"/>
                <w:sz w:val="22"/>
                <w:szCs w:val="22"/>
              </w:rPr>
              <w:t>Potwierdzeniem będzie karta katalogowa lub opis technologii potwierdzające rodzaj i parametry zastosowanego rozwiązania do odzysku energii, zwiększeniu efektywności lub zmniejszeniu emisji.</w:t>
            </w:r>
            <w:r w:rsidRPr="0019267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24F65913" w14:textId="77777777" w:rsidR="0030257F" w:rsidRPr="00EF446F" w:rsidRDefault="0030257F" w:rsidP="0030257F">
            <w:pPr>
              <w:pStyle w:val="Domylnie"/>
              <w:tabs>
                <w:tab w:val="left" w:pos="305"/>
              </w:tabs>
              <w:ind w:left="720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</w:p>
        </w:tc>
      </w:tr>
      <w:tr w:rsidR="007767BC" w:rsidRPr="00EF446F" w14:paraId="696C8A5C" w14:textId="77777777" w:rsidTr="00EE32A3">
        <w:trPr>
          <w:trHeight w:val="479"/>
        </w:trPr>
        <w:tc>
          <w:tcPr>
            <w:tcW w:w="99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A2A7238" w14:textId="5B6E2825" w:rsidR="007767BC" w:rsidRDefault="007767BC" w:rsidP="0030257F">
            <w:pPr>
              <w:pStyle w:val="Domylnie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Termin dostawy/uruchomienia</w:t>
            </w:r>
          </w:p>
        </w:tc>
      </w:tr>
    </w:tbl>
    <w:p w14:paraId="57A1AF15" w14:textId="77777777" w:rsidR="00471FCC" w:rsidRPr="00777DB1" w:rsidRDefault="00471FCC" w:rsidP="00065444">
      <w:pPr>
        <w:pStyle w:val="Domylnie"/>
        <w:jc w:val="both"/>
        <w:rPr>
          <w:rStyle w:val="Brak"/>
          <w:rFonts w:ascii="Calibri" w:hAnsi="Calibri"/>
          <w:b/>
          <w:bCs/>
          <w:sz w:val="16"/>
          <w:szCs w:val="16"/>
          <w:u w:val="single"/>
        </w:rPr>
      </w:pPr>
    </w:p>
    <w:p w14:paraId="2BEE743D" w14:textId="77777777" w:rsidR="00065444" w:rsidRDefault="00065444" w:rsidP="00065444">
      <w:pPr>
        <w:pStyle w:val="Domylnie"/>
        <w:jc w:val="both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b/>
          <w:bCs/>
          <w:sz w:val="22"/>
          <w:szCs w:val="22"/>
          <w:u w:val="single"/>
        </w:rPr>
        <w:t>Oświadczenia oferenta:</w:t>
      </w:r>
    </w:p>
    <w:p w14:paraId="75EE0839" w14:textId="77777777" w:rsidR="00065444" w:rsidRPr="00777DB1" w:rsidRDefault="00065444" w:rsidP="00910AFA">
      <w:pPr>
        <w:pStyle w:val="Domylnie"/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>Potwierdzamy, iż zakres usług przewidzianych do świadczenia jest zgodny z zakresem objętym zapytaniem ofertowym.</w:t>
      </w:r>
    </w:p>
    <w:p w14:paraId="47BE5829" w14:textId="77777777" w:rsidR="00065444" w:rsidRPr="00777DB1" w:rsidRDefault="00065444" w:rsidP="00910AFA">
      <w:pPr>
        <w:pStyle w:val="Domylnie"/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 xml:space="preserve">Oświadczmy, iż jesteśmy związani treścią OFERTY przez okres 180 (słownie: sto osiemdziesiąt) dni od daty, w </w:t>
      </w:r>
      <w:proofErr w:type="spellStart"/>
      <w:r w:rsidRPr="00777DB1">
        <w:rPr>
          <w:rFonts w:ascii="Calibri" w:hAnsi="Calibri"/>
          <w:sz w:val="20"/>
          <w:szCs w:val="20"/>
        </w:rPr>
        <w:t>kt</w:t>
      </w:r>
      <w:r w:rsidRPr="00777DB1">
        <w:rPr>
          <w:rFonts w:ascii="Calibri" w:hAnsi="Calibri"/>
          <w:sz w:val="20"/>
          <w:szCs w:val="20"/>
          <w:lang w:val="es-ES"/>
        </w:rPr>
        <w:t>ó</w:t>
      </w:r>
      <w:proofErr w:type="spellEnd"/>
      <w:r w:rsidRPr="00777DB1">
        <w:rPr>
          <w:rFonts w:ascii="Calibri" w:hAnsi="Calibri"/>
          <w:sz w:val="20"/>
          <w:szCs w:val="20"/>
        </w:rPr>
        <w:t>rej upływa termin składania ofert.</w:t>
      </w:r>
    </w:p>
    <w:p w14:paraId="6C48F4A2" w14:textId="77777777" w:rsidR="00065444" w:rsidRPr="00777DB1" w:rsidRDefault="00065444" w:rsidP="00910AFA">
      <w:pPr>
        <w:pStyle w:val="Domylnie"/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 xml:space="preserve">Oświadczamy, że zapoznaliśmy się Zapytaniem ofertowym wraz z </w:t>
      </w:r>
      <w:proofErr w:type="gramStart"/>
      <w:r w:rsidRPr="00777DB1">
        <w:rPr>
          <w:rFonts w:ascii="Calibri" w:hAnsi="Calibri"/>
          <w:sz w:val="20"/>
          <w:szCs w:val="20"/>
        </w:rPr>
        <w:t>załącznikami  i</w:t>
      </w:r>
      <w:proofErr w:type="gramEnd"/>
      <w:r w:rsidRPr="00777DB1">
        <w:rPr>
          <w:rFonts w:ascii="Calibri" w:hAnsi="Calibri"/>
          <w:sz w:val="20"/>
          <w:szCs w:val="20"/>
        </w:rPr>
        <w:t xml:space="preserve"> nie wnosimy do nich zastrzeżeń oraz zdobyliśmy konieczne informacje potrzebne do właściwego i kompletnego wykonania </w:t>
      </w:r>
      <w:proofErr w:type="spellStart"/>
      <w:r w:rsidRPr="00777DB1">
        <w:rPr>
          <w:rFonts w:ascii="Calibri" w:hAnsi="Calibri"/>
          <w:sz w:val="20"/>
          <w:szCs w:val="20"/>
        </w:rPr>
        <w:t>zam</w:t>
      </w:r>
      <w:r w:rsidRPr="00777DB1">
        <w:rPr>
          <w:rFonts w:ascii="Calibri" w:hAnsi="Calibri"/>
          <w:sz w:val="20"/>
          <w:szCs w:val="20"/>
          <w:lang w:val="es-ES"/>
        </w:rPr>
        <w:t>ó</w:t>
      </w:r>
      <w:r w:rsidRPr="00777DB1">
        <w:rPr>
          <w:rFonts w:ascii="Calibri" w:hAnsi="Calibri"/>
          <w:sz w:val="20"/>
          <w:szCs w:val="20"/>
        </w:rPr>
        <w:t>wienia</w:t>
      </w:r>
      <w:proofErr w:type="spellEnd"/>
      <w:r w:rsidRPr="00777DB1">
        <w:rPr>
          <w:rFonts w:ascii="Calibri" w:hAnsi="Calibri"/>
          <w:sz w:val="20"/>
          <w:szCs w:val="20"/>
        </w:rPr>
        <w:t>.</w:t>
      </w:r>
    </w:p>
    <w:p w14:paraId="45DDDF97" w14:textId="77777777" w:rsidR="00065444" w:rsidRPr="00777DB1" w:rsidRDefault="00065444" w:rsidP="00910AFA">
      <w:pPr>
        <w:pStyle w:val="Domylnie"/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 xml:space="preserve">Oświadczamy, że cena ofertowa uwzględnia wszystkie koszty związane z realizacją </w:t>
      </w:r>
      <w:proofErr w:type="spellStart"/>
      <w:r w:rsidRPr="00777DB1">
        <w:rPr>
          <w:rFonts w:ascii="Calibri" w:hAnsi="Calibri"/>
          <w:sz w:val="20"/>
          <w:szCs w:val="20"/>
        </w:rPr>
        <w:t>zam</w:t>
      </w:r>
      <w:r w:rsidRPr="00777DB1">
        <w:rPr>
          <w:rFonts w:ascii="Calibri" w:hAnsi="Calibri"/>
          <w:sz w:val="20"/>
          <w:szCs w:val="20"/>
          <w:lang w:val="es-ES"/>
        </w:rPr>
        <w:t>ó</w:t>
      </w:r>
      <w:r w:rsidRPr="00777DB1">
        <w:rPr>
          <w:rFonts w:ascii="Calibri" w:hAnsi="Calibri"/>
          <w:sz w:val="20"/>
          <w:szCs w:val="20"/>
        </w:rPr>
        <w:t>wienia</w:t>
      </w:r>
      <w:proofErr w:type="spellEnd"/>
      <w:r w:rsidRPr="00777DB1">
        <w:rPr>
          <w:rFonts w:ascii="Calibri" w:hAnsi="Calibri"/>
          <w:sz w:val="20"/>
          <w:szCs w:val="20"/>
        </w:rPr>
        <w:t xml:space="preserve"> (np. upusty czy rabaty).</w:t>
      </w:r>
    </w:p>
    <w:p w14:paraId="6BD77DB1" w14:textId="77777777" w:rsidR="00065444" w:rsidRPr="00777DB1" w:rsidRDefault="00065444" w:rsidP="00910AFA">
      <w:pPr>
        <w:pStyle w:val="Domylnie"/>
        <w:widowControl w:val="0"/>
        <w:numPr>
          <w:ilvl w:val="0"/>
          <w:numId w:val="10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 xml:space="preserve"> Oświadczamy, iż wszystkie informacje podane w niniejszej ofercie informacje są zgodne z prawdą.</w:t>
      </w:r>
    </w:p>
    <w:p w14:paraId="5F577D5E" w14:textId="77777777" w:rsidR="00D7541F" w:rsidRDefault="00D7541F" w:rsidP="00065444">
      <w:pPr>
        <w:pStyle w:val="Domylnie"/>
        <w:ind w:left="426"/>
        <w:jc w:val="both"/>
        <w:rPr>
          <w:rFonts w:ascii="Calibri" w:hAnsi="Calibri"/>
          <w:sz w:val="22"/>
          <w:szCs w:val="22"/>
        </w:rPr>
      </w:pPr>
    </w:p>
    <w:p w14:paraId="5BA0A7C8" w14:textId="77777777" w:rsidR="00065444" w:rsidRPr="00777DB1" w:rsidRDefault="00065444" w:rsidP="00065444">
      <w:pPr>
        <w:pStyle w:val="Domylnie"/>
        <w:jc w:val="both"/>
        <w:rPr>
          <w:rFonts w:ascii="Calibri" w:hAnsi="Calibri"/>
          <w:sz w:val="22"/>
          <w:szCs w:val="22"/>
        </w:rPr>
      </w:pPr>
      <w:r w:rsidRPr="00777DB1">
        <w:rPr>
          <w:rFonts w:ascii="Calibri" w:hAnsi="Calibri"/>
          <w:sz w:val="22"/>
          <w:szCs w:val="22"/>
        </w:rPr>
        <w:t xml:space="preserve">Część oferty, </w:t>
      </w:r>
      <w:proofErr w:type="spellStart"/>
      <w:r w:rsidRPr="00777DB1">
        <w:rPr>
          <w:rFonts w:ascii="Calibri" w:hAnsi="Calibri"/>
          <w:sz w:val="22"/>
          <w:szCs w:val="22"/>
        </w:rPr>
        <w:t>kt</w:t>
      </w:r>
      <w:r w:rsidRPr="00777DB1">
        <w:rPr>
          <w:rFonts w:ascii="Calibri" w:hAnsi="Calibri"/>
          <w:sz w:val="22"/>
          <w:szCs w:val="22"/>
          <w:lang w:val="es-ES"/>
        </w:rPr>
        <w:t>ó</w:t>
      </w:r>
      <w:r w:rsidRPr="00777DB1">
        <w:rPr>
          <w:rFonts w:ascii="Calibri" w:hAnsi="Calibri"/>
          <w:sz w:val="22"/>
          <w:szCs w:val="22"/>
        </w:rPr>
        <w:t>ra</w:t>
      </w:r>
      <w:proofErr w:type="spellEnd"/>
      <w:r w:rsidRPr="00777DB1">
        <w:rPr>
          <w:rFonts w:ascii="Calibri" w:hAnsi="Calibri"/>
          <w:sz w:val="22"/>
          <w:szCs w:val="22"/>
        </w:rPr>
        <w:t xml:space="preserve"> jest objęta TAJEMNICĄ PRZEDSIEBIORSTWA</w:t>
      </w:r>
    </w:p>
    <w:p w14:paraId="7AFD8069" w14:textId="66EBD53A" w:rsidR="00FE57FD" w:rsidRPr="00777DB1" w:rsidRDefault="00065444" w:rsidP="00065444">
      <w:pPr>
        <w:pStyle w:val="Domylnie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E57FD" w:rsidRPr="00777DB1">
        <w:rPr>
          <w:rFonts w:ascii="Calibri" w:hAnsi="Calibri"/>
          <w:sz w:val="20"/>
          <w:szCs w:val="20"/>
        </w:rPr>
        <w:t>…</w:t>
      </w:r>
      <w:r w:rsidR="00E455A6" w:rsidRPr="00777DB1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FE57FD" w:rsidRPr="00777DB1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005FEF6F" w14:textId="77777777" w:rsidR="00E455A6" w:rsidRPr="00777DB1" w:rsidRDefault="00E455A6" w:rsidP="00065444">
      <w:pPr>
        <w:pStyle w:val="Domylnie"/>
        <w:jc w:val="both"/>
        <w:rPr>
          <w:rFonts w:ascii="Calibri" w:hAnsi="Calibri"/>
          <w:sz w:val="16"/>
          <w:szCs w:val="16"/>
        </w:rPr>
      </w:pPr>
    </w:p>
    <w:p w14:paraId="1BBEAB34" w14:textId="132B1C3D" w:rsidR="00065444" w:rsidRPr="00777DB1" w:rsidRDefault="00065444" w:rsidP="00065444">
      <w:pPr>
        <w:pStyle w:val="Domylnie"/>
        <w:jc w:val="both"/>
        <w:rPr>
          <w:rFonts w:ascii="Calibri" w:hAnsi="Calibri"/>
          <w:sz w:val="20"/>
          <w:szCs w:val="20"/>
        </w:rPr>
      </w:pPr>
      <w:r w:rsidRPr="00777DB1">
        <w:rPr>
          <w:rFonts w:ascii="Calibri" w:hAnsi="Calibri"/>
          <w:sz w:val="20"/>
          <w:szCs w:val="20"/>
        </w:rPr>
        <w:t xml:space="preserve">Świadomy odpowiedzialności karnej za składanie fałszywych oświadczeń, w tym odpowiedzialności wynikającej z art. </w:t>
      </w:r>
      <w:r w:rsidR="006F1BE4" w:rsidRPr="0023246F">
        <w:rPr>
          <w:rFonts w:asciiTheme="majorHAnsi" w:hAnsiTheme="majorHAnsi"/>
          <w:sz w:val="22"/>
          <w:szCs w:val="22"/>
        </w:rPr>
        <w:t>2</w:t>
      </w:r>
      <w:r w:rsidR="006F1BE4">
        <w:rPr>
          <w:rFonts w:asciiTheme="majorHAnsi" w:hAnsiTheme="majorHAnsi"/>
          <w:sz w:val="22"/>
          <w:szCs w:val="22"/>
        </w:rPr>
        <w:t>33</w:t>
      </w:r>
      <w:r w:rsidR="006F1BE4" w:rsidRPr="0023246F">
        <w:rPr>
          <w:rFonts w:asciiTheme="majorHAnsi" w:hAnsiTheme="majorHAnsi"/>
          <w:sz w:val="22"/>
          <w:szCs w:val="22"/>
        </w:rPr>
        <w:t xml:space="preserve"> § 1 </w:t>
      </w:r>
      <w:r w:rsidRPr="00777DB1">
        <w:rPr>
          <w:rFonts w:ascii="Calibri" w:hAnsi="Calibri"/>
          <w:sz w:val="20"/>
          <w:szCs w:val="20"/>
        </w:rPr>
        <w:t>kodeksu karnego, dotyczącej przedłożenia podrobionego, przerobionego, poświadczającego nieprawdę albo nierzetelnego dokumentu, potwierdzam powyższe własnoręcznym podpisem.</w:t>
      </w:r>
    </w:p>
    <w:p w14:paraId="6D7F1994" w14:textId="77777777" w:rsidR="00777DB1" w:rsidRPr="00777DB1" w:rsidRDefault="00777DB1" w:rsidP="00777DB1">
      <w:pPr>
        <w:pStyle w:val="Domylnie"/>
        <w:jc w:val="center"/>
        <w:rPr>
          <w:sz w:val="16"/>
          <w:szCs w:val="16"/>
        </w:rPr>
      </w:pPr>
    </w:p>
    <w:tbl>
      <w:tblPr>
        <w:tblW w:w="11198" w:type="dxa"/>
        <w:tblInd w:w="-8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968"/>
      </w:tblGrid>
      <w:tr w:rsidR="00777DB1" w14:paraId="3E4E9121" w14:textId="77777777" w:rsidTr="005171A0">
        <w:trPr>
          <w:trHeight w:val="747"/>
        </w:trPr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0052346" w14:textId="77777777" w:rsidR="00777DB1" w:rsidRDefault="00777DB1" w:rsidP="00777DB1">
            <w:pPr>
              <w:pStyle w:val="Domylnie"/>
              <w:jc w:val="center"/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270C79" w14:textId="77777777" w:rsidR="00777DB1" w:rsidRDefault="00777DB1" w:rsidP="00777DB1">
            <w:pPr>
              <w:pStyle w:val="Domylnie"/>
              <w:jc w:val="center"/>
            </w:pPr>
          </w:p>
          <w:p w14:paraId="29CDE615" w14:textId="77777777" w:rsidR="00777DB1" w:rsidRDefault="00777DB1" w:rsidP="00777DB1">
            <w:pPr>
              <w:pStyle w:val="Domylnie"/>
              <w:jc w:val="center"/>
            </w:pP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00872C" w14:textId="77777777" w:rsidR="00777DB1" w:rsidRDefault="00777DB1" w:rsidP="00777DB1">
            <w:pPr>
              <w:pStyle w:val="Domylnie"/>
              <w:jc w:val="center"/>
            </w:pPr>
          </w:p>
        </w:tc>
      </w:tr>
      <w:tr w:rsidR="00777DB1" w:rsidRPr="00777DB1" w14:paraId="3E5B4BFE" w14:textId="77777777" w:rsidTr="00777DB1">
        <w:trPr>
          <w:trHeight w:val="417"/>
        </w:trPr>
        <w:tc>
          <w:tcPr>
            <w:tcW w:w="3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7227946" w14:textId="77777777" w:rsidR="00777DB1" w:rsidRPr="00777DB1" w:rsidRDefault="00777DB1" w:rsidP="00777DB1">
            <w:pPr>
              <w:pStyle w:val="Domylnie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7DB1">
              <w:rPr>
                <w:rFonts w:ascii="Calibri" w:hAnsi="Calibri"/>
                <w:b/>
                <w:sz w:val="18"/>
                <w:szCs w:val="18"/>
              </w:rPr>
              <w:t xml:space="preserve">Imię i nazwisko osoby upoważnionej </w:t>
            </w:r>
          </w:p>
          <w:p w14:paraId="30936DEA" w14:textId="77777777" w:rsidR="00777DB1" w:rsidRPr="00777DB1" w:rsidRDefault="00777DB1" w:rsidP="00777DB1">
            <w:pPr>
              <w:pStyle w:val="Domylnie"/>
              <w:jc w:val="center"/>
              <w:rPr>
                <w:b/>
                <w:sz w:val="18"/>
                <w:szCs w:val="18"/>
              </w:rPr>
            </w:pPr>
            <w:r w:rsidRPr="00777DB1">
              <w:rPr>
                <w:rFonts w:ascii="Calibri" w:hAnsi="Calibri"/>
                <w:b/>
                <w:sz w:val="18"/>
                <w:szCs w:val="18"/>
              </w:rPr>
              <w:t>do złożenia oferty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2EC6AAC" w14:textId="77777777" w:rsidR="00777DB1" w:rsidRPr="00777DB1" w:rsidRDefault="00777DB1" w:rsidP="00777DB1">
            <w:pPr>
              <w:pStyle w:val="Domylnie"/>
              <w:jc w:val="center"/>
              <w:rPr>
                <w:b/>
                <w:sz w:val="18"/>
                <w:szCs w:val="18"/>
              </w:rPr>
            </w:pPr>
            <w:r w:rsidRPr="00777DB1">
              <w:rPr>
                <w:rFonts w:ascii="Calibri" w:hAnsi="Calibri"/>
                <w:b/>
                <w:sz w:val="18"/>
                <w:szCs w:val="18"/>
              </w:rPr>
              <w:t>Stanowisko służbowe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2C518F5" w14:textId="77777777" w:rsidR="00777DB1" w:rsidRPr="00777DB1" w:rsidRDefault="00777DB1" w:rsidP="00777DB1">
            <w:pPr>
              <w:pStyle w:val="Domylnie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77DB1">
              <w:rPr>
                <w:rFonts w:ascii="Calibri" w:hAnsi="Calibri"/>
                <w:b/>
                <w:sz w:val="18"/>
                <w:szCs w:val="18"/>
              </w:rPr>
              <w:t>Data, podpis, pieczęć firmowa</w:t>
            </w:r>
          </w:p>
        </w:tc>
      </w:tr>
    </w:tbl>
    <w:p w14:paraId="30C5F545" w14:textId="65B36CA7" w:rsidR="005C614B" w:rsidRDefault="005C614B" w:rsidP="00065444">
      <w:pPr>
        <w:pStyle w:val="Domylnie"/>
      </w:pPr>
    </w:p>
    <w:p w14:paraId="319B6ACB" w14:textId="77777777" w:rsidR="00F2145A" w:rsidRDefault="00F2145A">
      <w:pPr>
        <w:sectPr w:rsidR="00F2145A" w:rsidSect="00796E23">
          <w:footerReference w:type="even" r:id="rId9"/>
          <w:footerReference w:type="default" r:id="rId10"/>
          <w:pgSz w:w="11906" w:h="16838"/>
          <w:pgMar w:top="992" w:right="1361" w:bottom="987" w:left="1361" w:header="0" w:footer="0" w:gutter="0"/>
          <w:cols w:space="708"/>
          <w:formProt w:val="0"/>
          <w:docGrid w:linePitch="360" w:charSpace="-6145"/>
        </w:sectPr>
      </w:pPr>
    </w:p>
    <w:p w14:paraId="647C53E2" w14:textId="77777777" w:rsidR="00BE718E" w:rsidRDefault="00BE718E" w:rsidP="00B57E80">
      <w:pPr>
        <w:pStyle w:val="Domylnie"/>
        <w:ind w:firstLine="426"/>
        <w:jc w:val="both"/>
        <w:outlineLvl w:val="0"/>
        <w:rPr>
          <w:rFonts w:ascii="Calibri" w:hAnsi="Calibri"/>
          <w:b/>
          <w:bCs/>
        </w:rPr>
      </w:pPr>
    </w:p>
    <w:p w14:paraId="07684785" w14:textId="1AD391F8" w:rsidR="00BE718E" w:rsidRDefault="00BE718E" w:rsidP="00B57E80">
      <w:pPr>
        <w:pStyle w:val="Domylnie"/>
        <w:ind w:firstLine="426"/>
        <w:jc w:val="both"/>
        <w:outlineLvl w:val="0"/>
        <w:rPr>
          <w:rFonts w:ascii="Calibri" w:hAnsi="Calibri"/>
          <w:b/>
          <w:bCs/>
        </w:rPr>
      </w:pPr>
    </w:p>
    <w:p w14:paraId="11EC13CE" w14:textId="25038306" w:rsidR="00BE718E" w:rsidRDefault="009A5F41" w:rsidP="00B57E80">
      <w:pPr>
        <w:pStyle w:val="Domylnie"/>
        <w:ind w:firstLine="426"/>
        <w:jc w:val="both"/>
        <w:outlineLvl w:val="0"/>
        <w:rPr>
          <w:rFonts w:ascii="Calibri" w:hAnsi="Calibri"/>
          <w:b/>
          <w:bCs/>
        </w:rPr>
      </w:pPr>
      <w:r>
        <w:rPr>
          <w:noProof/>
        </w:rPr>
        <w:drawing>
          <wp:inline distT="0" distB="0" distL="0" distR="0" wp14:anchorId="12C64065" wp14:editId="08B5F8A6">
            <wp:extent cx="5760720" cy="520065"/>
            <wp:effectExtent l="0" t="0" r="0" b="0"/>
            <wp:docPr id="1988189713" name="Obraz 1988189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nowoczesna_gospodarka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B0A33" w14:textId="77777777" w:rsidR="00BE718E" w:rsidRDefault="00BE718E" w:rsidP="00B57E80">
      <w:pPr>
        <w:pStyle w:val="Domylnie"/>
        <w:ind w:firstLine="426"/>
        <w:jc w:val="both"/>
        <w:outlineLvl w:val="0"/>
        <w:rPr>
          <w:rFonts w:ascii="Calibri" w:hAnsi="Calibri"/>
          <w:b/>
          <w:bCs/>
        </w:rPr>
      </w:pPr>
    </w:p>
    <w:p w14:paraId="4594484C" w14:textId="28C07591" w:rsidR="00B57E80" w:rsidRPr="006458C6" w:rsidRDefault="00B57E80" w:rsidP="00B57E80">
      <w:pPr>
        <w:pStyle w:val="Domylnie"/>
        <w:ind w:firstLine="426"/>
        <w:jc w:val="both"/>
        <w:outlineLvl w:val="0"/>
        <w:rPr>
          <w:b/>
          <w:bCs/>
        </w:rPr>
      </w:pPr>
      <w:r w:rsidRPr="006458C6">
        <w:rPr>
          <w:rFonts w:ascii="Calibri" w:hAnsi="Calibri"/>
          <w:b/>
          <w:bCs/>
        </w:rPr>
        <w:t>Załącznik nr 2</w:t>
      </w:r>
      <w:r w:rsidR="003D6453">
        <w:rPr>
          <w:rFonts w:ascii="Calibri" w:hAnsi="Calibri"/>
          <w:b/>
          <w:bCs/>
        </w:rPr>
        <w:t>a</w:t>
      </w:r>
    </w:p>
    <w:p w14:paraId="64A6679F" w14:textId="77777777" w:rsidR="00B57E80" w:rsidRPr="006458C6" w:rsidRDefault="00B57E80" w:rsidP="00B57E80">
      <w:pPr>
        <w:pStyle w:val="Domylnie"/>
        <w:ind w:left="360"/>
        <w:jc w:val="center"/>
        <w:rPr>
          <w:rFonts w:ascii="Calibri" w:hAnsi="Calibri"/>
        </w:rPr>
      </w:pPr>
      <w:r w:rsidRPr="006458C6">
        <w:rPr>
          <w:rStyle w:val="Brak"/>
          <w:rFonts w:ascii="Calibri" w:hAnsi="Calibri"/>
          <w:b/>
          <w:bCs/>
          <w:lang w:val="de-DE"/>
        </w:rPr>
        <w:t>SPECYFIKACJA TECHNICZNA</w:t>
      </w:r>
    </w:p>
    <w:p w14:paraId="5EE21AB2" w14:textId="77777777" w:rsidR="00B57E80" w:rsidRPr="00D06A61" w:rsidRDefault="00B57E80" w:rsidP="00B57E80">
      <w:pPr>
        <w:pStyle w:val="Domylnie"/>
        <w:ind w:left="360"/>
        <w:jc w:val="both"/>
        <w:rPr>
          <w:rFonts w:ascii="Calibri" w:eastAsia="Times New Roman" w:hAnsi="Calibri" w:cs="Times New Roman"/>
          <w:color w:val="auto"/>
          <w:sz w:val="22"/>
          <w:szCs w:val="22"/>
          <w:lang w:eastAsia="pl-PL" w:bidi="ar-SA"/>
        </w:rPr>
      </w:pPr>
    </w:p>
    <w:p w14:paraId="2F16CC49" w14:textId="5A32547E" w:rsidR="00B57E80" w:rsidRPr="00D06A61" w:rsidRDefault="00B57E80" w:rsidP="00B57E80">
      <w:pPr>
        <w:rPr>
          <w:rFonts w:ascii="Calibri" w:hAnsi="Calibri"/>
          <w:sz w:val="22"/>
          <w:szCs w:val="22"/>
        </w:rPr>
      </w:pPr>
      <w:r w:rsidRPr="00D06A61">
        <w:rPr>
          <w:rFonts w:ascii="Calibri" w:hAnsi="Calibri"/>
          <w:sz w:val="22"/>
          <w:szCs w:val="22"/>
        </w:rPr>
        <w:t xml:space="preserve">W odpowiedzi na Zapytanie Ofertowe </w:t>
      </w:r>
      <w:proofErr w:type="gramStart"/>
      <w:r w:rsidRPr="00D06A61">
        <w:rPr>
          <w:rFonts w:ascii="Calibri" w:hAnsi="Calibri"/>
          <w:sz w:val="22"/>
          <w:szCs w:val="22"/>
        </w:rPr>
        <w:t xml:space="preserve">nr </w:t>
      </w:r>
      <w:r w:rsidR="00471FCC" w:rsidRPr="0055725F">
        <w:rPr>
          <w:rFonts w:ascii="Calibri" w:hAnsi="Calibri"/>
          <w:sz w:val="22"/>
          <w:szCs w:val="22"/>
        </w:rPr>
        <w:t xml:space="preserve"> </w:t>
      </w:r>
      <w:r w:rsidR="00D06A61" w:rsidRPr="00D06A61">
        <w:rPr>
          <w:rFonts w:ascii="Calibri" w:hAnsi="Calibri"/>
          <w:sz w:val="22"/>
          <w:szCs w:val="22"/>
        </w:rPr>
        <w:t>1</w:t>
      </w:r>
      <w:proofErr w:type="gramEnd"/>
      <w:r w:rsidR="00D06A61" w:rsidRPr="00D06A61">
        <w:rPr>
          <w:rFonts w:ascii="Calibri" w:hAnsi="Calibri"/>
          <w:sz w:val="22"/>
          <w:szCs w:val="22"/>
        </w:rPr>
        <w:t xml:space="preserve">/06/2025 </w:t>
      </w:r>
      <w:r w:rsidR="00D06A61" w:rsidRPr="007C3C85">
        <w:rPr>
          <w:rFonts w:ascii="Calibri" w:hAnsi="Calibri"/>
          <w:sz w:val="22"/>
          <w:szCs w:val="22"/>
        </w:rPr>
        <w:t xml:space="preserve">z dnia </w:t>
      </w:r>
      <w:r w:rsidR="00A24299">
        <w:rPr>
          <w:rFonts w:ascii="Calibri" w:hAnsi="Calibri"/>
          <w:sz w:val="22"/>
          <w:szCs w:val="22"/>
        </w:rPr>
        <w:t>12</w:t>
      </w:r>
      <w:r w:rsidR="00D06A61">
        <w:rPr>
          <w:rFonts w:ascii="Calibri" w:hAnsi="Calibri"/>
          <w:sz w:val="22"/>
          <w:szCs w:val="22"/>
        </w:rPr>
        <w:t xml:space="preserve"> czerwca 2025</w:t>
      </w:r>
      <w:r w:rsidR="00D06A61" w:rsidRPr="00BA6C3A">
        <w:rPr>
          <w:rFonts w:ascii="Calibri" w:hAnsi="Calibri"/>
          <w:sz w:val="22"/>
          <w:szCs w:val="22"/>
        </w:rPr>
        <w:t xml:space="preserve"> </w:t>
      </w:r>
      <w:r w:rsidR="0009214E" w:rsidRPr="00BA6C3A">
        <w:rPr>
          <w:rFonts w:ascii="Calibri" w:hAnsi="Calibri"/>
          <w:sz w:val="22"/>
          <w:szCs w:val="22"/>
        </w:rPr>
        <w:t>r.</w:t>
      </w:r>
      <w:r w:rsidR="00471FCC">
        <w:rPr>
          <w:rFonts w:ascii="Calibri" w:hAnsi="Calibri"/>
          <w:sz w:val="22"/>
          <w:szCs w:val="22"/>
        </w:rPr>
        <w:t xml:space="preserve">  </w:t>
      </w:r>
      <w:r w:rsidRPr="00D06A61">
        <w:rPr>
          <w:rFonts w:ascii="Calibri" w:hAnsi="Calibri"/>
          <w:sz w:val="22"/>
          <w:szCs w:val="22"/>
        </w:rPr>
        <w:t>składamy ofertę wg następujących parametrów technicznych/funkcjonalnych:</w:t>
      </w:r>
    </w:p>
    <w:p w14:paraId="697F4AE7" w14:textId="6891DBE9" w:rsidR="00B57E80" w:rsidRDefault="00B57E80" w:rsidP="00EF446F">
      <w:pPr>
        <w:rPr>
          <w:sz w:val="22"/>
          <w:szCs w:val="22"/>
        </w:rPr>
      </w:pPr>
    </w:p>
    <w:p w14:paraId="6ACBF2BA" w14:textId="777857D9" w:rsidR="00B57E80" w:rsidRDefault="00B57E80" w:rsidP="00127393">
      <w:pPr>
        <w:spacing w:line="14" w:lineRule="exact"/>
        <w:rPr>
          <w:sz w:val="22"/>
          <w:szCs w:val="22"/>
        </w:rPr>
      </w:pPr>
    </w:p>
    <w:tbl>
      <w:tblPr>
        <w:tblW w:w="16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700"/>
        <w:gridCol w:w="534"/>
        <w:gridCol w:w="10093"/>
        <w:gridCol w:w="1183"/>
        <w:gridCol w:w="1407"/>
      </w:tblGrid>
      <w:tr w:rsidR="00D06A61" w:rsidRPr="00D06A61" w14:paraId="2FCFD9F3" w14:textId="77777777" w:rsidTr="00D06A61">
        <w:trPr>
          <w:trHeight w:val="980"/>
        </w:trPr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C714" w14:textId="77777777" w:rsidR="00D06A61" w:rsidRPr="00D06A61" w:rsidRDefault="00D06A61" w:rsidP="00D06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A61">
              <w:rPr>
                <w:rFonts w:ascii="Calibri" w:hAnsi="Calibri" w:cs="Calibri"/>
                <w:color w:val="000000"/>
                <w:sz w:val="22"/>
                <w:szCs w:val="22"/>
              </w:rPr>
              <w:t>LP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411A" w14:textId="77777777" w:rsidR="00D06A61" w:rsidRPr="00D06A61" w:rsidRDefault="00D06A61" w:rsidP="00D06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PRZEDMIOT ZAMÓWIENIA </w:t>
            </w:r>
          </w:p>
        </w:tc>
        <w:tc>
          <w:tcPr>
            <w:tcW w:w="100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F95" w14:textId="77777777" w:rsidR="00D06A61" w:rsidRPr="00D06A61" w:rsidRDefault="00D06A61" w:rsidP="00D06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PARAMETRY / ELEMENTY TECHNICZNE / FUNKCJONALNE, </w:t>
            </w:r>
            <w:r w:rsidRPr="00D06A61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KTÓRE MUSZĄ BYĆ BEZWZGLĘDNIE SPEŁNIONE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A880" w14:textId="77777777" w:rsidR="00D06A61" w:rsidRPr="00D06A61" w:rsidRDefault="00D06A61" w:rsidP="00D06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A61">
              <w:rPr>
                <w:rFonts w:ascii="Calibri" w:hAnsi="Calibri" w:cs="Calibri"/>
                <w:color w:val="000000"/>
                <w:sz w:val="22"/>
                <w:szCs w:val="22"/>
              </w:rPr>
              <w:t>SPEŁNIENIE WYMOGU TAK/NIE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B1A61" w14:textId="77777777" w:rsidR="00D06A61" w:rsidRPr="00D06A61" w:rsidRDefault="00D06A61" w:rsidP="00D06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06A61">
              <w:rPr>
                <w:rFonts w:ascii="Calibri" w:hAnsi="Calibri" w:cs="Calibri"/>
                <w:color w:val="000000"/>
                <w:sz w:val="22"/>
                <w:szCs w:val="22"/>
              </w:rPr>
              <w:t>WARTOŚĆ PARAMETRU</w:t>
            </w:r>
          </w:p>
        </w:tc>
      </w:tr>
      <w:tr w:rsidR="008E7B5D" w:rsidRPr="008E7B5D" w14:paraId="35B8D30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E9098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1F807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Dozowanie wstępne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90622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12FF04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Dozatory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CDE57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E7E13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441D9A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1B3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B57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46F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414E" w14:textId="4EB93FD5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30164E" w:rsidRPr="008E7B5D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8E7B5D" w:rsidRPr="008E7B5D">
              <w:rPr>
                <w:rFonts w:ascii="Calibri" w:hAnsi="Calibri" w:cs="Calibri"/>
                <w:sz w:val="22"/>
                <w:szCs w:val="22"/>
              </w:rPr>
              <w:t>8</w:t>
            </w:r>
            <w:r w:rsidRPr="008E7B5D">
              <w:rPr>
                <w:rFonts w:ascii="Calibri" w:hAnsi="Calibri" w:cs="Calibri"/>
                <w:sz w:val="22"/>
                <w:szCs w:val="22"/>
              </w:rPr>
              <w:t xml:space="preserve"> przenośników dozujących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236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C017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1053DE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7D5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54F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345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E3E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- szerokość taśmy: min. 650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0F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17DD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46C6CE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B0F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A1F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5D1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668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- długość taśmy: min. 1350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7E4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AEBF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2BFA16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B16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156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121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CCE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- typ taśmy-grubość: EP 250/2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9DE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59B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C222B6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F9C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90F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5FD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D4E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- napęd: min. 1,5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AB3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F476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4C1CFE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0B9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9A8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7AB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AFBE" w14:textId="6737816B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="0030164E" w:rsidRPr="008E7B5D">
              <w:rPr>
                <w:rFonts w:ascii="Calibri" w:hAnsi="Calibri" w:cs="Calibri"/>
                <w:sz w:val="22"/>
                <w:szCs w:val="22"/>
              </w:rPr>
              <w:t xml:space="preserve">min. </w:t>
            </w:r>
            <w:r w:rsidR="008E7B5D" w:rsidRPr="008E7B5D">
              <w:rPr>
                <w:rFonts w:ascii="Calibri" w:hAnsi="Calibri" w:cs="Calibri"/>
                <w:sz w:val="22"/>
                <w:szCs w:val="22"/>
              </w:rPr>
              <w:t>8</w:t>
            </w:r>
            <w:r w:rsidRPr="008E7B5D">
              <w:rPr>
                <w:rFonts w:ascii="Calibri" w:hAnsi="Calibri" w:cs="Calibri"/>
                <w:sz w:val="22"/>
                <w:szCs w:val="22"/>
              </w:rPr>
              <w:t xml:space="preserve"> adapterów łączących komory dozatorów z przenośnikami dozującymi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E4E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2C2A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E2D307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2E2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743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715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1C9F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Przenośnik zbiorczy/podający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E4B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278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BE62C8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938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BE3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061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C20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przenośnik odbierający od dozatorów i podający na taśmę wrzutową suszarki min. 12 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45D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D154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BAADC0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369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5EB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B75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B60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 min. 5,5 kW i bęben napędowy min. GB800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2FC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6042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FC1EAB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124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96F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660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098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zespół napinający z bębnem zwrotnym, napinaczem i zgarniakiem wewnętrznym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C0C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06CF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E9198C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7EC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DF5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316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F3C2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Separator nadziarna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490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169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234EC2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5EF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C3F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D9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5BBC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ruszt prętowy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F19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EB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543329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7D2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E08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189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731A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powierzchnia przesiewu: min. 1100 x 860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930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D1A3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AD0C74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259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33E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BA9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5FD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rozmiar szczelin: max. 70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64B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CACD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8C63C0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71D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5C9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8B0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8A8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pręta: min. 25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4F5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B1D7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2BF21D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355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C93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FEB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E9F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pręty wzmocnione i zabezpieczone materiałem antyściernym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EFB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EA3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4DE889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CB0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BAA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E48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B21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 max. 180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FC8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1DCC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3F30C3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F6B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15C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658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3F16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Część siłowa dozowania wstępnego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096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AA40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54320E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516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F28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A57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F66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moduł podstawowy dozowania wstępnego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C90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0C8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8542F8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8FF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A98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CC2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FD05" w14:textId="0EFC8476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30164E" w:rsidRPr="008E7B5D">
              <w:rPr>
                <w:rFonts w:ascii="Calibri" w:hAnsi="Calibri" w:cs="Calibri"/>
                <w:sz w:val="20"/>
                <w:szCs w:val="20"/>
              </w:rPr>
              <w:t xml:space="preserve">min. </w:t>
            </w:r>
            <w:r w:rsidR="008E7B5D" w:rsidRPr="008E7B5D">
              <w:rPr>
                <w:rFonts w:ascii="Calibri" w:hAnsi="Calibri" w:cs="Calibri"/>
                <w:sz w:val="20"/>
                <w:szCs w:val="20"/>
              </w:rPr>
              <w:t>8</w:t>
            </w:r>
            <w:r w:rsidRPr="008E7B5D">
              <w:rPr>
                <w:rFonts w:ascii="Calibri" w:hAnsi="Calibri" w:cs="Calibri"/>
                <w:sz w:val="20"/>
                <w:szCs w:val="20"/>
              </w:rPr>
              <w:t xml:space="preserve"> sterowników dla dozatorów z falownikiem. 2 sterownik taśmociągu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697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642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03C5857" w14:textId="77777777" w:rsidTr="00D06A61">
        <w:trPr>
          <w:trHeight w:val="3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C4C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E5E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7A0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F6A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separatora nadziarna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30E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643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9E00AF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15CA9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09B32F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Suszarka z palnikiem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2BF20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F1F714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Taśma wrzutowa do suszarki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A074A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A757C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38D7FF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A2F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BEC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214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2E0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przenośnik zasilający- rewersyjny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F4F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E4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5F6684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5E6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4A9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AE1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57A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rozstaw osi: min. 3800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F96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D22A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E15893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89C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CDB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D74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9B4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szerokość taśmy: min. 500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A5C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57DB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4CD298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B66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984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C5D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3B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rodzaj taśmy: EP 250/2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FD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B886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2F6EA2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931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563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177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969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napęd: min. 4,0kW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D3B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14FF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C2E290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2E5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691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6F7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65E8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Bęben suszarki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380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D1C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A02A4A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409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F60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83D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D8A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rama suszarki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051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F4D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22C9EE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D47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852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7A7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E10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komplet nóg podporowych do ramy suszarki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BEA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094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E76EE6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703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AA3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80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17F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bęben z łopatami i pierścieniami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729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A06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9CB63E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AEB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8F0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0D5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166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średnica: max. 2000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408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CF26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1380AE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8DF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3A6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D8F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2BA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długość: max. 8000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023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C482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4A1A63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35D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E8A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1D3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C86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grubość ścianki bębna: min. 10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DF7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1478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D282A3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65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AF8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EEE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3A1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przewidziana max. temperatura kruszywa 300 °C grubość izolacji: 50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F34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98E6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296548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F12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19B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80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A60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gęstość izolacji: 80 kg/m³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5A4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9E3D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394673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81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316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C16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0C4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ściana czołowa bębna, wlotowa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7EF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CA1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D93E42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604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85B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E26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5AF8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ściana czołowa bębna, wylotowa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C12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901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84E4B9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7FB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312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1B3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93C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wylot kruszywa z suszarki z osłoną antyścierną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2D8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5D4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C6B155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3DF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E8D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DA2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AD5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napęd cierny z rolkami napędowymi i prowadzącymi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9C4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546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1DF597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723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5A8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310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A08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moc napędu: min. 4 x 11 = 44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28D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D826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E1E93D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0E9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8C3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561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C15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rolki napędzające: 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12A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67A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0D053D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6F1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F86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98C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18E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podest palnika mobilny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891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5CF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FE6295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2C1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40E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A46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06B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podest wejściowy do włazu inspekcyjnego suszarki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50E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C2B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CFB485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E62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01F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497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CAFB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Palnik 3 – </w:t>
            </w:r>
            <w:proofErr w:type="spellStart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mediowy</w:t>
            </w:r>
            <w:proofErr w:type="spellEnd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A3B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C8C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669F93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688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BF5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54F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D5E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max. wydajność cieplna: max. 14 MW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E0C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5EE7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FB96E6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610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B7B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921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4A0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wydatek oleju lekkiego (przy 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Wd</w:t>
            </w:r>
            <w:proofErr w:type="spellEnd"/>
            <w:r w:rsidRPr="008E7B5D">
              <w:rPr>
                <w:rFonts w:ascii="Calibri" w:hAnsi="Calibri" w:cs="Calibri"/>
                <w:sz w:val="20"/>
                <w:szCs w:val="20"/>
              </w:rPr>
              <w:t>=42,7 MJ/kg): max. 1200 kg/h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290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11C5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024224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563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EAE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699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1B2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wydatek gazu płynnego (przy 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Wd</w:t>
            </w:r>
            <w:proofErr w:type="spellEnd"/>
            <w:r w:rsidRPr="008E7B5D">
              <w:rPr>
                <w:rFonts w:ascii="Calibri" w:hAnsi="Calibri" w:cs="Calibri"/>
                <w:sz w:val="20"/>
                <w:szCs w:val="20"/>
              </w:rPr>
              <w:t>= 45,7 MJ/kg) max. 1200 kg/h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6C4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2E55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E77A17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CD2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C5A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8C6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256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wydatek gazu ziemnego (przy 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Wd</w:t>
            </w:r>
            <w:proofErr w:type="spellEnd"/>
            <w:r w:rsidRPr="008E7B5D">
              <w:rPr>
                <w:rFonts w:ascii="Calibri" w:hAnsi="Calibri" w:cs="Calibri"/>
                <w:sz w:val="20"/>
                <w:szCs w:val="20"/>
              </w:rPr>
              <w:t>= 36,2 MJ/Nm³): max. 1400 Nm³/h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C04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4F71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CEEA51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4A8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457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661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259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zapotrzebowanie sprężonego powietrza do palnika max. 1,6 m³/min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42B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14D4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D12B30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265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C04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5A7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EFBC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wentylator zblokowany z palnikiem, wyposażony w tłumik hałasu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CAF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9DD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EE42CE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9AF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A88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491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CF78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przepływ: max. 16’500 m³/h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1FD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233A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E542FA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DD0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557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D29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3B6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napęd: max. 37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9F4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E9EF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0EC47E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25E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631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2D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9A66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Instalacja paliwa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2D6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5C9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4CFAFF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FE6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9A5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EF6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951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odcinek regulacyjno- zabezpieczający dla gazu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710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A85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BA6B6F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ECC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263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23D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69E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ciśnienie przepływu na wlocie min. 2,0 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bara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E19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87FA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84A5BE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CE2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F01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32C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5A9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przepływ gazu, maks. 1580 Nm³/h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9D4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EB1D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C9AE90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86F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31C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D2F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3DD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rurociąg zasilający dla oleju opałowego lekkiego długość min. 30m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511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E478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14871B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631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85D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CDA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F76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pompa paliwowa na olej opałowy lekki ciśnienie: max. 10 bar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EB3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E5B1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04C4A1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71D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2DD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DBC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6EB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wydajność pompy: max. 2750 l/h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B9D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CAED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E929BF0" w14:textId="77777777" w:rsidTr="00D06A61">
        <w:trPr>
          <w:trHeight w:val="34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3CD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B2C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A91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38DC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moc napędu: max. 4,5 kW Śrubowa pompa paliwa z filtrem, manometrem, zaworem regulacyjnym i armaturą.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2C8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F4AB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CDA0E7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FBE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FC8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7E1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520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licznik oleju opałowego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C58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C69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1B6D47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620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264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22F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2.5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7DC0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Aparatura pomiarowa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EE8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078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13E38F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57F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4E9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D95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593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miernik podciśnienia w bębnie suszarki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698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31B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CE146C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27A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4BC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6D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11B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miernik temperatury kruszywa na wylocie z bębna suszarki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4E4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289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589BEA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FCB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AEF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5C4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025C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czujnik Fe-Ko, zakres pomiarowy max. 500ºC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52D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716F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1AE209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D9D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36D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FFD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2.6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DEBA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Część siłowa suszarki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4B5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B37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DAE5A7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2A5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FB8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5A4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8E7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moduł podstawowy bębna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47C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36A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64C949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714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A54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666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DCD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sterownik taśmy przenośnika zasilającego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63F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E85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9837EB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70A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27F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B15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F77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napędu bębna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934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F2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30DB532" w14:textId="77777777" w:rsidTr="00D06A61">
        <w:trPr>
          <w:trHeight w:val="3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175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360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31B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2A2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moduł podstawowy dla palnika z elektroniczną wielkokanałową regulacją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94E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068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048551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ECFE5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E5BB15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Odpylacz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46C19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7D70BB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Kanał spalin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5AB39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A872C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D1DEF1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7B6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BB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649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BC6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komora odciągowa zmniejszająca prędkość spalin i kanał łączący filtr z suszarką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F3E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535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CDB837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A22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C0E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390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96DC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konstrukcja stalowa spawana i skręcana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31F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B0F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7A00F6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71B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0D0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FBD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64B1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Filtr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7E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82B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B36E48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E47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26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309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CA4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separator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921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278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7E712E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E21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1D5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A1C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A10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separator z kierownicą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B9F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A8F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4EAD92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1B9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3AC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D6F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1EF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króćce do sond pomiarowych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DED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00B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B8FE09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8C1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E6D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228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FC8C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włazy inspekcyjne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2B2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412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D0CBC2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F61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C10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109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3B4A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górna część filtra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611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CB8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E8AA7B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45D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088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E36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E7B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grubość izolacji włazy inspekcyjne: min. 30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517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1371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FD48BF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2E0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25F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BFD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1F1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grubość izolacji obudowa filtra: min. 50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0DC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4022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739D74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096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6E4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E2D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597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gęstość izolacji: 80 kg/m3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AC2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B2FE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74B680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E21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0B8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606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98E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zespół czyszczący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99F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FCC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57730D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0F8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C97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E99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05BA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liczba mechanizmów czyszczących: min. 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744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FCCF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55951E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884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8DD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611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AB3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komplet worków filtra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1A2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107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A9EC06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7B4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AB5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D9F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66E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powierzchnia filtrująca: max. 570 m²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456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32A6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04C11E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500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3A5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09F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84A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temperatura pracy: min. 160ºC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C36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EEE6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93547E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83E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61B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0AF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4228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max. dopuszczalna temperatura przy krótkotrwałym obciążeniu 180ºC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E5D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2B6A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BAF067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6E1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536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460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2E9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zapylenie gazu dolotowego, max.: 250 g/ Nm³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205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34A8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B7D15D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F2E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479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C83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C7F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pozostałość pyłu w gazie oczyszczonym, max.: 0.020 g/ Nm³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D8D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9C45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9989A9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BEB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0B4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A7B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FA4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komplet koszy podtrzymujących ze stali ocynkowanej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98F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332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2BC414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24D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3C7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05E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7D7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dolna część filtra koryto w luka inspekcyjną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8B0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B5D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47D06B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5AF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BB6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602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6EF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ślimakowy przenośnik opróżniający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E4E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159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AC05CC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97A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48A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A22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A58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odprowadzenie pyłu drobnego/grubego osobno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2E4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012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E4778D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4B2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9F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491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A9D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napęd: min. 3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D6E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D2DE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A1030A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F21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77F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963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CBB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zespół odprowadzania pyłu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E7E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656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7C85AC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43A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ACE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9D4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469C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komplet czujników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CEE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390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A3EF87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5F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539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FA6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3C4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czujnik temperatury na wejściu do filtra, wyjściu z filtra oraz termostat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058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B31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618C83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737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DF9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65E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F6B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wentylator z napędem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28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8F3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B113BF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A50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C15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824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66F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wydajność: max. 45000 Nm³/h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E4E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A3D5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A1DC31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D75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DF3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832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C1B8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 max. 100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733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2770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14906C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A73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BCD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881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930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Kanał gazu oczyszczonego, komin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4D2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B49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53FA39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D90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B7B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BCB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269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kanał gazu oczyszczonego;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9F6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2A7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6692DA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FD0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CF7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942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24B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komin montowany na wentylatorze wysokość: min. 10 m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28B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9E31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A8A84F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A90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FB3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30E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A40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średnica: min. 1100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442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7B0E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A30FE5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CB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F8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017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3.4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2BFD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Część siłowa odpylacza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691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866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C8FB3D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CA9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AFE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77A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E40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moduł podstawowy odpylacza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41D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035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1710A8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92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AFE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457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FAAA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wentylatora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1F1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1B8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7F80B06" w14:textId="77777777" w:rsidTr="00D06A61">
        <w:trPr>
          <w:trHeight w:val="3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3DF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5E8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62C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B6C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falownik na wentylatorze wyciągowym do automatycznej regulacji wydajności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B5A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693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07FE50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CBB20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7AAADD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Wieża otaczarki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F9A9B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F0AB9F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Elewator gorący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F4B9F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8E41D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6E841C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881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D38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63E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3CD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głowica elewatora z napędem i podestem roboczym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4A3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49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DA8213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CDE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09E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E8B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CA7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napęd: min. 22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C38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8971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71DC16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3EF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2B5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CAB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4A8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stopa elewatora z rynną zasypową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457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400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CCBC54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DA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551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A41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558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max. 26 m szybu z łańcuchem i kubełkami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FF3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0DA8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3A326F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3D8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777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2F3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AED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zsyp z elewatora na sortownik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681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091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B7BCDC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1A5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529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66E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4.2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B124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Sortownik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8A4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4AE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7749C0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AAB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946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519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1EC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sortownik wibracyjny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505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BA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EF4875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F8F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A3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1A2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8D1A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ilość frakcji: 6 plus bypass oddzielnie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F6D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3CA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3CC8FD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090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CF2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C5A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0BC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max. temperatura kruszywa: 300 ºC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C98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9EE6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724C5D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B09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014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BC6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24D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powierzchnia całkowita sit: max. 35 m²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18A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203B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01210C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AA0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DD3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0E1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B8B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powierzchnia pokładu piasku: min. 5 m²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F47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64FD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C23997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46B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723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318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D7B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napęd: min. 2 x 4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7E5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5803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DEB0D9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3C0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7FF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24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56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napęd siły odśrodkowej: min.  2 x 85 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6F0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A2F7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53B253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55C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C46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5D7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558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komplet sit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1E0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B1A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1129A4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D15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34C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69E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3BF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pneumatyczny napęd zasuwy przestawnej kierujący nadziarno na przesyp lub do ostatniej komory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DD5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D4D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E548E7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123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ECC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F6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4CE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pneumatyczny napęd zasuwy przestawnej sortownik- bypass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8AD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5DA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DEC86F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00B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0B3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B59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55EC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przewód odsysający do sortownika i wieży otaczarki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002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7B3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149B3B7" w14:textId="77777777" w:rsidTr="00D06A61">
        <w:trPr>
          <w:trHeight w:val="4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6C7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214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DF7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7C8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przewód odsysający z ustawianą zasuwą i podłączeniem do kanału gazów zapylonych z filtra.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10D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2B7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CC92B1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64A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C6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2FF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4.3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110C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Zbiornik gorącego kruszywa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B0C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B89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C7E1E5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668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19F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F92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915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zbiornik gorącego kruszywa min. 60 t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31E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A9A4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345A6E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C96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326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BBC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D95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- 6 komór plus komora bypass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C77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CB5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94E17E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133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F6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BF2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9A0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komplet zasuw dozujących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B39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BED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BD2439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B6D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FE6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F7F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0DC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liczba zasuw: 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A07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0E8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D7B1A3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610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2DD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801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331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izolacja zbiornika gorącego kruszywa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D40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BB9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798870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E38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8DE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F16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CAC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- 7 sond do pomiaru ciągłego poziomu zapełnienia komór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815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D30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3E099F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654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C01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ED4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A75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miernik temperatury kruszywa dla komory bypass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99A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A9B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09CF1E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123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A94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804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FC7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miernik temperatury kruszywa dla komory piasku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BD7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922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DFD018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538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703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3E4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287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zbiornik pośredni pyłów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6FE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834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FD9E03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D8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E00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2EE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37C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pojemność: max. 450 kg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B20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D1C0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79F793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480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977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C48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C15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 ślimaka odprowadzającego: min. 1,5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E1B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95C1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775E8F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DAB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9C7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EEF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D40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zbiornik pośredni mączki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BC0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ED1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C81143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3D5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80C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5A3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C9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pojemność: max. 450 kg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14B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0D9D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1AD597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8F4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665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D42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86A8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 ślimaka odprowadzającego: min. 1,5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8E2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2838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E6B5EA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032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C00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ECB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3C0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- 2 wibratory na zbiornik pośredni mączki i pyłów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EBA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6E8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DD89E86" w14:textId="77777777" w:rsidTr="00D06A61">
        <w:trPr>
          <w:trHeight w:val="6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276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883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9D5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FA0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rynna przesypowa do odprowadzania nadmiaru kruszywa z komór oraz nadziarna z otworami inspekcyjnymi i żebrami chroniącymi przed nadmiernym zużyciem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EBA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3A9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D9E915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7B8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E09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9B6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4.4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3C9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Zespół wag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6B4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C47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2FC276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0E6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3DB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729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C2D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rama zespołu wagowego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0CC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900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14FE71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5F3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441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B7D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8CC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waga kruszywa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0BC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A8B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A7C5E6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6F2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642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709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8E4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max. ilość 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zarobu</w:t>
            </w:r>
            <w:proofErr w:type="spellEnd"/>
            <w:r w:rsidRPr="008E7B5D">
              <w:rPr>
                <w:rFonts w:ascii="Calibri" w:hAnsi="Calibri" w:cs="Calibri"/>
                <w:sz w:val="20"/>
                <w:szCs w:val="20"/>
              </w:rPr>
              <w:t>: 4200 kg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F47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B356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44C0B0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434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AA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384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95C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waga asfaltu z opróżnianiem przez dno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67B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783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FEF56F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1F9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07B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017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2F3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max. ilość 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zarobu</w:t>
            </w:r>
            <w:proofErr w:type="spellEnd"/>
            <w:r w:rsidRPr="008E7B5D">
              <w:rPr>
                <w:rFonts w:ascii="Calibri" w:hAnsi="Calibri" w:cs="Calibri"/>
                <w:sz w:val="20"/>
                <w:szCs w:val="20"/>
              </w:rPr>
              <w:t>: 300 kg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038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14FC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A347CA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413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A70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C5C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73E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ogrzewanie wagi i zasuwy na wylocie: max. 2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2E6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4A03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7CEC54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345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86C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81B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57B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izolowana i ogrzewana rura spustowa do mieszalnika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D1D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F95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9C77D9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5D1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C74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775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ECD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moc grzałek: max. 350 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E2B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8CAC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3C153D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19A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983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8EE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501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waga wypełniacza ze ślimakiem opróżniającym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8AB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A56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DCBC7D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21A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75C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48E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F94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max. ilość 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zarobu</w:t>
            </w:r>
            <w:proofErr w:type="spellEnd"/>
            <w:r w:rsidRPr="008E7B5D">
              <w:rPr>
                <w:rFonts w:ascii="Calibri" w:hAnsi="Calibri" w:cs="Calibri"/>
                <w:sz w:val="20"/>
                <w:szCs w:val="20"/>
              </w:rPr>
              <w:t>: 470 kg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868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51D2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F15BBF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742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997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6AF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3B4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 ślimaka: min. 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3A8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127E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FB0940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B8C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F0E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A25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DEA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pokrywa mieszalnika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B09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B87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7A04DA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B2D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EE9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071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019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mieszalnik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3B8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26D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CCE21A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5B4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9BD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542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257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max. zarób: 3300 kg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9F1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9690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7B5360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F3A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B5D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DC3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CF8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min. zarób: 660 kg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215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C437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AD989A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5F7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550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EBB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ED8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napęd: min.  2 x 35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0FC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9A2D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C6EFCB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445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2BC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420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9F0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ogrzewanie klapy wylotowej: max. 3,5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520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E632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B912BA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52F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C15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0B2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CE8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pomiar temperatury na wylocie z mieszalnika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D25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95F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FE1987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6AD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39B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DE9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35E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czujnik podczerwieni, zakres pomiaru: max. 500°C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99B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4B1B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B9BE5F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B37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85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456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D31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wylot z mieszalnika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F70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B565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6B92EB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8AC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8C3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31D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7FC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Osłony ramion mieszalnika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1FE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D19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CB2B0C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91D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FF3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6CA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4.5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0912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Konstrukcja wsporcza, schody, podesty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D44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62D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74D3DA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526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155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191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4.6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DA81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Instalacja sprężonego powietrza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5B9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33D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B26756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CD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B4B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D42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FB6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sprężarka śrubowa ze zbiornikiem ciśnieniowym z osuszaczem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04A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F53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BADCDF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BC0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F04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5D5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A24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wydajność: max. 2,5 m³/min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74A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0DB6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E1E787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5F5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67A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191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291A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ciśnienie: max. 10 bar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B3D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B3B4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1AD074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A33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CA0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052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838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pojemność zbiornika: min. 500 l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AE6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D644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4151CB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28E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E8C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4BF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767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moc: max. 18 kW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1D9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47DA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8D8031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F4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C33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4BC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D95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moc osuszacza: min. 870 W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07A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83C8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169D15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FAE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FAD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915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216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komplet instalacji pneumatycznej do urządzeń odbiorczych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36B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1E6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40978E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50E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133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5E7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4.7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24B8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Rynna wsypowa do mieszalnika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92B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4C1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4A5F0E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F80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463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6B4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4.8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4EF6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Część siłowa do wieży otaczarki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35F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5A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B76F84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BDD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62E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1F8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F96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moduł podstawowy wieży otaczarki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3F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339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76F4A4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ABA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2D6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DA9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2E7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elewatora gorącego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9A5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F94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E68447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051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37C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912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34D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sortownika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4A3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F0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47366A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089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3D8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587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4AD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mieszalnika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B8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B14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C5F2499" w14:textId="77777777" w:rsidTr="00D06A61">
        <w:trPr>
          <w:trHeight w:val="3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2D4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706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06E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793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moduł podstawowy procesów 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naważania</w:t>
            </w:r>
            <w:proofErr w:type="spellEnd"/>
            <w:r w:rsidRPr="008E7B5D">
              <w:rPr>
                <w:rFonts w:ascii="Calibri" w:hAnsi="Calibri" w:cs="Calibri"/>
                <w:sz w:val="20"/>
                <w:szCs w:val="20"/>
              </w:rPr>
              <w:t xml:space="preserve"> i mieszania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A83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33A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C09749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0BCB6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866B95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Instalacja dozowania dodatków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DA0C1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0DD950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Instalacja dozowania granulatów celulozowych Big-</w:t>
            </w:r>
            <w:proofErr w:type="spellStart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Bag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56DCE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657A1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313DF8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5D9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1AD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820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C0B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zbiornik magazynowy do wyładunku pojemników Big-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Bag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8C8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81D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F9F76A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663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9D6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6CA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523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średnica: max. 1800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561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4182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413A59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6A8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29F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CFE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D5B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wysokość: max. 2500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BC0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2DC8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3708A2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D39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23D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D79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6A7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pojemność użyteczna: max. 3 m³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09F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FD4B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AE1EDF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0F4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C1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AC0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9FE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rurociąg pneumatyczny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11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BE0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D72BD7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C0A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93E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82A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0F7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napęd dmuchawy: min. 4 kW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0BD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D249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4BA6E4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E9B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80C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187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0E2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napęd dozownika celkowego: 0,37 kW max.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E8B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1C7C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6D0F4E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176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5EB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C1A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6428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długość rurociągu: max. 30 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44B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3402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625FD9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235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2C2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BD8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7FB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zespół wagowy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AA3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07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357AB4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A9C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D65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C2A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CAC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maksymalny zarób: max. 30 kg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B6F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43CA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062A35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CAF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5AB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26E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FCE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ilość czujników wagowych: 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F2D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E7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2FBC85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754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627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324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0A6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 dozownika celkowego: min. 0,35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12D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0F67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5F533E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53F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8C0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16C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638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moduł oprogramowania AS1 – dozowanie granulatów celulozowych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2C1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911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DDFCB4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395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050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43B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C3F4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Instalacja dodawania środków adhezyjnych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471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73A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1BD3C5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1A3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59C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820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68A8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instalacja dodawania środków adhezyjnych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DE6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17E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18C987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57E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112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573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8BB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wydajność pompy: max. 1,8 l/min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9DB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F36F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B9C2B1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EFD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E62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0D9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FB9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 pompy: min. 0,2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2C4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221E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3F6984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AD8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D32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50B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935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pojemność zbiornika: max. 500 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A01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7C53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EE86AB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4A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1E5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DFB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5F7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ogrzewanie zbiornika: max. 2,5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06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4128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68542C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B60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3CE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0D8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3EE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max. długość rurociągu podającego: 30 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E5C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CD07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63E07D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061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725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F58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5E2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dodatkowe ogrzewanie rurociągu: max. 2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0DE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596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51B4779" w14:textId="77777777" w:rsidTr="00D06A61">
        <w:trPr>
          <w:trHeight w:val="3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456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58A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509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6F7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moduł oprogramowania AS1 – instalacja środków adhezyjnych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2F4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B65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B92F8E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91C51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4234C1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Zbiornik gotowej masy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EEBB8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6.1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9E4912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Zbiorniki masy przystosowany do posadowienia na tensometrach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66159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5680A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E4623A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E5D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A28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EA9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935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zbiornik o łącznej pojemności 110/2, w tym: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5D0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CF1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CEE02D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F6F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5A2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CF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DFE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komplet podpór z podestem i stanowiskiem do obsługi załadunku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482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ED7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BE6CD1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809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3CE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5E0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73F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komora 1 pojemność max. 52 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245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74A3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A6C368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AC2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CC0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23A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81D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komora 2 pojemność max. 52 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6D4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1F18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8355A6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2C3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286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874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824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komora bezpośredniego wyładunku pojemność max. 6 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519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8A9C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65093E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27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3F3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02B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6.2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1479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Część siłowa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58A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9BD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91622F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9DA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9A8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3A3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E52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moduł główny zbiornika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256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88E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DB54E7E" w14:textId="77777777" w:rsidTr="00D06A61">
        <w:trPr>
          <w:trHeight w:val="3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532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7E1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304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AC1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klapy przestawnej wysypu gotowej masy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2A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CCB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0E12FA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911DD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3210C6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Instalacja wypełniacza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BA761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7.1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50207F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Elewator wypełniacza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FB9C6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ACD7D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0C2466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8CE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64F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73A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7.2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A78E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Zbiornik wypełniacza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B1C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F14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15CEE8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D98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8F5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373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57E7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zbiornik pyłów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1CC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9CD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68D3AE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249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68A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8FD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E5AA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pojemność: max. 80 m³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B96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D381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BBEDA5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398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39C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53B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7815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zbiornik mączki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7BE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7D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7199B5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A65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A7E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218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1A20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pojemność: max. 80 m³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0E8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4F14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B83653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60C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3AF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F84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B07D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zbiornika: max. 3200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715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81C5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77FBA2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7FF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EFA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360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B29E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zbiornika: max. 3200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057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C0E5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2D227F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F7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702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F45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9BD3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- 2 mikrofalowe sondy do pomiaru zapełnienia o działaniu ciągłym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EE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91A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32A4F0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952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281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0C8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F295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zawór elektro-magnet. przewodu do napełniania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1FE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090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DDBEBC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A8F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D54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10A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8C26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filtr na zbiorniku mączki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75C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3E2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34A78A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604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0FF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2DC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FEB8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powierzchnia efektywna: min. 20 m²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AC3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5805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4D5A29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7F9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3ED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6B2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7.3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FDEC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Transport pyłów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294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EA1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EF159D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0DF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A28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623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CF85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podajnik celkowy pod silosem wydajność: min. 20 m³/h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09D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565D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6C3E4C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CB2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56A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12B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2D93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moc: min. 0,55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445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13CB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A0C271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1A3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602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0C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6D3B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przenośnik ślimakowy od odpylacza do elewatora gorącego wydajność: min. 25 m³/h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26F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35C6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DB114F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641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65B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2E9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3704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długość: max. 6000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899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355D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FDBB0A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04E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D83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BEA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F23B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- 2 przenośnik ślimakowy od odpylacza do elewatora wypełniacza wydajność: min. 25 m³/h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6CD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86E4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1A52A4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B64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A41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12E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9230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długość: max. 6000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21D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C00B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962103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C00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94A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B40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7.4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E621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Transport mączki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504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C1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1F3212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D32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D8A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70E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5ABD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przenośnik ślimakowy od odpylacza do elewatora wypełniacza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DD4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A83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5E4319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90D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F4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C30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C047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wydajność: min. 25 m³/h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1F2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6562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6ADCA3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7D3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66D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7CE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9817" w14:textId="77777777" w:rsidR="00D06A61" w:rsidRPr="008E7B5D" w:rsidRDefault="00D06A61" w:rsidP="00D06A61">
            <w:pPr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długość: max. 6000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9E3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EB6F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260298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ADF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BED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BC4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7.5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34F9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Cześć siłowa instalacji wypełniacza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1E1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CFF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478A50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DDB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B7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76D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65A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moduł podstawowy instalacji wypełniacza 1 sterownik elewatora wypełniacza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975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09B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7D299C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8E1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5AC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79C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9A3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- 5 sterowniki przenośników ślimakowych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CCD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B83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110650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77A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02C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869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A00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podajnika celkowego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F23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723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BD73F29" w14:textId="77777777" w:rsidTr="00D06A61">
        <w:trPr>
          <w:trHeight w:val="3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58A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AEB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86D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BB7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filtra i zaworu odcinającego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005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1A7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A41DEB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9EE72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15B1A9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Instalacja bitumu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4D5D9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8.1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0D12DF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Zbiorniki asfaltu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99CFC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C3D15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7355AD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584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FD1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AFB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5D6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- 3 zbiorniki magazynowe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865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911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A5E763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3C5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16B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41A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7A3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pojemność: min. 60 m³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3B9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0DEC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062DEE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0F9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1E7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E32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DE7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(bez izolacji): max.  2900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E41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0A83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2F3118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832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57F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CFC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0E1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grubość izolacji: min. 200 mm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15D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ECD9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6E35ED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F7F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528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43A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61D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gęstość izolacji: 80 kg/ m³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38B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06BC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C59DFA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957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6F3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5B6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606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przewodność cieplna przy 100 °C 0,046 W/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mK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45C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9A34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74476B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725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472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910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2AF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moc grzałek podłogowych: max. 10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02A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067A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16CF71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06A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E2A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CE8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F0E8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grzałki nurkowe z termostatem moc grzałek: 23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CD8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4DF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14C71D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F8A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33E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DE5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A83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mieszadło boczne zbiornika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171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624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758952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31B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50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F10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047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kąt wbudowania: min. 32,5 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4DE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D4B2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B9E2D0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8A0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035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D1F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C52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ilość obrotów: min. 400/min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F7E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436F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2FCE84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2F7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D99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959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18A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napęd: min. 5,5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5A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6274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89A0B1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4C8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C0B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E4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94B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wirnika: max. 500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262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3539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38667B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3F5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634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266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8.2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438A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System rurociągów asfaltu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E43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FF1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422B54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0CA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6AD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88F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A95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- 3 rurociągi odpowietrzające z przyłączami do zbiorników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977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ED0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50F517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442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54F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EFF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33C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nominalna: max. DN 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E04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D400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22E9C4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4B0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457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F4B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4F8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agregat pompowy napełniający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68A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7F2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F526E1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817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E5F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9EE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C968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wydajność: max. 960 l/min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766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1C65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A2BD9B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3F9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AE5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F5F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9F7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moc napędu: min. 15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059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4CF9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7FA6B8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653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2AF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627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BC2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ogrzewanie: ok. 2500 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1C7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B29A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657DD8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BF5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37A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E87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258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grubość izolacji: min. 100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6F1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D281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AD4A40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75A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D5D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A10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763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gęstość izolacji: 80 kg/ m³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1DE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D25E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5DAB6D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88F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340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21F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2C1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nominalna: DN 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581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DC7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7877FA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897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07F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C2D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18C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- 3 rurociągi napełniające i odprowadzające do zbiornika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7B5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55E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15C04A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DF1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88D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A57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1F7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nominalna: DN 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485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B32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98C66D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6AB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AA9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509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2E3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ogrzewanie: ok. 1000 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7FE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86F8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05AEE3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02A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914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F50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0E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grubość izolacji: min. 100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7BF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DDAA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6FFAFC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DBB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D68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7A7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126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gęstość izolacji: 80 kg/ m³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E35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93AC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5C4E16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C2A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8A0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26A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DB1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rozszerzenie systemu rurociągów „duży obieg” umożliwiające przepompowywanie między zbiornikami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FC0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0C6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4A5045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250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286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CD5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297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nominalna: max. DN 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F14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F016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F3BB41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3B2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F2F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04B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942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ogrzewanie: ok. 0,2 /kW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8F4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5E26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F8287D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411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85B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C6A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A4BA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grubość izolacji: min. 100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512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5405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99A68B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70C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D0D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CC8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6F3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gęstość izolacji: 80 kg/ m³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B42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CED5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2F422A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183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A06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EED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EDF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moduł pompy dozującej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0A5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EE9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6EB477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D1F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735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717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E548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wydajność max. 500 l/min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C91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100D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2ED0DC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CC5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083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DAF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CA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moc napędu min. 7,5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D06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C90D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DDF539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43D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9AA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619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DFE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ogrzewanie ok. 2.5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DA1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94B6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06CFA3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7EA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DDF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BB3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5A0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grubość izolacji: min. 100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E22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B19E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09759B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3D1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390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BEC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B95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gęstość izolacji: 80 kg/ m³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879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1391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6F31BA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2DE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ED9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FC5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6A9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nominalna: DN 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627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547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0E8071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79C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DCA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C05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97C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- 30m rurociągu pomiędzy pompą dozującą a instalacją dozującą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B25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F644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F60199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AF7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EF7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12F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DE01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nominalna: DN 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A22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B18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B09620B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2FA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7D3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E64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DAE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ogrzewanie: ok. 100 /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mW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AB9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86C2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9E6455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060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1A8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A0C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374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grubość izolacji: min. 100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66F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308D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A72739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024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996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24A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3BF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gęstość izolacji: 80 kg/ m³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58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1CA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942AA04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D0D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1E1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9C4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8.3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C2B7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Cześć siłowa instalacji asfaltu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954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E5B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DDDC2A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38E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49B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9EA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A78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moduł główny instalacji asfaltu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336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8B6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29B282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ED8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C13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046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87BA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- 3 sterowniki zbiorników asfaltu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D4E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257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0063DC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702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4CC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3CF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EB6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mieszadła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0C4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0AE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7D7105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9AF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F59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FDE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0C9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pompy do napełniania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FB9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367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4DF5B7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6C3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491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3D5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DBF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pompy dozującej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9CD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418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6246243" w14:textId="77777777" w:rsidTr="00D06A61">
        <w:trPr>
          <w:trHeight w:val="3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B1E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256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0B3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75C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- 4 sterowniki ogrzewania rurociągów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444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550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E245EA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DA611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CC2E90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Instalacja recyklingu na zimno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23176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9.1 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4613D3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Dozator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73691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9325F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FBF16E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0D0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B5B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03F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726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komora dozatora z konstrukcją wsporczą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9D9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DBE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8485C1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3C7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81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CDD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6D47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objętość: min.  8 m³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EAD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2620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AFA35B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061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7B3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E00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3299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komora z ramą i przestawnym otworem 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wysypowym</w:t>
            </w:r>
            <w:proofErr w:type="spellEnd"/>
            <w:r w:rsidRPr="008E7B5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116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F6D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E001BC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ED1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B6D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0DC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639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wibrator do komory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3DE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1E9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C9E9A4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FB6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BBB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594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F87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przenośnik taśmowy dozujący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DB1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067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53BE34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A07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DD7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583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BC7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szerokość taśmy: min. 650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931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CE6B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B6593F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95A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507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F1B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E9B2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rozstaw osi: min. 6000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15B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94B2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9556FF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B21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E9A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E9A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AAE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rodzaj taśmy: EP 250/2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FD8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C813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3F96FF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734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6F9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9C3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12EA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napęd: min. 3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724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5BEE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AF2127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64F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685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9B1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3C2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ruszt wibracyjny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C2D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DD3C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0A08C8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60A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F4E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0C4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40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szerokość zasypu: min. 3500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573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F014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7CC40D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114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CE0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9D7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5C76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wielkość oczek: max. 90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007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FE11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418AFB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9AF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FE6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74E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9.2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D62C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Elewator taśmowy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282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508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19D7E3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0E0A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6F5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86E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941A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- 1 głowica z napędem i pomost obsługowy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508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50B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E9B4C5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AC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4F9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0BC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6BB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moc napędu: 7,5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7CA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0F9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F3F4B9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CDC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090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6B8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B19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stopa z rynną zasypową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093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3D21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B84261A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CEA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690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09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200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- 22 m szybu z pasem i kubełkami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6A7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FB94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839BD33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5B3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D19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113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9.3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BE94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Podawanie do mieszalnika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0BC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C81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B641FB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12C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966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1BB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48AC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zbiornik pośredni z przenośnikiem odciągowym i rynną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EA0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6FB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F1FC0F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625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23B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D11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10C4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pojemność zbiornika: min. 3 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F0C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4669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22C5461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7F1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8A1F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BA9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8825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wibrator max. 200 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DF1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E360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B2406C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0E4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187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D42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0CD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wydajność przenośnika: min. 180 t/h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A06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1F15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A864E1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8D7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C68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BFE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D1DF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szerokość pasa: min. 650 mm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2BA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DB49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7DE30D7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842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A3C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66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5A1E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jakość pasa: EP 250/ 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286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5133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368363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937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9FC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D48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850A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napęd: min. 4 kW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AAE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2F4D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D0FEBD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F92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36B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3489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9.5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5EDB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Odprowadzenie pary wodnej z mieszalnika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F7C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C59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E5288DD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D44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5A2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3FC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9.6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5717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Część siłowa instalacji recyklingu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C93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6E9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21B69EE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7E7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A8E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BB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FE58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moduł podstawowy instalacji recyklingu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614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4BB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4134F8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81E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C4A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C0D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E773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dozatora recyklingu i zdalnego sterowania rusztem wibracyjnym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FD7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C48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7964FC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862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0C3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953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F130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przenośnika taśmowego dozującego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9DA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A42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81AC376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3B9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C43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E3F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A24D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elewatora recyklingu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36C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F26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2E75871" w14:textId="77777777" w:rsidTr="00D06A61">
        <w:trPr>
          <w:trHeight w:val="3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7D9B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60D2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5D5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830B" w14:textId="77777777" w:rsidR="00D06A61" w:rsidRPr="008E7B5D" w:rsidRDefault="00D06A61" w:rsidP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sterownik wagi taśmowej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F0C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31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C99C9A8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38B6C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C8ADF6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Elektryka i sterownik </w:t>
            </w:r>
            <w:proofErr w:type="spellStart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mikroprocesowy</w:t>
            </w:r>
            <w:proofErr w:type="spellEnd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C67CA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10.1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A8D4AE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Sprzęt komputerowy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F3F20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98AFB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67FCEFF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2B7D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452E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EFB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10.2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4E6A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Software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0EC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B83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9E53535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159C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B6A6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C1E3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10.3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1B87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Szafy sterownicze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B97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2FF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F0BB4F2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EC41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1D5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F830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10.4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11E5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Cześć siłowa napędów pomocniczych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4A7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B3F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6A77E89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7F0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1F7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065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10.5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4512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Rozdzielnia niskiego napięcia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9AF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680C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B9BF5F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101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C5F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F0B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10.6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81FA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Komplet zabezpieczeń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3F3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1FCD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9DFB6D0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7758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7105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7EA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10.7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51C3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Kable i materiały instalacyjne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8D2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709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D360BFA" w14:textId="77777777" w:rsidTr="00D06A61">
        <w:trPr>
          <w:trHeight w:val="320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0E7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FC2B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FC3F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10.8</w:t>
            </w:r>
          </w:p>
        </w:tc>
        <w:tc>
          <w:tcPr>
            <w:tcW w:w="10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FC0A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Kontener sterowniczy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EEE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5469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4337132" w14:textId="77777777" w:rsidTr="00D06A61">
        <w:trPr>
          <w:trHeight w:val="300"/>
        </w:trPr>
        <w:tc>
          <w:tcPr>
            <w:tcW w:w="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762266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12A62D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Części do fundamentów 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7E07C2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11.1</w:t>
            </w:r>
          </w:p>
        </w:tc>
        <w:tc>
          <w:tcPr>
            <w:tcW w:w="10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FC572C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Kotwienie</w:t>
            </w:r>
            <w:proofErr w:type="spellEnd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wieży wytwórni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A90793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949560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27DF66C" w14:textId="77777777" w:rsidTr="00D06A61">
        <w:trPr>
          <w:trHeight w:val="30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6587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C821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7CE5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11.2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2E0A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Kotwienie</w:t>
            </w:r>
            <w:proofErr w:type="spellEnd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silosów wypełniaczy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0F1A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074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61" w:rsidRPr="008E7B5D" w14:paraId="560FBC61" w14:textId="77777777" w:rsidTr="00D06A61">
        <w:trPr>
          <w:trHeight w:val="3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7FF4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6AA4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D57E" w14:textId="77777777" w:rsidR="00D06A61" w:rsidRPr="008E7B5D" w:rsidRDefault="00D06A61" w:rsidP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11.3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1A4B" w14:textId="77777777" w:rsidR="00D06A61" w:rsidRPr="008E7B5D" w:rsidRDefault="00D06A61" w:rsidP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Kotwienie</w:t>
            </w:r>
            <w:proofErr w:type="spellEnd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zbiorników asfaltu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68B7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1A88" w14:textId="77777777" w:rsidR="00D06A61" w:rsidRPr="008E7B5D" w:rsidRDefault="00D06A61" w:rsidP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3AF9985" w14:textId="77777777" w:rsidR="00B57E80" w:rsidRPr="008E7B5D" w:rsidRDefault="00B57E80" w:rsidP="00B57E80">
      <w:pPr>
        <w:jc w:val="both"/>
        <w:rPr>
          <w:rFonts w:ascii="Calibri" w:hAnsi="Calibri"/>
          <w:sz w:val="16"/>
          <w:szCs w:val="16"/>
        </w:rPr>
      </w:pPr>
    </w:p>
    <w:p w14:paraId="41B82E06" w14:textId="77777777" w:rsidR="00EF446F" w:rsidRPr="008E7B5D" w:rsidRDefault="00EF446F" w:rsidP="00B57E80">
      <w:pPr>
        <w:jc w:val="both"/>
        <w:rPr>
          <w:rFonts w:ascii="Calibri" w:hAnsi="Calibri"/>
          <w:sz w:val="16"/>
          <w:szCs w:val="16"/>
        </w:rPr>
      </w:pPr>
    </w:p>
    <w:p w14:paraId="5C07F30D" w14:textId="77777777" w:rsidR="00EF446F" w:rsidRPr="008E7B5D" w:rsidRDefault="00EF446F" w:rsidP="00B57E80">
      <w:pPr>
        <w:jc w:val="both"/>
        <w:rPr>
          <w:rFonts w:ascii="Calibri" w:hAnsi="Calibri"/>
          <w:sz w:val="16"/>
          <w:szCs w:val="16"/>
        </w:rPr>
      </w:pPr>
    </w:p>
    <w:p w14:paraId="7A07A59A" w14:textId="142392F2" w:rsidR="00B57E80" w:rsidRPr="008E7B5D" w:rsidRDefault="00B57E80" w:rsidP="00B57E80">
      <w:pPr>
        <w:jc w:val="both"/>
        <w:rPr>
          <w:sz w:val="22"/>
          <w:szCs w:val="22"/>
        </w:rPr>
      </w:pPr>
      <w:r w:rsidRPr="008E7B5D">
        <w:rPr>
          <w:rFonts w:ascii="Calibri" w:hAnsi="Calibri"/>
          <w:sz w:val="22"/>
          <w:szCs w:val="22"/>
        </w:rPr>
        <w:t xml:space="preserve">Świadomy odpowiedzialności karnej za składanie fałszywych oświadczeń, w tym odpowiedzialności wynikającej z art. </w:t>
      </w:r>
      <w:r w:rsidR="006F1BE4" w:rsidRPr="008E7B5D">
        <w:rPr>
          <w:rFonts w:ascii="Calibri" w:hAnsi="Calibri"/>
          <w:sz w:val="22"/>
          <w:szCs w:val="22"/>
        </w:rPr>
        <w:t>233 § 1</w:t>
      </w:r>
      <w:r w:rsidRPr="008E7B5D">
        <w:rPr>
          <w:rFonts w:ascii="Calibri" w:hAnsi="Calibri"/>
          <w:sz w:val="22"/>
          <w:szCs w:val="22"/>
        </w:rPr>
        <w:t>kodeksu karnego, dotyczącej przedłożenia podrobionego, przerobionego, poświadczającego nieprawdę albo nierzetelnego dokumentu, potwierdzam powyższe własnoręcznym podpisem*.</w:t>
      </w:r>
    </w:p>
    <w:p w14:paraId="5FD52D1F" w14:textId="77777777" w:rsidR="00B57E80" w:rsidRPr="008E7B5D" w:rsidRDefault="00B57E80" w:rsidP="00B57E80">
      <w:pPr>
        <w:pStyle w:val="Domylnie"/>
        <w:jc w:val="center"/>
        <w:rPr>
          <w:color w:val="auto"/>
          <w:sz w:val="16"/>
          <w:szCs w:val="16"/>
        </w:rPr>
      </w:pPr>
    </w:p>
    <w:tbl>
      <w:tblPr>
        <w:tblW w:w="14601" w:type="dxa"/>
        <w:tblInd w:w="6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62"/>
        <w:gridCol w:w="4961"/>
        <w:gridCol w:w="4678"/>
      </w:tblGrid>
      <w:tr w:rsidR="008E7B5D" w:rsidRPr="008E7B5D" w14:paraId="38C230A9" w14:textId="77777777" w:rsidTr="00B57E80">
        <w:trPr>
          <w:trHeight w:val="970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30EE5C" w14:textId="77777777" w:rsidR="00B57E80" w:rsidRPr="008E7B5D" w:rsidRDefault="00B57E80" w:rsidP="00B57E80">
            <w:pPr>
              <w:pStyle w:val="Domylnie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034E8B5" w14:textId="77777777" w:rsidR="00B57E80" w:rsidRPr="008E7B5D" w:rsidRDefault="00B57E80" w:rsidP="00B57E80">
            <w:pPr>
              <w:pStyle w:val="Domylnie"/>
              <w:jc w:val="center"/>
              <w:rPr>
                <w:color w:val="auto"/>
                <w:sz w:val="22"/>
                <w:szCs w:val="22"/>
              </w:rPr>
            </w:pPr>
          </w:p>
          <w:p w14:paraId="48D044D1" w14:textId="77777777" w:rsidR="00B57E80" w:rsidRPr="008E7B5D" w:rsidRDefault="00B57E80" w:rsidP="00B57E80">
            <w:pPr>
              <w:pStyle w:val="Domylnie"/>
              <w:jc w:val="center"/>
              <w:rPr>
                <w:color w:val="auto"/>
                <w:sz w:val="22"/>
                <w:szCs w:val="22"/>
              </w:rPr>
            </w:pPr>
          </w:p>
          <w:p w14:paraId="78ECD054" w14:textId="77777777" w:rsidR="00B57E80" w:rsidRPr="008E7B5D" w:rsidRDefault="00B57E80" w:rsidP="00B57E80">
            <w:pPr>
              <w:pStyle w:val="Domylnie"/>
              <w:jc w:val="center"/>
              <w:rPr>
                <w:color w:val="auto"/>
                <w:sz w:val="22"/>
                <w:szCs w:val="22"/>
              </w:rPr>
            </w:pPr>
          </w:p>
          <w:p w14:paraId="30010E84" w14:textId="77777777" w:rsidR="00B57E80" w:rsidRPr="008E7B5D" w:rsidRDefault="00B57E80" w:rsidP="00B57E80">
            <w:pPr>
              <w:pStyle w:val="Domylnie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96BC4A" w14:textId="77777777" w:rsidR="00B57E80" w:rsidRPr="008E7B5D" w:rsidRDefault="00B57E80" w:rsidP="00B57E80">
            <w:pPr>
              <w:pStyle w:val="Domylnie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E7B5D" w:rsidRPr="008E7B5D" w14:paraId="4433F456" w14:textId="77777777" w:rsidTr="00B57E80">
        <w:trPr>
          <w:trHeight w:val="694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0CD18BB4" w14:textId="77777777" w:rsidR="00B57E80" w:rsidRPr="008E7B5D" w:rsidRDefault="00B57E80" w:rsidP="00B57E80">
            <w:pPr>
              <w:pStyle w:val="Domylnie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8E7B5D">
              <w:rPr>
                <w:rFonts w:ascii="Calibri" w:hAnsi="Calibri"/>
                <w:color w:val="auto"/>
                <w:sz w:val="22"/>
                <w:szCs w:val="22"/>
              </w:rPr>
              <w:t xml:space="preserve">Imię i nazwisko osoby upoważnionej </w:t>
            </w:r>
          </w:p>
          <w:p w14:paraId="5DE936BB" w14:textId="77777777" w:rsidR="00B57E80" w:rsidRPr="008E7B5D" w:rsidRDefault="00B57E80" w:rsidP="00B57E80">
            <w:pPr>
              <w:pStyle w:val="Domylnie"/>
              <w:jc w:val="center"/>
              <w:rPr>
                <w:color w:val="auto"/>
                <w:sz w:val="22"/>
                <w:szCs w:val="22"/>
              </w:rPr>
            </w:pPr>
            <w:r w:rsidRPr="008E7B5D">
              <w:rPr>
                <w:rFonts w:ascii="Calibri" w:hAnsi="Calibri"/>
                <w:color w:val="auto"/>
                <w:sz w:val="22"/>
                <w:szCs w:val="22"/>
              </w:rPr>
              <w:t>do złożenia oferty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6E58291" w14:textId="77777777" w:rsidR="00B57E80" w:rsidRPr="008E7B5D" w:rsidRDefault="00B57E80" w:rsidP="00B57E80">
            <w:pPr>
              <w:pStyle w:val="Domylnie"/>
              <w:jc w:val="center"/>
              <w:rPr>
                <w:color w:val="auto"/>
                <w:sz w:val="22"/>
                <w:szCs w:val="22"/>
              </w:rPr>
            </w:pPr>
            <w:r w:rsidRPr="008E7B5D">
              <w:rPr>
                <w:rFonts w:ascii="Calibri" w:hAnsi="Calibri"/>
                <w:color w:val="auto"/>
                <w:sz w:val="22"/>
                <w:szCs w:val="22"/>
              </w:rPr>
              <w:t>Stanowisko służbowe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DCEDE53" w14:textId="77777777" w:rsidR="00B57E80" w:rsidRPr="008E7B5D" w:rsidRDefault="00B57E80" w:rsidP="00B57E80">
            <w:pPr>
              <w:pStyle w:val="Domylnie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8E7B5D">
              <w:rPr>
                <w:rFonts w:ascii="Calibri" w:hAnsi="Calibri"/>
                <w:color w:val="auto"/>
                <w:sz w:val="22"/>
                <w:szCs w:val="22"/>
              </w:rPr>
              <w:t>Data, podpis, pieczęć firmowa</w:t>
            </w:r>
          </w:p>
        </w:tc>
      </w:tr>
    </w:tbl>
    <w:p w14:paraId="18316D72" w14:textId="77777777" w:rsidR="00B57E80" w:rsidRPr="008E7B5D" w:rsidRDefault="00B57E80" w:rsidP="00B57E80">
      <w:pPr>
        <w:pStyle w:val="Domylnie"/>
        <w:ind w:left="567" w:right="141"/>
        <w:jc w:val="both"/>
        <w:rPr>
          <w:rStyle w:val="Brak"/>
          <w:rFonts w:ascii="Calibri" w:hAnsi="Calibri"/>
          <w:color w:val="auto"/>
          <w:sz w:val="22"/>
          <w:szCs w:val="22"/>
        </w:rPr>
      </w:pPr>
    </w:p>
    <w:p w14:paraId="5A549B5B" w14:textId="77777777" w:rsidR="00B57E80" w:rsidRPr="008E7B5D" w:rsidRDefault="00B57E8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  <w:r w:rsidRPr="008E7B5D">
        <w:rPr>
          <w:rStyle w:val="Brak"/>
          <w:rFonts w:ascii="Calibri" w:hAnsi="Calibri"/>
          <w:color w:val="auto"/>
          <w:sz w:val="22"/>
          <w:szCs w:val="22"/>
        </w:rPr>
        <w:t>* W przypadku składania oferty wspólnej przez kilku przedsiębiorców (np. Konsorcjum) lub przez spółkę cywilną, każdy ze wspólników Konsorcjum lub Spółki Cywilnej musi złożyć w/w oświadczenie o niepodleganiu wykluczeniu w formie odrębnego dokumentu.</w:t>
      </w:r>
    </w:p>
    <w:p w14:paraId="7BE5EE61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23033733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5E42EC48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76211005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0E6C6E5E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61951D35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7E366414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2BE69934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5C23D939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55615E4C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1B909068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77F59446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55E3FD1E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08FA59B5" w14:textId="77777777" w:rsidR="003019D0" w:rsidRPr="008E7B5D" w:rsidRDefault="003019D0" w:rsidP="00B57E80">
      <w:pPr>
        <w:pStyle w:val="Domylnie"/>
        <w:ind w:left="567" w:right="141"/>
        <w:rPr>
          <w:rStyle w:val="Brak"/>
          <w:rFonts w:ascii="Calibri" w:hAnsi="Calibri"/>
          <w:color w:val="auto"/>
          <w:sz w:val="22"/>
          <w:szCs w:val="22"/>
        </w:rPr>
      </w:pPr>
    </w:p>
    <w:p w14:paraId="4D3BDEC9" w14:textId="77777777" w:rsidR="00BE718E" w:rsidRPr="008E7B5D" w:rsidRDefault="00BE718E" w:rsidP="003019D0">
      <w:pPr>
        <w:pStyle w:val="Domylnie"/>
        <w:jc w:val="both"/>
        <w:outlineLvl w:val="0"/>
        <w:rPr>
          <w:rFonts w:ascii="Calibri" w:hAnsi="Calibri"/>
          <w:b/>
          <w:bCs/>
          <w:color w:val="auto"/>
        </w:rPr>
      </w:pPr>
    </w:p>
    <w:p w14:paraId="52563D0B" w14:textId="0A901B9B" w:rsidR="00BE718E" w:rsidRPr="008E7B5D" w:rsidRDefault="00BE718E" w:rsidP="003019D0">
      <w:pPr>
        <w:pStyle w:val="Domylnie"/>
        <w:jc w:val="both"/>
        <w:outlineLvl w:val="0"/>
        <w:rPr>
          <w:rFonts w:ascii="Calibri" w:hAnsi="Calibri"/>
          <w:b/>
          <w:bCs/>
          <w:color w:val="auto"/>
        </w:rPr>
      </w:pPr>
    </w:p>
    <w:p w14:paraId="6AF5A0CF" w14:textId="42CA256D" w:rsidR="00BE718E" w:rsidRPr="008E7B5D" w:rsidRDefault="009A5F41" w:rsidP="003019D0">
      <w:pPr>
        <w:pStyle w:val="Domylnie"/>
        <w:jc w:val="both"/>
        <w:outlineLvl w:val="0"/>
        <w:rPr>
          <w:rFonts w:ascii="Calibri" w:hAnsi="Calibri"/>
          <w:b/>
          <w:bCs/>
          <w:color w:val="auto"/>
        </w:rPr>
      </w:pPr>
      <w:r w:rsidRPr="008E7B5D">
        <w:rPr>
          <w:noProof/>
          <w:color w:val="auto"/>
        </w:rPr>
        <w:drawing>
          <wp:inline distT="0" distB="0" distL="0" distR="0" wp14:anchorId="600A9977" wp14:editId="1B6EE78E">
            <wp:extent cx="5760720" cy="520065"/>
            <wp:effectExtent l="0" t="0" r="0" b="0"/>
            <wp:docPr id="1121776903" name="Obraz 1121776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nowoczesna_gospodarka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022BF" w14:textId="5170AEFA" w:rsidR="003019D0" w:rsidRPr="008E7B5D" w:rsidRDefault="003019D0" w:rsidP="003019D0">
      <w:pPr>
        <w:pStyle w:val="Domylnie"/>
        <w:jc w:val="both"/>
        <w:outlineLvl w:val="0"/>
        <w:rPr>
          <w:b/>
          <w:bCs/>
          <w:color w:val="auto"/>
        </w:rPr>
      </w:pPr>
      <w:r w:rsidRPr="008E7B5D">
        <w:rPr>
          <w:rFonts w:ascii="Calibri" w:hAnsi="Calibri"/>
          <w:b/>
          <w:bCs/>
          <w:color w:val="auto"/>
        </w:rPr>
        <w:t>Załącznik nr 2b</w:t>
      </w:r>
    </w:p>
    <w:p w14:paraId="12A1E6A3" w14:textId="77777777" w:rsidR="003019D0" w:rsidRPr="008E7B5D" w:rsidRDefault="003019D0" w:rsidP="003019D0">
      <w:pPr>
        <w:pStyle w:val="Domylnie"/>
        <w:ind w:left="360"/>
        <w:jc w:val="center"/>
        <w:rPr>
          <w:rFonts w:ascii="Calibri" w:hAnsi="Calibri"/>
          <w:color w:val="auto"/>
        </w:rPr>
      </w:pPr>
      <w:r w:rsidRPr="008E7B5D">
        <w:rPr>
          <w:rStyle w:val="Brak"/>
          <w:rFonts w:ascii="Calibri" w:hAnsi="Calibri"/>
          <w:b/>
          <w:bCs/>
          <w:color w:val="auto"/>
        </w:rPr>
        <w:t>SPECYFIKACJA TECHNICZNA</w:t>
      </w:r>
    </w:p>
    <w:p w14:paraId="6819A83F" w14:textId="77777777" w:rsidR="003019D0" w:rsidRPr="008E7B5D" w:rsidRDefault="003019D0" w:rsidP="003019D0">
      <w:pPr>
        <w:pStyle w:val="Domylnie"/>
        <w:ind w:left="360"/>
        <w:jc w:val="both"/>
        <w:rPr>
          <w:rFonts w:ascii="Calibri" w:hAnsi="Calibri"/>
          <w:color w:val="auto"/>
          <w:sz w:val="22"/>
          <w:szCs w:val="22"/>
        </w:rPr>
      </w:pPr>
    </w:p>
    <w:p w14:paraId="3B585918" w14:textId="030ECD52" w:rsidR="003019D0" w:rsidRPr="008E7B5D" w:rsidRDefault="003019D0" w:rsidP="003019D0">
      <w:pPr>
        <w:rPr>
          <w:rFonts w:ascii="Calibri" w:hAnsi="Calibri"/>
          <w:sz w:val="22"/>
          <w:szCs w:val="22"/>
        </w:rPr>
      </w:pPr>
      <w:r w:rsidRPr="008E7B5D">
        <w:rPr>
          <w:rFonts w:ascii="Calibri" w:hAnsi="Calibri"/>
          <w:sz w:val="22"/>
          <w:szCs w:val="22"/>
        </w:rPr>
        <w:t xml:space="preserve">W odpowiedzi na Zapytanie Ofertowe nr </w:t>
      </w:r>
      <w:r w:rsidR="00D06A61" w:rsidRPr="008E7B5D">
        <w:rPr>
          <w:rFonts w:ascii="Calibri" w:hAnsi="Calibri"/>
          <w:sz w:val="22"/>
          <w:szCs w:val="22"/>
        </w:rPr>
        <w:t xml:space="preserve">1/06/2025 z dnia </w:t>
      </w:r>
      <w:r w:rsidR="00A24299">
        <w:rPr>
          <w:rFonts w:ascii="Calibri" w:hAnsi="Calibri"/>
          <w:sz w:val="22"/>
          <w:szCs w:val="22"/>
        </w:rPr>
        <w:t xml:space="preserve">12 </w:t>
      </w:r>
      <w:r w:rsidR="00D06A61" w:rsidRPr="008E7B5D">
        <w:rPr>
          <w:rFonts w:ascii="Calibri" w:hAnsi="Calibri"/>
          <w:sz w:val="22"/>
          <w:szCs w:val="22"/>
        </w:rPr>
        <w:t xml:space="preserve">czerwca 2025 </w:t>
      </w:r>
      <w:r w:rsidR="0009214E" w:rsidRPr="008E7B5D">
        <w:rPr>
          <w:rFonts w:ascii="Calibri" w:hAnsi="Calibri"/>
          <w:sz w:val="22"/>
          <w:szCs w:val="22"/>
        </w:rPr>
        <w:t>r.</w:t>
      </w:r>
      <w:r w:rsidRPr="008E7B5D">
        <w:rPr>
          <w:rFonts w:ascii="Calibri" w:hAnsi="Calibri"/>
          <w:sz w:val="22"/>
          <w:szCs w:val="22"/>
        </w:rPr>
        <w:t xml:space="preserve"> składamy</w:t>
      </w:r>
      <w:r w:rsidRPr="008E7B5D">
        <w:t xml:space="preserve"> </w:t>
      </w:r>
      <w:r w:rsidRPr="008E7B5D">
        <w:rPr>
          <w:rFonts w:ascii="Calibri" w:hAnsi="Calibri"/>
          <w:sz w:val="22"/>
          <w:szCs w:val="22"/>
        </w:rPr>
        <w:t>ofertę wg następujących parametrów technicznych/funkcjonalnych:</w:t>
      </w:r>
    </w:p>
    <w:p w14:paraId="0409637B" w14:textId="77777777" w:rsidR="00D06A61" w:rsidRPr="008E7B5D" w:rsidRDefault="00D06A61" w:rsidP="003019D0">
      <w:pPr>
        <w:rPr>
          <w:rFonts w:ascii="Calibri" w:hAnsi="Calibri"/>
          <w:sz w:val="22"/>
          <w:szCs w:val="22"/>
        </w:rPr>
      </w:pPr>
    </w:p>
    <w:tbl>
      <w:tblPr>
        <w:tblW w:w="16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2819"/>
        <w:gridCol w:w="512"/>
        <w:gridCol w:w="9922"/>
        <w:gridCol w:w="1276"/>
        <w:gridCol w:w="1407"/>
      </w:tblGrid>
      <w:tr w:rsidR="008E7B5D" w:rsidRPr="008E7B5D" w14:paraId="2F8C62C5" w14:textId="77777777" w:rsidTr="00D06A61">
        <w:trPr>
          <w:trHeight w:val="980"/>
        </w:trPr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B40F" w14:textId="77777777" w:rsidR="00D06A61" w:rsidRPr="008E7B5D" w:rsidRDefault="00D06A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LP</w:t>
            </w:r>
          </w:p>
        </w:tc>
        <w:tc>
          <w:tcPr>
            <w:tcW w:w="333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9D0F" w14:textId="77777777" w:rsidR="00D06A61" w:rsidRPr="008E7B5D" w:rsidRDefault="00D06A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 xml:space="preserve">PRZEDMIOT ZAMÓWIENIA </w:t>
            </w:r>
          </w:p>
        </w:tc>
        <w:tc>
          <w:tcPr>
            <w:tcW w:w="9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1ACC" w14:textId="77777777" w:rsidR="00D06A61" w:rsidRPr="008E7B5D" w:rsidRDefault="00D06A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 xml:space="preserve">PARAMETRY / ELEMENTY TECHNICZNE / FUNKCJONALNE, </w:t>
            </w:r>
            <w:r w:rsidRPr="008E7B5D">
              <w:rPr>
                <w:rFonts w:ascii="Calibri" w:hAnsi="Calibri" w:cs="Calibri"/>
                <w:sz w:val="22"/>
                <w:szCs w:val="22"/>
              </w:rPr>
              <w:br/>
              <w:t>KTÓRE MUSZĄ BYĆ BEZWZGLĘDNIE SPEŁNIONE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CF7D" w14:textId="77777777" w:rsidR="00D06A61" w:rsidRPr="008E7B5D" w:rsidRDefault="00D06A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SPEŁNIENIE WYMOGU TAK/NIE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2BDEA" w14:textId="77777777" w:rsidR="00D06A61" w:rsidRPr="008E7B5D" w:rsidRDefault="00D06A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WARTOŚĆ PARAMETRU</w:t>
            </w:r>
          </w:p>
        </w:tc>
      </w:tr>
      <w:tr w:rsidR="008E7B5D" w:rsidRPr="008E7B5D" w14:paraId="427CD4B9" w14:textId="77777777" w:rsidTr="00D06A61">
        <w:trPr>
          <w:trHeight w:val="300"/>
        </w:trPr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B5F237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19E8DE" w14:textId="77777777" w:rsidR="00D06A61" w:rsidRPr="008E7B5D" w:rsidRDefault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Wciągarka łańcuchowa 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077207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9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AE472A" w14:textId="77777777" w:rsidR="00D06A61" w:rsidRPr="008E7B5D" w:rsidRDefault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Wciągarka łańcuchowa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ED012D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A532344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4594903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A20F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0606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CF38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9CA4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konstrukcja żurawika obrotowego ze wspornikami zintegrowana z wieżą wytwórni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1ED0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E63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2B02E87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E15E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8E7F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4C38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DD64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napęd min. 0,37 kW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1F3F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46629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3166176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BFCB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A4E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7A80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6402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wciągnik elektryczny łańcuchowy z elektrycznym torowiskiem jazdy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5C99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121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AAF7EA4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9767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125A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DF8C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FF1D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obciążenie min. 950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BBBF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081C6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37A802E" w14:textId="77777777" w:rsidTr="00D06A61">
        <w:trPr>
          <w:trHeight w:val="32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4121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6A06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5C9F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FDBB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napęd min. 1,8 kW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AAB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27976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44CA2B8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943629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EE8761" w14:textId="77777777" w:rsidR="00D06A61" w:rsidRPr="008E7B5D" w:rsidRDefault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Urządzenie do spieniania lepiszcza asfaltowego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CC6ED4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C485A5" w14:textId="77777777" w:rsidR="00D06A61" w:rsidRPr="008E7B5D" w:rsidRDefault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Obudowa zbiornika w kształcie walca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47E17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1A22406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AE0A56B" w14:textId="77777777" w:rsidTr="00D06A61">
        <w:trPr>
          <w:trHeight w:val="6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2A95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89BE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2247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D8FC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Zbiornik izolowany, wsparty na tensometrycznych czujnikach wagowych; dno zbiornika ogrzewane elektrycznie; klapa wylotowa ogrzewana, obsługiwana elektro-pneumatycznie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132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E71A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96FC465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AC99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424C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39D8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0450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pojemność: max. 300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39AC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72F56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98EA3F6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1B7A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E76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D460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6547" w14:textId="77777777" w:rsidR="00D06A61" w:rsidRPr="008E7B5D" w:rsidRDefault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Spust do opróżniania przez dno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3F1D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3225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805FEFB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EB22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5E3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BFF7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7253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nominalna: min. DN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9CEA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0C7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4494175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B11C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556A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9FF9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CC7B" w14:textId="77777777" w:rsidR="00D06A61" w:rsidRPr="008E7B5D" w:rsidRDefault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Pokrywa wyposażona w: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46ED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D8EF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F335DA7" w14:textId="77777777" w:rsidTr="00D06A61">
        <w:trPr>
          <w:trHeight w:val="31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1047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477D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5C22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3009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wlot asfaltu z elektrycznym ogrzewaniem. Izolacja i pokrycie izolacji blachą stalową ocynkowaną.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9F2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E1B4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31BCB37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B068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2601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ABE4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F94C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 xml:space="preserve">- średnica nominalna: </w:t>
            </w:r>
            <w:proofErr w:type="spellStart"/>
            <w:proofErr w:type="gramStart"/>
            <w:r w:rsidRPr="008E7B5D">
              <w:rPr>
                <w:rFonts w:ascii="Calibri" w:hAnsi="Calibri" w:cs="Calibri"/>
                <w:sz w:val="20"/>
                <w:szCs w:val="20"/>
              </w:rPr>
              <w:t>min.DN</w:t>
            </w:r>
            <w:proofErr w:type="spellEnd"/>
            <w:proofErr w:type="gramEnd"/>
            <w:r w:rsidRPr="008E7B5D">
              <w:rPr>
                <w:rFonts w:ascii="Calibri" w:hAnsi="Calibri" w:cs="Calibri"/>
                <w:sz w:val="20"/>
                <w:szCs w:val="20"/>
              </w:rPr>
              <w:t xml:space="preserve">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A1EE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4E400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6FC6A45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B014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EAD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685D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64BE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ogrzewanie elektryczne: ok. 100 /</w:t>
            </w:r>
            <w:proofErr w:type="spellStart"/>
            <w:r w:rsidRPr="008E7B5D">
              <w:rPr>
                <w:rFonts w:ascii="Calibri" w:hAnsi="Calibri" w:cs="Calibri"/>
                <w:sz w:val="20"/>
                <w:szCs w:val="20"/>
              </w:rPr>
              <w:t>mW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A64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B3EFE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E987A26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A44B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B92C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A46D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C277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grubość izolacji: min. 100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130A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C4F3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B0FC482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FD57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BE0F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1BEB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D15F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gęstość izolacji: 80 kg/ m³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22E6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88EEC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6A61B30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98BA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E7D2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2B5F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AB4F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długość: min. 1m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E0B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7F530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532043E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7E1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AB9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1D1F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F080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krócieć wydmuchowy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7D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CFB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8969DEF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60B0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398C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8234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F6A2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średnica nominalna: min. DN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745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6FD2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FAC954E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C113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DB6E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E985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75FF" w14:textId="77777777" w:rsidR="00D06A61" w:rsidRPr="008E7B5D" w:rsidRDefault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Wał napędowy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99F2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9861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7E9BBC3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C9E6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3A11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A33F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9882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 nominalna: min. DN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6701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588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D90EC9E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1DED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F120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4546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5097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pierwsza łopata mieszająca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999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A6C1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AD97BCB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2D35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32D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C4E9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182D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długość: min. 0,3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680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29FC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2C1D2AA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ED04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9D39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8DC5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6DEC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kąt wbudowania: 45 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C8C9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7686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C786316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9163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3D55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D2D3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C68B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druga łopata mieszająca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6675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9DE6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CEFF523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175C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127F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3F2B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34D4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długość: min. 0,3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8B8D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24E3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6B19FFE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3965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D74C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3EF9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B16B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kąt wbudowania: 45 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4357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48FA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660D87B2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D92C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373E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F939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E649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otwór nieprzelotowy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4B9E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E914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4B4C50C7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92EE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7114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E415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CEFA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średnica nominalna: min. DN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FC07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15CA8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F9862E3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C187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2CB5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25B2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06F0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przelotowy otwór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06E5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F53A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5047E103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9406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AA29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A3A9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7026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średnica nominalna: min. DN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2EE9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509A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BC67AF1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0B5A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5EAD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EABD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30F9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tuleja z 1 przelotowym otworem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91E7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735C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831000E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481D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753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F854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56FA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średnica nominalna: min. DN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91F6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4C61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2780E0C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D241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F828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9A1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89D3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element mocujący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304F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DF334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52557AF" w14:textId="77777777" w:rsidTr="00D06A61">
        <w:trPr>
          <w:trHeight w:val="32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BB73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037E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D502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9E91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napęd: max. 1,5 kW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0FA4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E0729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53FCF05" w14:textId="77777777" w:rsidTr="00D06A61">
        <w:trPr>
          <w:trHeight w:val="9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A1995C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853A05" w14:textId="77777777" w:rsidR="00D06A61" w:rsidRPr="008E7B5D" w:rsidRDefault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Zbiornik wagowy na materiał sypki </w:t>
            </w:r>
            <w:proofErr w:type="gramStart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podawany  w</w:t>
            </w:r>
            <w:proofErr w:type="gramEnd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workach Big-</w:t>
            </w:r>
            <w:proofErr w:type="spellStart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Beg</w:t>
            </w:r>
            <w:proofErr w:type="spellEnd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pomocą wciągarki łańcuchowej.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0FC102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6C58D9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Zbiornik wagowy na materiał sypki podawany w workach Big-</w:t>
            </w:r>
            <w:proofErr w:type="spellStart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Beg</w:t>
            </w:r>
            <w:proofErr w:type="spellEnd"/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pomocą wciągarki łańcuchowej.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993E9E" w14:textId="77777777" w:rsidR="00D06A61" w:rsidRPr="008E7B5D" w:rsidRDefault="00D06A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C041FAC" w14:textId="77777777" w:rsidR="00D06A61" w:rsidRPr="008E7B5D" w:rsidRDefault="00D06A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B7E10CA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BBDE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37AC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9D6D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0D34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zbiornik magazynowy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5CF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3E1E6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3FAAA0B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063A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7D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31CE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71BE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średnica: max. 1800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71EC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733C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A286631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43C9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3D0D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FD0F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DA0C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wysokość: max. 1500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0800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AE74E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C98BC0C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2AE2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0C12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0500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B196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pojemności: max. 1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8024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8A4D8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1E686986" w14:textId="77777777" w:rsidTr="00D06A61">
        <w:trPr>
          <w:trHeight w:val="6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0070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87B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D503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BF03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zbiornik z zamykaną klapą sterowaną elektropneumatycznie, przystosowany do załadunku wsadu w formie BIG BAG.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B7B8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701AF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36D66111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F014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0429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6B03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554A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podest obsługowy i schody drabinkowe dla zbiornika magazynowego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D3D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BF44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7B3191B9" w14:textId="77777777" w:rsidTr="00D06A61">
        <w:trPr>
          <w:trHeight w:val="32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A1E4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8410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4AA8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D7CA" w14:textId="77777777" w:rsidR="00D06A61" w:rsidRPr="008E7B5D" w:rsidRDefault="00D06A6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7B5D">
              <w:rPr>
                <w:rFonts w:ascii="Calibri" w:hAnsi="Calibri" w:cs="Calibri"/>
                <w:sz w:val="20"/>
                <w:szCs w:val="20"/>
              </w:rPr>
              <w:t>- 1 klapa odcinająca sterowana pneumatycznie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222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EB7E5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247E753E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B055A0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D1B8DD" w14:textId="77777777" w:rsidR="00D06A61" w:rsidRPr="008E7B5D" w:rsidRDefault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Urządzenie dozujące materiał sypki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ADB2AD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4.1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AC8020" w14:textId="77777777" w:rsidR="00D06A61" w:rsidRPr="008E7B5D" w:rsidRDefault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Urządzenie dozujące materiał sypki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BC1DF9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BD6A4D5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DD40845" w14:textId="77777777" w:rsidTr="00D06A61">
        <w:trPr>
          <w:trHeight w:val="62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9ABA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4D3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4F6C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19F" w14:textId="77777777" w:rsidR="00D06A61" w:rsidRPr="008E7B5D" w:rsidRDefault="00D06A6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</w:t>
            </w:r>
            <w:r w:rsidRPr="008E7B5D">
              <w:rPr>
                <w:rFonts w:ascii="Calibri" w:hAnsi="Calibri" w:cs="Calibri"/>
                <w:sz w:val="20"/>
                <w:szCs w:val="20"/>
              </w:rPr>
              <w:t>1 przenośnik ślimakowy odbierający materiał sypki ze zbiornika wagowego i wtłaczający do urządzenia do spieniania lepiszcza asfaltowego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443B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63B76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E7B5D" w:rsidRPr="008E7B5D" w14:paraId="09CCA243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4DEFD9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F714D3" w14:textId="77777777" w:rsidR="00D06A61" w:rsidRPr="008E7B5D" w:rsidRDefault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Sterowanie i część elektryczna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E6B6F3" w14:textId="77777777" w:rsidR="00D06A61" w:rsidRPr="008E7B5D" w:rsidRDefault="00D06A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7B5D">
              <w:rPr>
                <w:rFonts w:ascii="Calibri" w:hAnsi="Calibri" w:cs="Calibri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054904" w14:textId="77777777" w:rsidR="00D06A61" w:rsidRPr="008E7B5D" w:rsidRDefault="00D06A6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E7B5D">
              <w:rPr>
                <w:rFonts w:ascii="Calibri" w:hAnsi="Calibri" w:cs="Calibri"/>
                <w:b/>
                <w:bCs/>
                <w:sz w:val="20"/>
                <w:szCs w:val="20"/>
              </w:rPr>
              <w:t>Sterowanie i część elektryczna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CEF5E5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CBC2B0E" w14:textId="77777777" w:rsidR="00D06A61" w:rsidRPr="008E7B5D" w:rsidRDefault="00D06A61">
            <w:pPr>
              <w:rPr>
                <w:rFonts w:ascii="Calibri" w:hAnsi="Calibri" w:cs="Calibri"/>
                <w:sz w:val="22"/>
                <w:szCs w:val="22"/>
              </w:rPr>
            </w:pPr>
            <w:r w:rsidRPr="008E7B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61" w14:paraId="0C410456" w14:textId="77777777" w:rsidTr="00D06A61">
        <w:trPr>
          <w:trHeight w:val="30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A6A8" w14:textId="77777777" w:rsidR="00D06A61" w:rsidRDefault="00D06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24FD" w14:textId="77777777" w:rsidR="00D06A61" w:rsidRDefault="00D06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F352" w14:textId="77777777" w:rsidR="00D06A61" w:rsidRDefault="00D06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82E9" w14:textId="77777777" w:rsidR="00D06A61" w:rsidRDefault="00D06A6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- 1 sterowanie umożliwiające integrację z systemem sterującym wytwórnią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CA56" w14:textId="77777777" w:rsidR="00D06A61" w:rsidRDefault="00D06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A06BC" w14:textId="77777777" w:rsidR="00D06A61" w:rsidRDefault="00D06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6A61" w14:paraId="15CF4C6A" w14:textId="77777777" w:rsidTr="00D06A61">
        <w:trPr>
          <w:trHeight w:val="620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06E6" w14:textId="77777777" w:rsidR="00D06A61" w:rsidRDefault="00D06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6D1C" w14:textId="77777777" w:rsidR="00D06A61" w:rsidRDefault="00D06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B6EB" w14:textId="77777777" w:rsidR="00D06A61" w:rsidRDefault="00D06A6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36DB" w14:textId="77777777" w:rsidR="00D06A61" w:rsidRDefault="00D06A6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- 1 kable, skrzynki zaciskowe i prowadnice kabli do naziemnych tras kablowych między sekcją obciążenia a zakres dostawy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2F18" w14:textId="77777777" w:rsidR="00D06A61" w:rsidRDefault="00D06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5AD1F" w14:textId="77777777" w:rsidR="00D06A61" w:rsidRDefault="00D06A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8254D0" w14:textId="77777777" w:rsidR="004730BF" w:rsidRPr="001815DE" w:rsidRDefault="004730BF" w:rsidP="003019D0">
      <w:pPr>
        <w:rPr>
          <w:sz w:val="22"/>
          <w:szCs w:val="22"/>
        </w:rPr>
      </w:pPr>
    </w:p>
    <w:p w14:paraId="1BCFBDBA" w14:textId="77777777" w:rsidR="003019D0" w:rsidRPr="001815DE" w:rsidRDefault="003019D0" w:rsidP="003019D0">
      <w:pPr>
        <w:spacing w:line="20" w:lineRule="exact"/>
        <w:rPr>
          <w:sz w:val="22"/>
          <w:szCs w:val="22"/>
        </w:rPr>
      </w:pPr>
    </w:p>
    <w:p w14:paraId="165E8B7F" w14:textId="77777777" w:rsidR="003019D0" w:rsidRDefault="003019D0" w:rsidP="00B57E80">
      <w:pPr>
        <w:pStyle w:val="Domylnie"/>
        <w:ind w:left="567" w:right="141"/>
        <w:rPr>
          <w:sz w:val="22"/>
          <w:szCs w:val="22"/>
        </w:rPr>
      </w:pPr>
    </w:p>
    <w:p w14:paraId="40B14364" w14:textId="77777777" w:rsidR="003019D0" w:rsidRDefault="003019D0" w:rsidP="00B57E80">
      <w:pPr>
        <w:pStyle w:val="Domylnie"/>
        <w:ind w:left="567" w:right="141"/>
        <w:rPr>
          <w:sz w:val="22"/>
          <w:szCs w:val="22"/>
        </w:rPr>
      </w:pPr>
    </w:p>
    <w:p w14:paraId="6B7339E7" w14:textId="42ECFBA4" w:rsidR="003019D0" w:rsidRPr="001815DE" w:rsidRDefault="003019D0" w:rsidP="003019D0">
      <w:pPr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Świadomy odpowiedzialności karnej za składanie fałszywych oświadczeń, w tym odpowiedzialności wynikającej z art. 2</w:t>
      </w:r>
      <w:r w:rsidR="006F1BE4">
        <w:rPr>
          <w:rFonts w:ascii="Calibri" w:hAnsi="Calibri"/>
          <w:sz w:val="22"/>
          <w:szCs w:val="22"/>
        </w:rPr>
        <w:t>33</w:t>
      </w:r>
      <w:r>
        <w:rPr>
          <w:rFonts w:ascii="Calibri" w:hAnsi="Calibri"/>
          <w:sz w:val="22"/>
          <w:szCs w:val="22"/>
        </w:rPr>
        <w:t xml:space="preserve"> § 1 kodeksu karnego, dotyczącej przedłożenia podrobionego, przerobionego, poświadczającego nieprawdę albo nierzetelnego dokumentu, potwierdzam powyższe własnoręcznym podpisem*.</w:t>
      </w:r>
    </w:p>
    <w:p w14:paraId="3E81464F" w14:textId="77777777" w:rsidR="003019D0" w:rsidRPr="000002B8" w:rsidRDefault="003019D0" w:rsidP="003019D0">
      <w:pPr>
        <w:pStyle w:val="Domylnie"/>
        <w:jc w:val="center"/>
        <w:rPr>
          <w:sz w:val="16"/>
          <w:szCs w:val="16"/>
        </w:rPr>
      </w:pPr>
    </w:p>
    <w:tbl>
      <w:tblPr>
        <w:tblW w:w="14601" w:type="dxa"/>
        <w:tblInd w:w="6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62"/>
        <w:gridCol w:w="4961"/>
        <w:gridCol w:w="4678"/>
      </w:tblGrid>
      <w:tr w:rsidR="003019D0" w:rsidRPr="001815DE" w14:paraId="3ED5FD1F" w14:textId="77777777" w:rsidTr="00C85E67">
        <w:trPr>
          <w:trHeight w:val="970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073140D" w14:textId="77777777" w:rsidR="003019D0" w:rsidRPr="001815DE" w:rsidRDefault="003019D0" w:rsidP="00C85E67">
            <w:pPr>
              <w:pStyle w:val="Domylnie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9D4F7E9" w14:textId="77777777" w:rsidR="003019D0" w:rsidRPr="001815DE" w:rsidRDefault="003019D0" w:rsidP="00C85E67">
            <w:pPr>
              <w:pStyle w:val="Domylnie"/>
              <w:jc w:val="center"/>
              <w:rPr>
                <w:sz w:val="22"/>
                <w:szCs w:val="22"/>
              </w:rPr>
            </w:pPr>
          </w:p>
          <w:p w14:paraId="5A378088" w14:textId="77777777" w:rsidR="003019D0" w:rsidRPr="001815DE" w:rsidRDefault="003019D0" w:rsidP="00C85E67">
            <w:pPr>
              <w:pStyle w:val="Domylnie"/>
              <w:jc w:val="center"/>
              <w:rPr>
                <w:sz w:val="22"/>
                <w:szCs w:val="22"/>
              </w:rPr>
            </w:pPr>
          </w:p>
          <w:p w14:paraId="1E4AD360" w14:textId="77777777" w:rsidR="003019D0" w:rsidRPr="001815DE" w:rsidRDefault="003019D0" w:rsidP="00C85E67">
            <w:pPr>
              <w:pStyle w:val="Domylnie"/>
              <w:jc w:val="center"/>
              <w:rPr>
                <w:sz w:val="22"/>
                <w:szCs w:val="22"/>
              </w:rPr>
            </w:pPr>
          </w:p>
          <w:p w14:paraId="379BC7EB" w14:textId="77777777" w:rsidR="003019D0" w:rsidRPr="001815DE" w:rsidRDefault="003019D0" w:rsidP="00C85E67">
            <w:pPr>
              <w:pStyle w:val="Domylnie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514521" w14:textId="77777777" w:rsidR="003019D0" w:rsidRPr="001815DE" w:rsidRDefault="003019D0" w:rsidP="00C85E67">
            <w:pPr>
              <w:pStyle w:val="Domylnie"/>
              <w:jc w:val="center"/>
              <w:rPr>
                <w:sz w:val="22"/>
                <w:szCs w:val="22"/>
              </w:rPr>
            </w:pPr>
          </w:p>
        </w:tc>
      </w:tr>
      <w:tr w:rsidR="003019D0" w:rsidRPr="001815DE" w14:paraId="750968AF" w14:textId="77777777" w:rsidTr="00C85E67">
        <w:trPr>
          <w:trHeight w:val="694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25C6B19" w14:textId="77777777" w:rsidR="003019D0" w:rsidRPr="001815DE" w:rsidRDefault="003019D0" w:rsidP="00C85E67">
            <w:pPr>
              <w:pStyle w:val="Domylnie"/>
              <w:jc w:val="center"/>
              <w:rPr>
                <w:rFonts w:ascii="Calibri" w:hAnsi="Calibri"/>
                <w:sz w:val="22"/>
                <w:szCs w:val="22"/>
              </w:rPr>
            </w:pPr>
            <w:r w:rsidRPr="001815DE">
              <w:rPr>
                <w:rFonts w:ascii="Calibri" w:hAnsi="Calibri"/>
                <w:sz w:val="22"/>
                <w:szCs w:val="22"/>
              </w:rPr>
              <w:t xml:space="preserve">Imię i nazwisko osoby upoważnionej </w:t>
            </w:r>
          </w:p>
          <w:p w14:paraId="1E8579F2" w14:textId="77777777" w:rsidR="003019D0" w:rsidRPr="001815DE" w:rsidRDefault="003019D0" w:rsidP="00C85E67">
            <w:pPr>
              <w:pStyle w:val="Domylnie"/>
              <w:jc w:val="center"/>
              <w:rPr>
                <w:sz w:val="22"/>
                <w:szCs w:val="22"/>
              </w:rPr>
            </w:pPr>
            <w:r w:rsidRPr="001815DE">
              <w:rPr>
                <w:rFonts w:ascii="Calibri" w:hAnsi="Calibri"/>
                <w:sz w:val="22"/>
                <w:szCs w:val="22"/>
              </w:rPr>
              <w:t>do złożenia oferty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01A406EB" w14:textId="77777777" w:rsidR="003019D0" w:rsidRPr="001815DE" w:rsidRDefault="003019D0" w:rsidP="00C85E67">
            <w:pPr>
              <w:pStyle w:val="Domylnie"/>
              <w:jc w:val="center"/>
              <w:rPr>
                <w:sz w:val="22"/>
                <w:szCs w:val="22"/>
              </w:rPr>
            </w:pPr>
            <w:r w:rsidRPr="001815DE"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AA1C39" w14:textId="77777777" w:rsidR="003019D0" w:rsidRPr="001815DE" w:rsidRDefault="003019D0" w:rsidP="00C85E67">
            <w:pPr>
              <w:pStyle w:val="Domylnie"/>
              <w:jc w:val="center"/>
              <w:rPr>
                <w:rFonts w:ascii="Calibri" w:hAnsi="Calibri"/>
                <w:sz w:val="22"/>
                <w:szCs w:val="22"/>
              </w:rPr>
            </w:pPr>
            <w:r w:rsidRPr="001815DE">
              <w:rPr>
                <w:rFonts w:ascii="Calibri" w:hAnsi="Calibri"/>
                <w:sz w:val="22"/>
                <w:szCs w:val="22"/>
              </w:rPr>
              <w:t>Data, podpis, pieczęć firmowa</w:t>
            </w:r>
          </w:p>
        </w:tc>
      </w:tr>
    </w:tbl>
    <w:p w14:paraId="0501ECD7" w14:textId="77777777" w:rsidR="003019D0" w:rsidRPr="001815DE" w:rsidRDefault="003019D0" w:rsidP="003019D0">
      <w:pPr>
        <w:pStyle w:val="Domylnie"/>
        <w:ind w:left="567" w:right="141"/>
        <w:jc w:val="both"/>
        <w:rPr>
          <w:rStyle w:val="Brak"/>
          <w:rFonts w:ascii="Calibri" w:hAnsi="Calibri"/>
          <w:sz w:val="22"/>
          <w:szCs w:val="22"/>
        </w:rPr>
      </w:pPr>
    </w:p>
    <w:p w14:paraId="35E79526" w14:textId="77777777" w:rsidR="003019D0" w:rsidRDefault="003019D0" w:rsidP="003019D0">
      <w:pPr>
        <w:pStyle w:val="Domylnie"/>
        <w:ind w:left="567" w:right="141"/>
        <w:rPr>
          <w:rStyle w:val="Brak"/>
          <w:rFonts w:ascii="Calibri" w:hAnsi="Calibri"/>
          <w:sz w:val="22"/>
          <w:szCs w:val="22"/>
        </w:rPr>
      </w:pPr>
      <w:r w:rsidRPr="001815DE">
        <w:rPr>
          <w:rStyle w:val="Brak"/>
          <w:rFonts w:ascii="Calibri" w:hAnsi="Calibri"/>
          <w:sz w:val="22"/>
          <w:szCs w:val="22"/>
        </w:rPr>
        <w:t>* W przypadku składania oferty wspólnej przez kilku przedsiębiorców (np. Konsorcjum) lub przez spółkę cywilną, każdy ze wspólników Konsorcjum lub Spółki Cywilnej musi złożyć w/w oświadczenie o niepodleganiu wykluczeniu w formie odrębnego dokumentu.</w:t>
      </w:r>
    </w:p>
    <w:p w14:paraId="39C5246F" w14:textId="77777777" w:rsidR="003019D0" w:rsidRDefault="003019D0" w:rsidP="00B57E80">
      <w:pPr>
        <w:pStyle w:val="Domylnie"/>
        <w:ind w:left="567" w:right="141"/>
        <w:rPr>
          <w:sz w:val="22"/>
          <w:szCs w:val="22"/>
        </w:rPr>
      </w:pPr>
    </w:p>
    <w:p w14:paraId="215ADB7E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12421831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77F1262E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75C04014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70EF87E0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1EB77DE1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399DD797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66F5630F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0E6FD180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107415B4" w14:textId="77777777" w:rsidR="00EF446F" w:rsidRDefault="00EF446F" w:rsidP="00B57E80">
      <w:pPr>
        <w:pStyle w:val="Domylnie"/>
        <w:ind w:left="567" w:right="141"/>
        <w:rPr>
          <w:sz w:val="22"/>
          <w:szCs w:val="22"/>
        </w:rPr>
      </w:pPr>
    </w:p>
    <w:p w14:paraId="0669FA49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41440F00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03ECF8AA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30E5F632" w14:textId="77777777" w:rsidR="004730BF" w:rsidRDefault="004730BF" w:rsidP="00B57E80">
      <w:pPr>
        <w:pStyle w:val="Domylnie"/>
        <w:ind w:left="567" w:right="141"/>
        <w:rPr>
          <w:sz w:val="22"/>
          <w:szCs w:val="22"/>
        </w:rPr>
      </w:pPr>
    </w:p>
    <w:p w14:paraId="2185B0C4" w14:textId="22CCBB4A" w:rsidR="004730BF" w:rsidRDefault="004730BF" w:rsidP="004730BF">
      <w:pPr>
        <w:pStyle w:val="Tekstpodstawowy"/>
        <w:kinsoku w:val="0"/>
        <w:overflowPunct w:val="0"/>
        <w:ind w:left="117"/>
        <w:rPr>
          <w:b/>
          <w:bCs/>
          <w:sz w:val="20"/>
          <w:szCs w:val="20"/>
        </w:rPr>
      </w:pPr>
    </w:p>
    <w:p w14:paraId="3B407EF6" w14:textId="59CBA175" w:rsidR="004730BF" w:rsidRPr="001815DE" w:rsidRDefault="004730BF" w:rsidP="00B57E80">
      <w:pPr>
        <w:pStyle w:val="Domylnie"/>
        <w:ind w:left="567" w:right="141"/>
        <w:rPr>
          <w:sz w:val="22"/>
          <w:szCs w:val="22"/>
        </w:rPr>
        <w:sectPr w:rsidR="004730BF" w:rsidRPr="001815DE" w:rsidSect="00796E23">
          <w:footerReference w:type="even" r:id="rId11"/>
          <w:footerReference w:type="default" r:id="rId12"/>
          <w:pgSz w:w="16838" w:h="11906" w:orient="landscape"/>
          <w:pgMar w:top="284" w:right="253" w:bottom="385" w:left="284" w:header="0" w:footer="0" w:gutter="0"/>
          <w:cols w:space="708"/>
          <w:formProt w:val="0"/>
          <w:docGrid w:linePitch="360" w:charSpace="-6145"/>
        </w:sectPr>
      </w:pPr>
    </w:p>
    <w:p w14:paraId="2FA93319" w14:textId="330DEEB1" w:rsidR="005D6E3A" w:rsidRDefault="005D6E3A" w:rsidP="00B37B1A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7172E23" w14:textId="6FB73C75" w:rsidR="005D6E3A" w:rsidRDefault="009A5F41" w:rsidP="00B37B1A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63973A54" wp14:editId="1C203A72">
            <wp:extent cx="5759450" cy="519950"/>
            <wp:effectExtent l="0" t="0" r="0" b="1270"/>
            <wp:docPr id="1773748628" name="Obraz 1773748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nowoczesna_gospodarka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C691B" w14:textId="1066DED8" w:rsidR="00B37B1A" w:rsidRPr="005D6E3A" w:rsidRDefault="00B37B1A" w:rsidP="00065444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Załącznik nr </w:t>
      </w:r>
      <w:r w:rsidR="0026242E">
        <w:rPr>
          <w:rFonts w:ascii="Calibri" w:hAnsi="Calibri"/>
          <w:b/>
          <w:sz w:val="22"/>
          <w:szCs w:val="22"/>
        </w:rPr>
        <w:t>3</w:t>
      </w:r>
    </w:p>
    <w:p w14:paraId="15B7D297" w14:textId="77777777" w:rsidR="00065444" w:rsidRDefault="00065444" w:rsidP="00065444">
      <w:pPr>
        <w:pStyle w:val="Domylnie"/>
        <w:jc w:val="center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OŚWIADCZENIE</w:t>
      </w:r>
    </w:p>
    <w:p w14:paraId="775B1D61" w14:textId="77777777" w:rsidR="0026242E" w:rsidRPr="007E6604" w:rsidRDefault="00065444" w:rsidP="00065444">
      <w:pPr>
        <w:pStyle w:val="Domylnie"/>
        <w:spacing w:before="100" w:after="100"/>
        <w:jc w:val="center"/>
        <w:rPr>
          <w:rFonts w:ascii="Calibri" w:hAnsi="Calibri"/>
          <w:sz w:val="22"/>
          <w:szCs w:val="22"/>
        </w:rPr>
      </w:pPr>
      <w:r w:rsidRPr="007E6604">
        <w:rPr>
          <w:rFonts w:ascii="Calibri" w:hAnsi="Calibri"/>
          <w:sz w:val="22"/>
          <w:szCs w:val="22"/>
          <w:lang w:val="it-IT"/>
        </w:rPr>
        <w:t xml:space="preserve">o </w:t>
      </w:r>
      <w:proofErr w:type="spellStart"/>
      <w:r w:rsidRPr="007E6604">
        <w:rPr>
          <w:rFonts w:ascii="Calibri" w:hAnsi="Calibri"/>
          <w:sz w:val="22"/>
          <w:szCs w:val="22"/>
          <w:lang w:val="it-IT"/>
        </w:rPr>
        <w:t>spe</w:t>
      </w:r>
      <w:r w:rsidRPr="007E6604">
        <w:rPr>
          <w:rFonts w:ascii="Calibri" w:hAnsi="Calibri"/>
          <w:sz w:val="22"/>
          <w:szCs w:val="22"/>
        </w:rPr>
        <w:t>łnieniu</w:t>
      </w:r>
      <w:proofErr w:type="spellEnd"/>
      <w:r w:rsidRPr="007E6604">
        <w:rPr>
          <w:rFonts w:ascii="Calibri" w:hAnsi="Calibri"/>
          <w:sz w:val="22"/>
          <w:szCs w:val="22"/>
        </w:rPr>
        <w:t xml:space="preserve"> </w:t>
      </w:r>
      <w:proofErr w:type="spellStart"/>
      <w:r w:rsidRPr="007E6604">
        <w:rPr>
          <w:rFonts w:ascii="Calibri" w:hAnsi="Calibri"/>
          <w:sz w:val="22"/>
          <w:szCs w:val="22"/>
        </w:rPr>
        <w:t>warunk</w:t>
      </w:r>
      <w:r w:rsidRPr="007E6604">
        <w:rPr>
          <w:rFonts w:ascii="Calibri" w:hAnsi="Calibri"/>
          <w:sz w:val="22"/>
          <w:szCs w:val="22"/>
          <w:lang w:val="es-ES"/>
        </w:rPr>
        <w:t>ó</w:t>
      </w:r>
      <w:proofErr w:type="spellEnd"/>
      <w:r w:rsidRPr="007E6604">
        <w:rPr>
          <w:rFonts w:ascii="Calibri" w:hAnsi="Calibri"/>
          <w:sz w:val="22"/>
          <w:szCs w:val="22"/>
        </w:rPr>
        <w:t xml:space="preserve">w udziału w postępowaniu </w:t>
      </w:r>
    </w:p>
    <w:p w14:paraId="75971C70" w14:textId="5EE5C20B" w:rsidR="0009214E" w:rsidRDefault="00471FCC" w:rsidP="0009214E">
      <w:pPr>
        <w:pStyle w:val="Domylnie"/>
        <w:spacing w:before="100" w:after="1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C614B" w:rsidRPr="0055725F">
        <w:rPr>
          <w:rFonts w:ascii="Calibri" w:hAnsi="Calibri"/>
          <w:sz w:val="22"/>
          <w:szCs w:val="22"/>
        </w:rPr>
        <w:t xml:space="preserve"> </w:t>
      </w:r>
      <w:r w:rsidRPr="0055725F">
        <w:rPr>
          <w:rFonts w:ascii="Calibri" w:hAnsi="Calibri"/>
          <w:sz w:val="22"/>
          <w:szCs w:val="22"/>
        </w:rPr>
        <w:t xml:space="preserve">nr </w:t>
      </w:r>
      <w:r w:rsidR="00EF446F">
        <w:rPr>
          <w:rFonts w:ascii="Calibri" w:hAnsi="Calibri"/>
          <w:b/>
          <w:bCs/>
          <w:sz w:val="22"/>
          <w:szCs w:val="22"/>
        </w:rPr>
        <w:t>1</w:t>
      </w:r>
      <w:r w:rsidR="00EF446F" w:rsidRPr="005F20F9">
        <w:rPr>
          <w:rFonts w:ascii="Calibri" w:hAnsi="Calibri"/>
          <w:b/>
          <w:bCs/>
          <w:sz w:val="22"/>
          <w:szCs w:val="22"/>
        </w:rPr>
        <w:t>/</w:t>
      </w:r>
      <w:r w:rsidR="00EF446F">
        <w:rPr>
          <w:rFonts w:ascii="Calibri" w:hAnsi="Calibri"/>
          <w:b/>
          <w:bCs/>
          <w:sz w:val="22"/>
          <w:szCs w:val="22"/>
        </w:rPr>
        <w:t>06</w:t>
      </w:r>
      <w:r w:rsidR="00EF446F" w:rsidRPr="005F20F9">
        <w:rPr>
          <w:rFonts w:ascii="Calibri" w:hAnsi="Calibri"/>
          <w:b/>
          <w:bCs/>
          <w:sz w:val="22"/>
          <w:szCs w:val="22"/>
        </w:rPr>
        <w:t>/202</w:t>
      </w:r>
      <w:r w:rsidR="00EF446F">
        <w:rPr>
          <w:rFonts w:ascii="Calibri" w:hAnsi="Calibri"/>
          <w:b/>
          <w:bCs/>
          <w:sz w:val="22"/>
          <w:szCs w:val="22"/>
        </w:rPr>
        <w:t>5</w:t>
      </w:r>
      <w:r w:rsidR="00EF446F" w:rsidRPr="005F20F9">
        <w:rPr>
          <w:rFonts w:ascii="Calibri" w:hAnsi="Calibri"/>
          <w:b/>
          <w:bCs/>
          <w:sz w:val="22"/>
          <w:szCs w:val="22"/>
        </w:rPr>
        <w:t xml:space="preserve"> </w:t>
      </w:r>
      <w:r w:rsidR="00EF446F" w:rsidRPr="007C3C85">
        <w:rPr>
          <w:rFonts w:ascii="Calibri" w:hAnsi="Calibri"/>
          <w:sz w:val="22"/>
          <w:szCs w:val="22"/>
        </w:rPr>
        <w:t xml:space="preserve">z dnia </w:t>
      </w:r>
      <w:r w:rsidR="00A24299">
        <w:rPr>
          <w:rFonts w:ascii="Calibri" w:eastAsia="Times New Roman" w:hAnsi="Calibri" w:cs="Times New Roman"/>
          <w:sz w:val="22"/>
          <w:szCs w:val="22"/>
          <w:lang w:eastAsia="pl-PL"/>
        </w:rPr>
        <w:t>12</w:t>
      </w:r>
      <w:r w:rsidR="00EF446F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czerwca </w:t>
      </w:r>
      <w:proofErr w:type="gramStart"/>
      <w:r w:rsidR="00EF446F">
        <w:rPr>
          <w:rFonts w:ascii="Calibri" w:eastAsia="Times New Roman" w:hAnsi="Calibri" w:cs="Times New Roman"/>
          <w:sz w:val="22"/>
          <w:szCs w:val="22"/>
          <w:lang w:eastAsia="pl-PL"/>
        </w:rPr>
        <w:t>2025</w:t>
      </w:r>
      <w:r w:rsidR="00EF446F" w:rsidRPr="00BA6C3A">
        <w:rPr>
          <w:rFonts w:ascii="Calibri" w:hAnsi="Calibri"/>
          <w:sz w:val="22"/>
          <w:szCs w:val="22"/>
        </w:rPr>
        <w:t xml:space="preserve"> </w:t>
      </w:r>
      <w:r w:rsidR="0009214E" w:rsidRPr="00BA6C3A">
        <w:rPr>
          <w:rFonts w:ascii="Calibri" w:hAnsi="Calibri"/>
          <w:sz w:val="22"/>
          <w:szCs w:val="22"/>
        </w:rPr>
        <w:t xml:space="preserve"> r.</w:t>
      </w:r>
      <w:proofErr w:type="gramEnd"/>
      <w:r w:rsidR="0009214E">
        <w:rPr>
          <w:rFonts w:ascii="Calibri" w:hAnsi="Calibri"/>
          <w:sz w:val="22"/>
          <w:szCs w:val="22"/>
        </w:rPr>
        <w:t xml:space="preserve"> </w:t>
      </w:r>
    </w:p>
    <w:p w14:paraId="00A635E5" w14:textId="32BF7277" w:rsidR="00065444" w:rsidRDefault="00065444" w:rsidP="0009214E">
      <w:pPr>
        <w:pStyle w:val="Domylnie"/>
        <w:spacing w:before="100" w:after="100"/>
      </w:pPr>
      <w:r>
        <w:rPr>
          <w:rStyle w:val="Brak"/>
          <w:rFonts w:ascii="Calibri" w:hAnsi="Calibri"/>
          <w:b/>
          <w:bCs/>
          <w:sz w:val="22"/>
          <w:szCs w:val="22"/>
        </w:rPr>
        <w:t>Zarejestrowana nazwa firmy (</w:t>
      </w:r>
      <w:r w:rsidR="006C4169" w:rsidRPr="006C4169">
        <w:rPr>
          <w:rStyle w:val="Brak"/>
          <w:rFonts w:ascii="Calibri" w:hAnsi="Calibri"/>
          <w:b/>
          <w:bCs/>
          <w:sz w:val="22"/>
          <w:szCs w:val="22"/>
        </w:rPr>
        <w:t>Oferent</w:t>
      </w:r>
      <w:r w:rsidR="006C4169">
        <w:rPr>
          <w:rStyle w:val="Brak"/>
          <w:rFonts w:ascii="Calibri" w:hAnsi="Calibri"/>
          <w:b/>
          <w:bCs/>
          <w:sz w:val="22"/>
          <w:szCs w:val="22"/>
        </w:rPr>
        <w:t>a</w:t>
      </w:r>
      <w:r>
        <w:rPr>
          <w:rStyle w:val="Brak"/>
          <w:rFonts w:ascii="Calibri" w:hAnsi="Calibri"/>
          <w:b/>
          <w:bCs/>
          <w:sz w:val="22"/>
          <w:szCs w:val="22"/>
        </w:rPr>
        <w:t>):</w:t>
      </w:r>
    </w:p>
    <w:p w14:paraId="036E552E" w14:textId="77777777" w:rsidR="00065444" w:rsidRDefault="00065444" w:rsidP="00065444">
      <w:pPr>
        <w:pStyle w:val="Domylnie"/>
        <w:tabs>
          <w:tab w:val="left" w:pos="8566"/>
        </w:tabs>
        <w:jc w:val="both"/>
      </w:pPr>
    </w:p>
    <w:p w14:paraId="3AC68806" w14:textId="77777777" w:rsidR="00065444" w:rsidRDefault="00065444" w:rsidP="00065444">
      <w:pPr>
        <w:pStyle w:val="Domylnie"/>
        <w:tabs>
          <w:tab w:val="left" w:pos="8566"/>
        </w:tabs>
        <w:jc w:val="both"/>
      </w:pPr>
      <w:r>
        <w:rPr>
          <w:rStyle w:val="Brak"/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D5D29FF" w14:textId="77777777" w:rsidR="00065444" w:rsidRDefault="00065444" w:rsidP="00065444">
      <w:pPr>
        <w:pStyle w:val="Domylnie"/>
        <w:tabs>
          <w:tab w:val="left" w:pos="2126"/>
          <w:tab w:val="left" w:pos="3544"/>
          <w:tab w:val="left" w:pos="4962"/>
          <w:tab w:val="left" w:pos="6380"/>
          <w:tab w:val="left" w:pos="7798"/>
          <w:tab w:val="left" w:pos="17074"/>
        </w:tabs>
        <w:ind w:left="1418" w:hanging="284"/>
        <w:jc w:val="both"/>
      </w:pPr>
    </w:p>
    <w:p w14:paraId="2A211818" w14:textId="77777777" w:rsidR="00065444" w:rsidRDefault="00065444" w:rsidP="00065444">
      <w:pPr>
        <w:pStyle w:val="Domylnie"/>
        <w:jc w:val="both"/>
      </w:pPr>
    </w:p>
    <w:p w14:paraId="52A61F51" w14:textId="3B4DA007" w:rsidR="00065444" w:rsidRDefault="00065444" w:rsidP="00065444">
      <w:pPr>
        <w:pStyle w:val="Domylnie"/>
        <w:tabs>
          <w:tab w:val="left" w:pos="8460"/>
          <w:tab w:val="left" w:pos="8566"/>
        </w:tabs>
        <w:jc w:val="both"/>
      </w:pPr>
      <w:r>
        <w:rPr>
          <w:rStyle w:val="Brak"/>
          <w:rFonts w:ascii="Calibri" w:hAnsi="Calibri"/>
          <w:b/>
          <w:bCs/>
          <w:sz w:val="22"/>
          <w:szCs w:val="22"/>
        </w:rPr>
        <w:t xml:space="preserve">oświadczam(my), że </w:t>
      </w:r>
      <w:r w:rsidR="006C4169" w:rsidRPr="006C4169">
        <w:rPr>
          <w:rStyle w:val="Brak"/>
          <w:rFonts w:ascii="Calibri" w:hAnsi="Calibri"/>
          <w:b/>
          <w:bCs/>
          <w:sz w:val="22"/>
          <w:szCs w:val="22"/>
        </w:rPr>
        <w:t>Oferent</w:t>
      </w:r>
      <w:r>
        <w:rPr>
          <w:rStyle w:val="Brak"/>
          <w:rFonts w:ascii="Calibri" w:hAnsi="Calibri"/>
          <w:b/>
          <w:bCs/>
          <w:sz w:val="22"/>
          <w:szCs w:val="22"/>
        </w:rPr>
        <w:t xml:space="preserve">, </w:t>
      </w:r>
      <w:proofErr w:type="spellStart"/>
      <w:r>
        <w:rPr>
          <w:rStyle w:val="Brak"/>
          <w:rFonts w:ascii="Calibri" w:hAnsi="Calibri"/>
          <w:b/>
          <w:bCs/>
          <w:sz w:val="22"/>
          <w:szCs w:val="22"/>
        </w:rPr>
        <w:t>kt</w:t>
      </w:r>
      <w:r>
        <w:rPr>
          <w:rStyle w:val="Brak"/>
          <w:rFonts w:ascii="Calibri" w:hAnsi="Calibri"/>
          <w:b/>
          <w:bCs/>
          <w:sz w:val="22"/>
          <w:szCs w:val="22"/>
          <w:lang w:val="es-ES"/>
        </w:rPr>
        <w:t>ó</w:t>
      </w:r>
      <w:r>
        <w:rPr>
          <w:rStyle w:val="Brak"/>
          <w:rFonts w:ascii="Calibri" w:hAnsi="Calibri"/>
          <w:b/>
          <w:bCs/>
          <w:sz w:val="22"/>
          <w:szCs w:val="22"/>
        </w:rPr>
        <w:t>rego</w:t>
      </w:r>
      <w:proofErr w:type="spellEnd"/>
      <w:r>
        <w:rPr>
          <w:rStyle w:val="Brak"/>
          <w:rFonts w:ascii="Calibri" w:hAnsi="Calibri"/>
          <w:b/>
          <w:bCs/>
          <w:sz w:val="22"/>
          <w:szCs w:val="22"/>
        </w:rPr>
        <w:t xml:space="preserve"> reprezentuję(jemy):</w:t>
      </w:r>
    </w:p>
    <w:p w14:paraId="4A0C5505" w14:textId="77777777" w:rsidR="00065444" w:rsidRDefault="00065444" w:rsidP="00065444">
      <w:pPr>
        <w:pStyle w:val="Domylnie"/>
        <w:tabs>
          <w:tab w:val="left" w:pos="8460"/>
          <w:tab w:val="left" w:pos="8566"/>
        </w:tabs>
        <w:jc w:val="both"/>
      </w:pPr>
    </w:p>
    <w:p w14:paraId="56267E8D" w14:textId="77777777" w:rsidR="00065444" w:rsidRDefault="00065444" w:rsidP="00065444">
      <w:pPr>
        <w:pStyle w:val="Domylnie"/>
        <w:numPr>
          <w:ilvl w:val="0"/>
          <w:numId w:val="1"/>
        </w:numPr>
        <w:jc w:val="both"/>
      </w:pPr>
      <w:r>
        <w:rPr>
          <w:rStyle w:val="Brak"/>
          <w:rFonts w:ascii="Calibri" w:hAnsi="Calibri"/>
          <w:sz w:val="22"/>
          <w:szCs w:val="22"/>
        </w:rPr>
        <w:t xml:space="preserve">posiada uprawnienia do wykonywania określonej działalności lub </w:t>
      </w:r>
      <w:proofErr w:type="gramStart"/>
      <w:r>
        <w:rPr>
          <w:rStyle w:val="Brak"/>
          <w:rFonts w:ascii="Calibri" w:hAnsi="Calibri"/>
          <w:sz w:val="22"/>
          <w:szCs w:val="22"/>
        </w:rPr>
        <w:t>czynności</w:t>
      </w:r>
      <w:proofErr w:type="gramEnd"/>
      <w:r>
        <w:rPr>
          <w:rStyle w:val="Brak"/>
          <w:rFonts w:ascii="Calibri" w:hAnsi="Calibri"/>
          <w:sz w:val="22"/>
          <w:szCs w:val="22"/>
        </w:rPr>
        <w:t xml:space="preserve"> jeżeli przepisy prawa nakładają obowiązek ich posiadania,</w:t>
      </w:r>
    </w:p>
    <w:p w14:paraId="1DD1C9FB" w14:textId="77777777" w:rsidR="00065444" w:rsidRDefault="00065444" w:rsidP="00065444">
      <w:pPr>
        <w:pStyle w:val="Domylnie"/>
        <w:numPr>
          <w:ilvl w:val="0"/>
          <w:numId w:val="1"/>
        </w:numPr>
        <w:jc w:val="both"/>
      </w:pPr>
      <w:r>
        <w:rPr>
          <w:rStyle w:val="Brak"/>
          <w:rFonts w:ascii="Calibri" w:hAnsi="Calibri"/>
          <w:sz w:val="22"/>
          <w:szCs w:val="22"/>
        </w:rPr>
        <w:t xml:space="preserve">posiada wiedzę </w:t>
      </w:r>
      <w:r>
        <w:rPr>
          <w:rStyle w:val="Brak"/>
          <w:rFonts w:ascii="Calibri" w:hAnsi="Calibri"/>
          <w:sz w:val="22"/>
          <w:szCs w:val="22"/>
          <w:lang w:val="it-IT"/>
        </w:rPr>
        <w:t>i do</w:t>
      </w:r>
      <w:r>
        <w:rPr>
          <w:rStyle w:val="Brak"/>
          <w:rFonts w:ascii="Calibri" w:hAnsi="Calibri"/>
          <w:sz w:val="22"/>
          <w:szCs w:val="22"/>
        </w:rPr>
        <w:t>świadczenie,</w:t>
      </w:r>
    </w:p>
    <w:p w14:paraId="143E6519" w14:textId="77777777" w:rsidR="00065444" w:rsidRDefault="00065444" w:rsidP="00065444">
      <w:pPr>
        <w:pStyle w:val="Domylnie"/>
        <w:numPr>
          <w:ilvl w:val="0"/>
          <w:numId w:val="1"/>
        </w:numPr>
        <w:jc w:val="both"/>
      </w:pPr>
      <w:r>
        <w:rPr>
          <w:rStyle w:val="Brak"/>
          <w:rFonts w:ascii="Calibri" w:hAnsi="Calibri"/>
          <w:sz w:val="22"/>
          <w:szCs w:val="22"/>
        </w:rPr>
        <w:t xml:space="preserve">dysponuje odpowiednim potencjałem technicznym oraz osobami zdolnymi do wykonania </w:t>
      </w:r>
      <w:proofErr w:type="spellStart"/>
      <w:r>
        <w:rPr>
          <w:rStyle w:val="Brak"/>
          <w:rFonts w:ascii="Calibri" w:hAnsi="Calibri"/>
          <w:sz w:val="22"/>
          <w:szCs w:val="22"/>
        </w:rPr>
        <w:t>zam</w:t>
      </w:r>
      <w:r>
        <w:rPr>
          <w:rStyle w:val="Brak"/>
          <w:rFonts w:ascii="Calibri" w:hAnsi="Calibri"/>
          <w:sz w:val="22"/>
          <w:szCs w:val="22"/>
          <w:lang w:val="es-ES"/>
        </w:rPr>
        <w:t>ó</w:t>
      </w:r>
      <w:r>
        <w:rPr>
          <w:rStyle w:val="Brak"/>
          <w:rFonts w:ascii="Calibri" w:hAnsi="Calibri"/>
          <w:sz w:val="22"/>
          <w:szCs w:val="22"/>
        </w:rPr>
        <w:t>wienia</w:t>
      </w:r>
      <w:proofErr w:type="spellEnd"/>
      <w:r>
        <w:rPr>
          <w:rStyle w:val="Brak"/>
          <w:rFonts w:ascii="Calibri" w:hAnsi="Calibri"/>
          <w:sz w:val="22"/>
          <w:szCs w:val="22"/>
        </w:rPr>
        <w:t>,</w:t>
      </w:r>
    </w:p>
    <w:p w14:paraId="38B92B6D" w14:textId="71573ED9" w:rsidR="00065444" w:rsidRPr="001E67C3" w:rsidRDefault="00065444" w:rsidP="00065444">
      <w:pPr>
        <w:pStyle w:val="Domylnie"/>
        <w:numPr>
          <w:ilvl w:val="0"/>
          <w:numId w:val="1"/>
        </w:numPr>
        <w:jc w:val="both"/>
        <w:rPr>
          <w:rStyle w:val="Brak"/>
        </w:rPr>
      </w:pPr>
      <w:r>
        <w:rPr>
          <w:rStyle w:val="Brak"/>
          <w:rFonts w:ascii="Calibri" w:hAnsi="Calibri"/>
          <w:sz w:val="22"/>
          <w:szCs w:val="22"/>
        </w:rPr>
        <w:t xml:space="preserve">znajduje się w sytuacji ekonomicznej i finansowej zapewniającej wykonanie </w:t>
      </w:r>
      <w:proofErr w:type="spellStart"/>
      <w:r>
        <w:rPr>
          <w:rStyle w:val="Brak"/>
          <w:rFonts w:ascii="Calibri" w:hAnsi="Calibri"/>
          <w:sz w:val="22"/>
          <w:szCs w:val="22"/>
        </w:rPr>
        <w:t>zam</w:t>
      </w:r>
      <w:r>
        <w:rPr>
          <w:rStyle w:val="Brak"/>
          <w:rFonts w:ascii="Calibri" w:hAnsi="Calibri"/>
          <w:sz w:val="22"/>
          <w:szCs w:val="22"/>
          <w:lang w:val="es-ES"/>
        </w:rPr>
        <w:t>ó</w:t>
      </w:r>
      <w:r>
        <w:rPr>
          <w:rStyle w:val="Brak"/>
          <w:rFonts w:ascii="Calibri" w:hAnsi="Calibri"/>
          <w:sz w:val="22"/>
          <w:szCs w:val="22"/>
        </w:rPr>
        <w:t>wienia</w:t>
      </w:r>
      <w:proofErr w:type="spellEnd"/>
      <w:r>
        <w:rPr>
          <w:rStyle w:val="Brak"/>
          <w:rFonts w:ascii="Calibri" w:hAnsi="Calibri"/>
          <w:sz w:val="22"/>
          <w:szCs w:val="22"/>
        </w:rPr>
        <w:t>.</w:t>
      </w:r>
    </w:p>
    <w:p w14:paraId="11A3C435" w14:textId="77777777" w:rsidR="00044979" w:rsidRDefault="001E67C3" w:rsidP="001E67C3">
      <w:pPr>
        <w:pStyle w:val="Akapitzlist"/>
        <w:numPr>
          <w:ilvl w:val="0"/>
          <w:numId w:val="1"/>
        </w:numPr>
        <w:spacing w:line="100" w:lineRule="atLeast"/>
        <w:jc w:val="both"/>
        <w:rPr>
          <w:rStyle w:val="Brak"/>
        </w:rPr>
      </w:pPr>
      <w:r w:rsidRPr="00EA44E8">
        <w:rPr>
          <w:rStyle w:val="Brak"/>
        </w:rPr>
        <w:t xml:space="preserve"> nie jest przedmiotem wszczętego postępowania upadłościowego ani jego upadłość nie jest ogłoszona, </w:t>
      </w:r>
    </w:p>
    <w:p w14:paraId="62CC5EE9" w14:textId="3412A251" w:rsidR="001E67C3" w:rsidRPr="00EA44E8" w:rsidRDefault="001E67C3" w:rsidP="001E67C3">
      <w:pPr>
        <w:pStyle w:val="Akapitzlist"/>
        <w:numPr>
          <w:ilvl w:val="0"/>
          <w:numId w:val="1"/>
        </w:numPr>
        <w:spacing w:line="100" w:lineRule="atLeast"/>
        <w:jc w:val="both"/>
        <w:rPr>
          <w:rStyle w:val="Brak"/>
        </w:rPr>
      </w:pPr>
      <w:r w:rsidRPr="00EA44E8">
        <w:rPr>
          <w:rStyle w:val="Brak"/>
        </w:rPr>
        <w:t>nie jest poddany procesowi likwidacyjnemu, a jego sprawy nie są objęte zarządzeniem komisarycznym lub sądowym</w:t>
      </w:r>
      <w:r w:rsidR="007A70FB">
        <w:rPr>
          <w:rStyle w:val="Brak"/>
        </w:rPr>
        <w:t>,</w:t>
      </w:r>
    </w:p>
    <w:p w14:paraId="3B12FEF9" w14:textId="4190699E" w:rsidR="001E67C3" w:rsidRDefault="001E67C3" w:rsidP="00044979">
      <w:pPr>
        <w:pStyle w:val="Akapitzlist"/>
        <w:numPr>
          <w:ilvl w:val="0"/>
          <w:numId w:val="1"/>
        </w:numPr>
        <w:spacing w:line="100" w:lineRule="atLeast"/>
        <w:jc w:val="both"/>
      </w:pPr>
      <w:r w:rsidRPr="00EA44E8">
        <w:rPr>
          <w:rStyle w:val="Brak"/>
        </w:rPr>
        <w:t>nie zalega z uiszczanie</w:t>
      </w:r>
      <w:r>
        <w:rPr>
          <w:rStyle w:val="Brak"/>
        </w:rPr>
        <w:t>m</w:t>
      </w:r>
      <w:r w:rsidRPr="00EA44E8">
        <w:rPr>
          <w:rStyle w:val="Brak"/>
        </w:rPr>
        <w:t xml:space="preserve"> podatków, opłat lub składek na ubezpieczenie społeczne lub zdrowotne.</w:t>
      </w:r>
    </w:p>
    <w:p w14:paraId="32C3C90B" w14:textId="77777777" w:rsidR="00065444" w:rsidRDefault="00065444" w:rsidP="00065444">
      <w:pPr>
        <w:pStyle w:val="Domylnie"/>
        <w:jc w:val="both"/>
      </w:pPr>
    </w:p>
    <w:p w14:paraId="1C0479AC" w14:textId="77777777" w:rsidR="00065444" w:rsidRDefault="00065444" w:rsidP="00065444">
      <w:pPr>
        <w:pStyle w:val="Domylnie"/>
        <w:jc w:val="both"/>
      </w:pPr>
    </w:p>
    <w:p w14:paraId="72BC8AAE" w14:textId="34EFD24D" w:rsidR="00065444" w:rsidRDefault="00065444" w:rsidP="00065444">
      <w:pPr>
        <w:pStyle w:val="Domylnie"/>
        <w:jc w:val="both"/>
      </w:pPr>
      <w:r>
        <w:rPr>
          <w:rFonts w:ascii="Calibri" w:hAnsi="Calibri"/>
          <w:sz w:val="22"/>
          <w:szCs w:val="22"/>
        </w:rPr>
        <w:t>Świadomy odpowiedzialności karnej za składanie fałszywych oświadczeń, w tym odpowiedzialności wynikającej z art. 2</w:t>
      </w:r>
      <w:r w:rsidR="006F1BE4">
        <w:rPr>
          <w:rFonts w:ascii="Calibri" w:hAnsi="Calibri"/>
          <w:sz w:val="22"/>
          <w:szCs w:val="22"/>
        </w:rPr>
        <w:t>33</w:t>
      </w:r>
      <w:r>
        <w:rPr>
          <w:rFonts w:ascii="Calibri" w:hAnsi="Calibri"/>
          <w:sz w:val="22"/>
          <w:szCs w:val="22"/>
        </w:rPr>
        <w:t xml:space="preserve"> § 1 kodeksu karnego, dotyczącej przedłożenia podrobionego, przerobionego, poświadczającego nieprawdę albo nierzetelnego dokumentu, potwierdzam powyższe własnoręcznym podpisem.</w:t>
      </w:r>
    </w:p>
    <w:p w14:paraId="46213530" w14:textId="77777777" w:rsidR="00065444" w:rsidRDefault="00065444" w:rsidP="00065444">
      <w:pPr>
        <w:pStyle w:val="Domylnie"/>
        <w:jc w:val="both"/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065444" w14:paraId="77F3AA6D" w14:textId="77777777" w:rsidTr="005D6E3A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3025592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99816F" w14:textId="77777777" w:rsidR="00065444" w:rsidRDefault="00065444" w:rsidP="00415FEA">
            <w:pPr>
              <w:pStyle w:val="Domylnie"/>
              <w:jc w:val="both"/>
            </w:pPr>
          </w:p>
          <w:p w14:paraId="1B072611" w14:textId="77777777" w:rsidR="00065444" w:rsidRDefault="00065444" w:rsidP="00415FEA">
            <w:pPr>
              <w:pStyle w:val="Domylnie"/>
              <w:jc w:val="both"/>
            </w:pPr>
          </w:p>
          <w:p w14:paraId="7C4C211F" w14:textId="77777777" w:rsidR="00065444" w:rsidRDefault="00065444" w:rsidP="00415FEA">
            <w:pPr>
              <w:pStyle w:val="Domylnie"/>
              <w:jc w:val="both"/>
            </w:pPr>
          </w:p>
          <w:p w14:paraId="0F9F93BE" w14:textId="77777777" w:rsidR="00065444" w:rsidRDefault="00065444" w:rsidP="00415FEA">
            <w:pPr>
              <w:pStyle w:val="Domylnie"/>
              <w:jc w:val="both"/>
            </w:pPr>
          </w:p>
        </w:tc>
      </w:tr>
      <w:tr w:rsidR="00065444" w14:paraId="0AC4FEE2" w14:textId="77777777" w:rsidTr="005D6E3A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9DDFF99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A36EEB" w14:textId="77777777" w:rsidR="00065444" w:rsidRDefault="00065444" w:rsidP="00415FEA">
            <w:pPr>
              <w:pStyle w:val="Domylnie"/>
              <w:jc w:val="both"/>
            </w:pPr>
          </w:p>
          <w:p w14:paraId="7CE2FB25" w14:textId="77777777" w:rsidR="00065444" w:rsidRDefault="00065444" w:rsidP="00415FEA">
            <w:pPr>
              <w:pStyle w:val="Domylnie"/>
              <w:jc w:val="both"/>
            </w:pPr>
          </w:p>
          <w:p w14:paraId="2AC9A91D" w14:textId="77777777" w:rsidR="00065444" w:rsidRDefault="00065444" w:rsidP="00415FEA">
            <w:pPr>
              <w:pStyle w:val="Domylnie"/>
              <w:jc w:val="both"/>
            </w:pPr>
          </w:p>
          <w:p w14:paraId="15697BF4" w14:textId="77777777" w:rsidR="00065444" w:rsidRDefault="00065444" w:rsidP="00415FEA">
            <w:pPr>
              <w:pStyle w:val="Domylnie"/>
              <w:jc w:val="both"/>
            </w:pPr>
          </w:p>
        </w:tc>
      </w:tr>
      <w:tr w:rsidR="00065444" w14:paraId="67B65297" w14:textId="77777777" w:rsidTr="005D6E3A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272E344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Data, podpis, pieczęć firmowa</w:t>
            </w:r>
          </w:p>
        </w:tc>
        <w:tc>
          <w:tcPr>
            <w:tcW w:w="4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858643" w14:textId="77777777" w:rsidR="00065444" w:rsidRDefault="00065444" w:rsidP="00415FEA">
            <w:pPr>
              <w:pStyle w:val="Domylnie"/>
              <w:jc w:val="both"/>
            </w:pPr>
          </w:p>
          <w:p w14:paraId="397C9B05" w14:textId="77777777" w:rsidR="00065444" w:rsidRDefault="00065444" w:rsidP="00415FEA">
            <w:pPr>
              <w:pStyle w:val="Domylnie"/>
              <w:jc w:val="both"/>
            </w:pPr>
          </w:p>
          <w:p w14:paraId="7C53F11E" w14:textId="77777777" w:rsidR="00065444" w:rsidRDefault="00065444" w:rsidP="00415FEA">
            <w:pPr>
              <w:pStyle w:val="Domylnie"/>
              <w:jc w:val="both"/>
            </w:pPr>
          </w:p>
          <w:p w14:paraId="3B561817" w14:textId="77777777" w:rsidR="00065444" w:rsidRDefault="00065444" w:rsidP="00415FEA">
            <w:pPr>
              <w:pStyle w:val="Domylnie"/>
              <w:jc w:val="both"/>
            </w:pPr>
          </w:p>
          <w:p w14:paraId="70E6FE7F" w14:textId="77777777" w:rsidR="00065444" w:rsidRDefault="00065444" w:rsidP="00415FEA">
            <w:pPr>
              <w:pStyle w:val="Domylnie"/>
              <w:jc w:val="both"/>
            </w:pPr>
          </w:p>
          <w:p w14:paraId="68BE4DAA" w14:textId="77777777" w:rsidR="00065444" w:rsidRDefault="00065444" w:rsidP="00415FEA">
            <w:pPr>
              <w:pStyle w:val="Domylnie"/>
              <w:jc w:val="both"/>
            </w:pPr>
          </w:p>
        </w:tc>
      </w:tr>
    </w:tbl>
    <w:p w14:paraId="588B50E8" w14:textId="60ED934B" w:rsidR="00065444" w:rsidRDefault="00065444" w:rsidP="00065444">
      <w:pPr>
        <w:pStyle w:val="Domylnie"/>
      </w:pPr>
    </w:p>
    <w:p w14:paraId="4EF4AC3F" w14:textId="77777777" w:rsidR="005D6E3A" w:rsidRDefault="005D6E3A" w:rsidP="005D6E3A"/>
    <w:p w14:paraId="39BE77EE" w14:textId="77777777" w:rsidR="005D6E3A" w:rsidRDefault="005D6E3A" w:rsidP="005D6E3A"/>
    <w:p w14:paraId="3879015F" w14:textId="77777777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6247F425" w14:textId="468BB95B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04973C1A" w14:textId="77777777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6F94A397" w14:textId="2827D447" w:rsidR="00BE718E" w:rsidRDefault="009A5F41" w:rsidP="005D6E3A">
      <w:pPr>
        <w:rPr>
          <w:rFonts w:ascii="Calibri" w:hAnsi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1B0771E6" wp14:editId="46D608E6">
            <wp:extent cx="5759450" cy="519950"/>
            <wp:effectExtent l="0" t="0" r="0" b="1270"/>
            <wp:docPr id="1929020774" name="Obraz 1929020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nowoczesna_gospodarka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2BF93" w14:textId="38E9775B" w:rsidR="00FE3A52" w:rsidRPr="005D6E3A" w:rsidRDefault="00FE3A52" w:rsidP="005D6E3A">
      <w:pPr>
        <w:rPr>
          <w:rFonts w:ascii="Cambria" w:eastAsia="SimSun" w:hAnsi="Cambria" w:cs="Mangal"/>
          <w:color w:val="00000A"/>
          <w:lang w:eastAsia="zh-CN" w:bidi="hi-IN"/>
        </w:rPr>
      </w:pPr>
      <w:r>
        <w:rPr>
          <w:rFonts w:ascii="Calibri" w:hAnsi="Calibri"/>
          <w:b/>
          <w:sz w:val="22"/>
          <w:szCs w:val="22"/>
        </w:rPr>
        <w:t>Załącznik nr 4</w:t>
      </w:r>
    </w:p>
    <w:p w14:paraId="548C65CF" w14:textId="77777777" w:rsidR="00FE3A52" w:rsidRDefault="00FE3A52" w:rsidP="00FE3A52">
      <w:pPr>
        <w:pStyle w:val="Domylnie"/>
        <w:jc w:val="center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Oświadczenie</w:t>
      </w:r>
    </w:p>
    <w:p w14:paraId="292A9655" w14:textId="77777777" w:rsidR="00FE3A52" w:rsidRPr="007E6604" w:rsidRDefault="00FE3A52" w:rsidP="00FE3A52">
      <w:pPr>
        <w:pStyle w:val="Domylnie"/>
        <w:spacing w:before="100" w:after="100"/>
        <w:jc w:val="center"/>
        <w:rPr>
          <w:rFonts w:ascii="Calibri" w:hAnsi="Calibri"/>
          <w:sz w:val="22"/>
          <w:szCs w:val="22"/>
        </w:rPr>
      </w:pPr>
      <w:r w:rsidRPr="007E6604">
        <w:rPr>
          <w:rFonts w:ascii="Calibri" w:hAnsi="Calibri"/>
          <w:sz w:val="22"/>
          <w:szCs w:val="22"/>
        </w:rPr>
        <w:t xml:space="preserve">o braku powiązań kapitałowych i osobowych z zamawiającym do postępowania ofertowego </w:t>
      </w:r>
    </w:p>
    <w:p w14:paraId="29D22CD4" w14:textId="615CC592" w:rsidR="00FE3A52" w:rsidRDefault="0055725F" w:rsidP="0009214E">
      <w:pPr>
        <w:pStyle w:val="Domylnie"/>
        <w:spacing w:before="100" w:after="100"/>
        <w:jc w:val="center"/>
      </w:pPr>
      <w:r w:rsidRPr="0055725F">
        <w:rPr>
          <w:rFonts w:ascii="Calibri" w:hAnsi="Calibri"/>
          <w:sz w:val="22"/>
          <w:szCs w:val="22"/>
        </w:rPr>
        <w:t xml:space="preserve"> </w:t>
      </w:r>
      <w:r w:rsidR="00471FCC" w:rsidRPr="0055725F">
        <w:rPr>
          <w:rFonts w:ascii="Calibri" w:hAnsi="Calibri"/>
          <w:sz w:val="22"/>
          <w:szCs w:val="22"/>
        </w:rPr>
        <w:t xml:space="preserve">nr </w:t>
      </w:r>
      <w:r w:rsidR="00EF446F">
        <w:rPr>
          <w:rFonts w:ascii="Calibri" w:hAnsi="Calibri"/>
          <w:b/>
          <w:bCs/>
          <w:sz w:val="22"/>
          <w:szCs w:val="22"/>
        </w:rPr>
        <w:t>1</w:t>
      </w:r>
      <w:r w:rsidR="00EF446F" w:rsidRPr="005F20F9">
        <w:rPr>
          <w:rFonts w:ascii="Calibri" w:hAnsi="Calibri"/>
          <w:b/>
          <w:bCs/>
          <w:sz w:val="22"/>
          <w:szCs w:val="22"/>
        </w:rPr>
        <w:t>/</w:t>
      </w:r>
      <w:r w:rsidR="00EF446F">
        <w:rPr>
          <w:rFonts w:ascii="Calibri" w:hAnsi="Calibri"/>
          <w:b/>
          <w:bCs/>
          <w:sz w:val="22"/>
          <w:szCs w:val="22"/>
        </w:rPr>
        <w:t>06</w:t>
      </w:r>
      <w:r w:rsidR="00EF446F" w:rsidRPr="005F20F9">
        <w:rPr>
          <w:rFonts w:ascii="Calibri" w:hAnsi="Calibri"/>
          <w:b/>
          <w:bCs/>
          <w:sz w:val="22"/>
          <w:szCs w:val="22"/>
        </w:rPr>
        <w:t>/202</w:t>
      </w:r>
      <w:r w:rsidR="00EF446F">
        <w:rPr>
          <w:rFonts w:ascii="Calibri" w:hAnsi="Calibri"/>
          <w:b/>
          <w:bCs/>
          <w:sz w:val="22"/>
          <w:szCs w:val="22"/>
        </w:rPr>
        <w:t>5</w:t>
      </w:r>
      <w:r w:rsidR="00EF446F" w:rsidRPr="005F20F9">
        <w:rPr>
          <w:rFonts w:ascii="Calibri" w:hAnsi="Calibri"/>
          <w:b/>
          <w:bCs/>
          <w:sz w:val="22"/>
          <w:szCs w:val="22"/>
        </w:rPr>
        <w:t xml:space="preserve"> </w:t>
      </w:r>
      <w:r w:rsidR="00EF446F" w:rsidRPr="007C3C85">
        <w:rPr>
          <w:rFonts w:ascii="Calibri" w:hAnsi="Calibri"/>
          <w:sz w:val="22"/>
          <w:szCs w:val="22"/>
        </w:rPr>
        <w:t xml:space="preserve">z dnia </w:t>
      </w:r>
      <w:r w:rsidR="00A24299">
        <w:rPr>
          <w:rFonts w:ascii="Calibri" w:eastAsia="Times New Roman" w:hAnsi="Calibri" w:cs="Times New Roman"/>
          <w:sz w:val="22"/>
          <w:szCs w:val="22"/>
          <w:lang w:eastAsia="pl-PL"/>
        </w:rPr>
        <w:t>12</w:t>
      </w:r>
      <w:r w:rsidR="00EF446F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czerwca 2025</w:t>
      </w:r>
      <w:r w:rsidR="00EF446F" w:rsidRPr="00BA6C3A">
        <w:rPr>
          <w:rFonts w:ascii="Calibri" w:hAnsi="Calibri"/>
          <w:sz w:val="22"/>
          <w:szCs w:val="22"/>
        </w:rPr>
        <w:t xml:space="preserve"> </w:t>
      </w:r>
      <w:r w:rsidR="0009214E" w:rsidRPr="00BA6C3A">
        <w:rPr>
          <w:rFonts w:ascii="Calibri" w:hAnsi="Calibri"/>
          <w:sz w:val="22"/>
          <w:szCs w:val="22"/>
        </w:rPr>
        <w:t>r.</w:t>
      </w:r>
    </w:p>
    <w:p w14:paraId="7F0E97DB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>Zarejestrowana nazwa firmy (</w:t>
      </w:r>
      <w:r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>a):</w:t>
      </w:r>
    </w:p>
    <w:p w14:paraId="6DE49A67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6044658" w14:textId="77777777" w:rsidR="00FE3A52" w:rsidRDefault="00FE3A52" w:rsidP="00FE3A52">
      <w:pPr>
        <w:pStyle w:val="Domylnie"/>
        <w:jc w:val="both"/>
      </w:pPr>
    </w:p>
    <w:p w14:paraId="1D0B9196" w14:textId="77777777" w:rsidR="00FE3A52" w:rsidRDefault="00FE3A52" w:rsidP="00FE3A52">
      <w:pPr>
        <w:pStyle w:val="Domylnie"/>
        <w:jc w:val="both"/>
      </w:pPr>
    </w:p>
    <w:p w14:paraId="5FDCE575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 xml:space="preserve">oświadczam(my), że </w:t>
      </w:r>
      <w:r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kt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rego</w:t>
      </w:r>
      <w:proofErr w:type="spellEnd"/>
      <w:r>
        <w:rPr>
          <w:rFonts w:ascii="Calibri" w:hAnsi="Calibri"/>
          <w:sz w:val="22"/>
          <w:szCs w:val="22"/>
        </w:rPr>
        <w:t xml:space="preserve"> reprezentuję(jemy) nie jest powiązany osobowo ani kapitałowo z Zamawiającym.</w:t>
      </w:r>
    </w:p>
    <w:p w14:paraId="385B9BA9" w14:textId="77777777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 w imieniu beneficjenta czynności związane z przygotowaniem i przeprowadzeniem procedury wyboru </w:t>
      </w:r>
      <w:r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 xml:space="preserve">a, a </w:t>
      </w:r>
      <w:r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 xml:space="preserve">em polegające w </w:t>
      </w:r>
      <w:proofErr w:type="spellStart"/>
      <w:r>
        <w:rPr>
          <w:rFonts w:ascii="Calibri" w:hAnsi="Calibri"/>
          <w:sz w:val="22"/>
          <w:szCs w:val="22"/>
        </w:rPr>
        <w:t>szczeg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lności</w:t>
      </w:r>
      <w:proofErr w:type="spellEnd"/>
      <w:r>
        <w:rPr>
          <w:rFonts w:ascii="Calibri" w:hAnsi="Calibri"/>
          <w:sz w:val="22"/>
          <w:szCs w:val="22"/>
        </w:rPr>
        <w:t xml:space="preserve"> na:</w:t>
      </w:r>
    </w:p>
    <w:p w14:paraId="5FF22527" w14:textId="77777777" w:rsidR="007767BC" w:rsidRPr="0023246F" w:rsidRDefault="007767BC" w:rsidP="007767BC">
      <w:pPr>
        <w:pStyle w:val="Akapitzlist"/>
        <w:numPr>
          <w:ilvl w:val="0"/>
          <w:numId w:val="2"/>
        </w:numPr>
        <w:tabs>
          <w:tab w:val="left" w:pos="471"/>
        </w:tabs>
        <w:spacing w:line="100" w:lineRule="atLeast"/>
        <w:jc w:val="both"/>
        <w:rPr>
          <w:rFonts w:asciiTheme="majorHAnsi" w:hAnsiTheme="majorHAnsi"/>
        </w:rPr>
      </w:pPr>
      <w:r w:rsidRPr="0023246F">
        <w:rPr>
          <w:rFonts w:asciiTheme="majorHAnsi" w:hAnsiTheme="majorHAnsi"/>
        </w:rPr>
        <w:t xml:space="preserve">uczestniczeniu w spółce jako </w:t>
      </w:r>
      <w:proofErr w:type="spellStart"/>
      <w:r w:rsidRPr="0023246F">
        <w:rPr>
          <w:rFonts w:asciiTheme="majorHAnsi" w:hAnsiTheme="majorHAnsi"/>
        </w:rPr>
        <w:t>wsp</w:t>
      </w:r>
      <w:r w:rsidRPr="0023246F">
        <w:rPr>
          <w:rFonts w:asciiTheme="majorHAnsi" w:hAnsiTheme="majorHAnsi"/>
          <w:lang w:val="es-ES"/>
        </w:rPr>
        <w:t>ó</w:t>
      </w:r>
      <w:r w:rsidRPr="0023246F">
        <w:rPr>
          <w:rFonts w:asciiTheme="majorHAnsi" w:hAnsiTheme="majorHAnsi"/>
        </w:rPr>
        <w:t>lnik</w:t>
      </w:r>
      <w:proofErr w:type="spellEnd"/>
      <w:r w:rsidRPr="0023246F">
        <w:rPr>
          <w:rFonts w:asciiTheme="majorHAnsi" w:hAnsiTheme="majorHAnsi"/>
        </w:rPr>
        <w:t xml:space="preserve"> spółki cywilnej lub spółki osobowej,</w:t>
      </w:r>
    </w:p>
    <w:p w14:paraId="67882BD9" w14:textId="77777777" w:rsidR="007767BC" w:rsidRPr="0023246F" w:rsidRDefault="007767BC" w:rsidP="007767BC">
      <w:pPr>
        <w:pStyle w:val="Akapitzlist"/>
        <w:numPr>
          <w:ilvl w:val="0"/>
          <w:numId w:val="2"/>
        </w:numPr>
        <w:tabs>
          <w:tab w:val="left" w:pos="471"/>
        </w:tabs>
        <w:spacing w:line="100" w:lineRule="atLeast"/>
        <w:jc w:val="both"/>
        <w:rPr>
          <w:rFonts w:asciiTheme="majorHAnsi" w:hAnsiTheme="majorHAnsi"/>
        </w:rPr>
      </w:pPr>
      <w:r w:rsidRPr="0023246F">
        <w:rPr>
          <w:rFonts w:asciiTheme="majorHAnsi" w:hAnsiTheme="majorHAnsi"/>
        </w:rPr>
        <w:t>posiadaniu co najmniej 10% udziałów lub akcji</w:t>
      </w:r>
      <w:r>
        <w:rPr>
          <w:rFonts w:asciiTheme="majorHAnsi" w:hAnsiTheme="majorHAnsi"/>
        </w:rPr>
        <w:t xml:space="preserve"> (o ile niższy próg nie wynika z przepisów prawa)</w:t>
      </w:r>
      <w:r w:rsidRPr="0023246F">
        <w:rPr>
          <w:rFonts w:asciiTheme="majorHAnsi" w:hAnsiTheme="majorHAnsi"/>
        </w:rPr>
        <w:t>,</w:t>
      </w:r>
    </w:p>
    <w:p w14:paraId="6E070623" w14:textId="77777777" w:rsidR="007767BC" w:rsidRPr="0023246F" w:rsidRDefault="007767BC" w:rsidP="007767BC">
      <w:pPr>
        <w:pStyle w:val="Akapitzlist"/>
        <w:numPr>
          <w:ilvl w:val="0"/>
          <w:numId w:val="2"/>
        </w:numPr>
        <w:tabs>
          <w:tab w:val="left" w:pos="471"/>
        </w:tabs>
        <w:spacing w:line="100" w:lineRule="atLeast"/>
        <w:jc w:val="both"/>
        <w:rPr>
          <w:rFonts w:asciiTheme="majorHAnsi" w:hAnsiTheme="majorHAnsi"/>
        </w:rPr>
      </w:pPr>
      <w:r w:rsidRPr="0023246F">
        <w:rPr>
          <w:rFonts w:asciiTheme="majorHAnsi" w:hAnsiTheme="majorHAnsi"/>
        </w:rPr>
        <w:t>pełnieniu funkcji członka organu nadzorczego lub zarządzającego, prokurenta, pełnomocnika,</w:t>
      </w:r>
    </w:p>
    <w:p w14:paraId="1E83528B" w14:textId="77777777" w:rsidR="007767BC" w:rsidRDefault="007767BC" w:rsidP="007767BC">
      <w:pPr>
        <w:pStyle w:val="Akapitzlist"/>
        <w:numPr>
          <w:ilvl w:val="0"/>
          <w:numId w:val="2"/>
        </w:numPr>
        <w:tabs>
          <w:tab w:val="left" w:pos="471"/>
        </w:tabs>
        <w:spacing w:line="100" w:lineRule="atLeast"/>
        <w:jc w:val="both"/>
        <w:rPr>
          <w:rFonts w:asciiTheme="majorHAnsi" w:hAnsiTheme="majorHAnsi"/>
        </w:rPr>
      </w:pPr>
      <w:r w:rsidRPr="0023246F">
        <w:rPr>
          <w:rFonts w:asciiTheme="majorHAnsi" w:hAnsiTheme="majorHAnsi"/>
        </w:rPr>
        <w:t>pozostawaniu w związku małżeńskim, w stosunku pokrewieństwa lub powinowactwa w linii prostej, pokrewieństwa drugiego stopnia lub powinowactwa drugiego stopnia w linii bocznej lub</w:t>
      </w:r>
      <w:r w:rsidRPr="0023246F">
        <w:rPr>
          <w:rFonts w:asciiTheme="majorHAnsi" w:hAnsiTheme="majorHAnsi"/>
        </w:rPr>
        <w:br/>
        <w:t>w stosunku przysposobienia, opieki lub kurateli.</w:t>
      </w:r>
    </w:p>
    <w:p w14:paraId="2F0272A4" w14:textId="77777777" w:rsidR="007767BC" w:rsidRDefault="007767BC" w:rsidP="007767BC">
      <w:pPr>
        <w:pStyle w:val="Akapitzlist"/>
        <w:numPr>
          <w:ilvl w:val="0"/>
          <w:numId w:val="2"/>
        </w:numPr>
        <w:tabs>
          <w:tab w:val="left" w:pos="471"/>
        </w:tabs>
        <w:spacing w:line="10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pozostawaniu we wspólnym pożyciu z wykonawcą, jego zastępcą prawnym lub członkami organów zarządzających lub organów nadzorczych wykonawców ubiegających się o udzielanie zamówień,</w:t>
      </w:r>
    </w:p>
    <w:p w14:paraId="0BF4D6BF" w14:textId="77777777" w:rsidR="007767BC" w:rsidRPr="0023246F" w:rsidRDefault="007767BC" w:rsidP="007767BC">
      <w:pPr>
        <w:pStyle w:val="Akapitzlist"/>
        <w:numPr>
          <w:ilvl w:val="0"/>
          <w:numId w:val="2"/>
        </w:numPr>
        <w:tabs>
          <w:tab w:val="left" w:pos="471"/>
        </w:tabs>
        <w:spacing w:line="10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2C7F003D" w14:textId="77777777" w:rsidR="00FE3A52" w:rsidRDefault="00FE3A52" w:rsidP="00FE3A52">
      <w:pPr>
        <w:pStyle w:val="Akapitzlist"/>
        <w:jc w:val="both"/>
      </w:pPr>
    </w:p>
    <w:p w14:paraId="1F38FCBA" w14:textId="2849EDD3" w:rsidR="00FE3A52" w:rsidRDefault="00FE3A52" w:rsidP="00FE3A52">
      <w:pPr>
        <w:pStyle w:val="Domylnie"/>
        <w:jc w:val="both"/>
      </w:pPr>
      <w:r>
        <w:rPr>
          <w:rFonts w:ascii="Calibri" w:hAnsi="Calibri"/>
          <w:sz w:val="22"/>
          <w:szCs w:val="22"/>
        </w:rPr>
        <w:t>Świadomy odpowiedzialności karnej za składanie fałszywych oświadczeń, w tym odpowiedzialności wynikającej z art. 2</w:t>
      </w:r>
      <w:r w:rsidR="006F1BE4">
        <w:rPr>
          <w:rFonts w:ascii="Calibri" w:hAnsi="Calibri"/>
          <w:sz w:val="22"/>
          <w:szCs w:val="22"/>
        </w:rPr>
        <w:t>33</w:t>
      </w:r>
      <w:r>
        <w:rPr>
          <w:rFonts w:ascii="Calibri" w:hAnsi="Calibri"/>
          <w:sz w:val="22"/>
          <w:szCs w:val="22"/>
        </w:rPr>
        <w:t xml:space="preserve"> § 1 kodeksu karnego, dotyczącej przedłożenia podrobionego, przerobionego, poświadczającego nieprawdę albo nierzetelnego dokumentu, potwierdzam powyższe własnoręcznym podpisem.</w:t>
      </w:r>
    </w:p>
    <w:p w14:paraId="684439DE" w14:textId="77777777" w:rsidR="00FE3A52" w:rsidRDefault="00FE3A52" w:rsidP="00FE3A52">
      <w:pPr>
        <w:pStyle w:val="Domylnie"/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FE3A52" w14:paraId="03F487B8" w14:textId="77777777" w:rsidTr="00B57E80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6CF2BC" w14:textId="77777777" w:rsidR="00FE3A52" w:rsidRDefault="00FE3A52" w:rsidP="00B57E80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A8DE28" w14:textId="77777777" w:rsidR="00FE3A52" w:rsidRDefault="00FE3A52" w:rsidP="00B57E80">
            <w:pPr>
              <w:pStyle w:val="Domylnie"/>
              <w:jc w:val="both"/>
            </w:pPr>
          </w:p>
          <w:p w14:paraId="5B5F5F6C" w14:textId="77777777" w:rsidR="00FE3A52" w:rsidRDefault="00FE3A52" w:rsidP="00B57E80">
            <w:pPr>
              <w:pStyle w:val="Domylnie"/>
              <w:jc w:val="both"/>
            </w:pPr>
          </w:p>
          <w:p w14:paraId="74DCA998" w14:textId="77777777" w:rsidR="00FE3A52" w:rsidRDefault="00FE3A52" w:rsidP="00B57E80">
            <w:pPr>
              <w:pStyle w:val="Domylnie"/>
              <w:jc w:val="both"/>
            </w:pPr>
          </w:p>
          <w:p w14:paraId="5063139E" w14:textId="77777777" w:rsidR="00FE3A52" w:rsidRDefault="00FE3A52" w:rsidP="00B57E80">
            <w:pPr>
              <w:pStyle w:val="Domylnie"/>
              <w:jc w:val="both"/>
            </w:pPr>
          </w:p>
        </w:tc>
      </w:tr>
      <w:tr w:rsidR="00FE3A52" w14:paraId="01867098" w14:textId="77777777" w:rsidTr="00B57E80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7073FDC" w14:textId="77777777" w:rsidR="00FE3A52" w:rsidRDefault="00FE3A52" w:rsidP="00B57E80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29C698" w14:textId="77777777" w:rsidR="00FE3A52" w:rsidRDefault="00FE3A52" w:rsidP="00B57E80">
            <w:pPr>
              <w:pStyle w:val="Domylnie"/>
              <w:jc w:val="both"/>
            </w:pPr>
          </w:p>
          <w:p w14:paraId="79B48FBB" w14:textId="77777777" w:rsidR="00FE3A52" w:rsidRDefault="00FE3A52" w:rsidP="00B57E80">
            <w:pPr>
              <w:pStyle w:val="Domylnie"/>
              <w:jc w:val="both"/>
            </w:pPr>
          </w:p>
          <w:p w14:paraId="1EFAE2F6" w14:textId="77777777" w:rsidR="00FE3A52" w:rsidRDefault="00FE3A52" w:rsidP="00B57E80">
            <w:pPr>
              <w:pStyle w:val="Domylnie"/>
              <w:jc w:val="both"/>
            </w:pPr>
          </w:p>
          <w:p w14:paraId="19E1ABBF" w14:textId="77777777" w:rsidR="00FE3A52" w:rsidRDefault="00FE3A52" w:rsidP="00B57E80">
            <w:pPr>
              <w:pStyle w:val="Domylnie"/>
              <w:jc w:val="both"/>
            </w:pPr>
          </w:p>
        </w:tc>
      </w:tr>
      <w:tr w:rsidR="00FE3A52" w14:paraId="7AF61FAB" w14:textId="77777777" w:rsidTr="00B57E80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9A1F28" w14:textId="77777777" w:rsidR="00FE3A52" w:rsidRDefault="00FE3A52" w:rsidP="00B57E80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Data, podpis, pieczęć firmowa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CAA1441" w14:textId="77777777" w:rsidR="00FE3A52" w:rsidRDefault="00FE3A52" w:rsidP="00B57E80">
            <w:pPr>
              <w:pStyle w:val="Domylnie"/>
              <w:jc w:val="both"/>
            </w:pPr>
          </w:p>
          <w:p w14:paraId="63D7D4F8" w14:textId="77777777" w:rsidR="00FE3A52" w:rsidRDefault="00FE3A52" w:rsidP="00B57E80">
            <w:pPr>
              <w:pStyle w:val="Domylnie"/>
              <w:jc w:val="both"/>
            </w:pPr>
          </w:p>
          <w:p w14:paraId="6A121E09" w14:textId="77777777" w:rsidR="00FE3A52" w:rsidRDefault="00FE3A52" w:rsidP="00B57E80">
            <w:pPr>
              <w:pStyle w:val="Domylnie"/>
              <w:jc w:val="both"/>
            </w:pPr>
          </w:p>
          <w:p w14:paraId="54172758" w14:textId="77777777" w:rsidR="00FE3A52" w:rsidRDefault="00FE3A52" w:rsidP="00B57E80">
            <w:pPr>
              <w:pStyle w:val="Domylnie"/>
              <w:jc w:val="both"/>
            </w:pPr>
          </w:p>
          <w:p w14:paraId="174D4046" w14:textId="77777777" w:rsidR="00FE3A52" w:rsidRDefault="00FE3A52" w:rsidP="00B57E80">
            <w:pPr>
              <w:pStyle w:val="Domylnie"/>
              <w:jc w:val="both"/>
            </w:pPr>
          </w:p>
          <w:p w14:paraId="09A78716" w14:textId="77777777" w:rsidR="00FE3A52" w:rsidRDefault="00FE3A52" w:rsidP="00B57E80">
            <w:pPr>
              <w:pStyle w:val="Domylnie"/>
              <w:jc w:val="both"/>
            </w:pPr>
          </w:p>
        </w:tc>
      </w:tr>
    </w:tbl>
    <w:p w14:paraId="2B4BFA39" w14:textId="77777777" w:rsidR="00FE3A52" w:rsidRDefault="00FE3A52" w:rsidP="00065444">
      <w:pPr>
        <w:pStyle w:val="Domylnie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4990D46" w14:textId="77777777" w:rsidR="005D6E3A" w:rsidRDefault="005D6E3A">
      <w:pPr>
        <w:rPr>
          <w:rFonts w:ascii="Calibri" w:hAnsi="Calibri"/>
          <w:b/>
          <w:sz w:val="22"/>
          <w:szCs w:val="22"/>
        </w:rPr>
      </w:pPr>
    </w:p>
    <w:p w14:paraId="49B92E40" w14:textId="77777777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339D406A" w14:textId="77777777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164C5DF7" w14:textId="77777777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246A91BA" w14:textId="77777777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765ECF9A" w14:textId="1E55C4D1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2F1954A1" w14:textId="77777777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4CB0E387" w14:textId="77777777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090081A9" w14:textId="77777777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4AA1C969" w14:textId="77777777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5048B645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759C8C7A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79FB1445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79095BBF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45A8C770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6B10B712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4FF58E19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6BAEB6CA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599D0962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0D4E97C3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52AB0A2F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0C0AF85F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0E59BEEC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66D89842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68810283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6E726B97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22FA477E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19C54E91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2BC3026E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1E7095E1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10C38E6E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180061C4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6DF5D8D9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3285E284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57DAC81B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0C953B8A" w14:textId="77777777" w:rsidR="00A24299" w:rsidRDefault="00A24299" w:rsidP="005D6E3A">
      <w:pPr>
        <w:rPr>
          <w:rFonts w:ascii="Calibri" w:hAnsi="Calibri"/>
          <w:b/>
          <w:sz w:val="22"/>
          <w:szCs w:val="22"/>
        </w:rPr>
      </w:pPr>
    </w:p>
    <w:p w14:paraId="7BBE355A" w14:textId="77777777" w:rsidR="00A24299" w:rsidRDefault="00A24299" w:rsidP="005D6E3A">
      <w:pPr>
        <w:rPr>
          <w:rFonts w:ascii="Calibri" w:hAnsi="Calibri"/>
          <w:b/>
          <w:sz w:val="22"/>
          <w:szCs w:val="22"/>
        </w:rPr>
      </w:pPr>
    </w:p>
    <w:p w14:paraId="016A20D8" w14:textId="77777777" w:rsidR="00A24299" w:rsidRDefault="00A24299" w:rsidP="005D6E3A">
      <w:pPr>
        <w:rPr>
          <w:rFonts w:ascii="Calibri" w:hAnsi="Calibri"/>
          <w:b/>
          <w:sz w:val="22"/>
          <w:szCs w:val="22"/>
        </w:rPr>
      </w:pPr>
    </w:p>
    <w:p w14:paraId="01C43A2F" w14:textId="77777777" w:rsidR="00A24299" w:rsidRDefault="00A24299" w:rsidP="005D6E3A">
      <w:pPr>
        <w:rPr>
          <w:rFonts w:ascii="Calibri" w:hAnsi="Calibri"/>
          <w:b/>
          <w:sz w:val="22"/>
          <w:szCs w:val="22"/>
        </w:rPr>
      </w:pPr>
    </w:p>
    <w:p w14:paraId="6925EEB8" w14:textId="77777777" w:rsidR="00A24299" w:rsidRDefault="00A24299" w:rsidP="005D6E3A">
      <w:pPr>
        <w:rPr>
          <w:rFonts w:ascii="Calibri" w:hAnsi="Calibri"/>
          <w:b/>
          <w:sz w:val="22"/>
          <w:szCs w:val="22"/>
        </w:rPr>
      </w:pPr>
    </w:p>
    <w:p w14:paraId="1F21CE49" w14:textId="77777777" w:rsidR="00A24299" w:rsidRDefault="00A24299" w:rsidP="005D6E3A">
      <w:pPr>
        <w:rPr>
          <w:rFonts w:ascii="Calibri" w:hAnsi="Calibri"/>
          <w:b/>
          <w:sz w:val="22"/>
          <w:szCs w:val="22"/>
        </w:rPr>
      </w:pPr>
    </w:p>
    <w:p w14:paraId="0F8A6711" w14:textId="77777777" w:rsidR="00A24299" w:rsidRDefault="00A24299" w:rsidP="005D6E3A">
      <w:pPr>
        <w:rPr>
          <w:rFonts w:ascii="Calibri" w:hAnsi="Calibri"/>
          <w:b/>
          <w:sz w:val="22"/>
          <w:szCs w:val="22"/>
        </w:rPr>
      </w:pPr>
    </w:p>
    <w:p w14:paraId="70B0B874" w14:textId="77777777" w:rsidR="00A24299" w:rsidRDefault="00A24299" w:rsidP="005D6E3A">
      <w:pPr>
        <w:rPr>
          <w:rFonts w:ascii="Calibri" w:hAnsi="Calibri"/>
          <w:b/>
          <w:sz w:val="22"/>
          <w:szCs w:val="22"/>
        </w:rPr>
      </w:pPr>
    </w:p>
    <w:p w14:paraId="31621E10" w14:textId="77777777" w:rsidR="00A24299" w:rsidRDefault="00A24299" w:rsidP="005D6E3A">
      <w:pPr>
        <w:rPr>
          <w:rFonts w:ascii="Calibri" w:hAnsi="Calibri"/>
          <w:b/>
          <w:sz w:val="22"/>
          <w:szCs w:val="22"/>
        </w:rPr>
      </w:pPr>
    </w:p>
    <w:p w14:paraId="640E462E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7B8D0693" w14:textId="77777777" w:rsidR="009A5F41" w:rsidRDefault="009A5F41" w:rsidP="005D6E3A">
      <w:pPr>
        <w:rPr>
          <w:rFonts w:ascii="Calibri" w:hAnsi="Calibri"/>
          <w:b/>
          <w:sz w:val="22"/>
          <w:szCs w:val="22"/>
        </w:rPr>
      </w:pPr>
    </w:p>
    <w:p w14:paraId="11B10855" w14:textId="7771C1D1" w:rsidR="009A5F41" w:rsidRDefault="009A5F41" w:rsidP="005D6E3A">
      <w:pPr>
        <w:rPr>
          <w:rFonts w:ascii="Calibri" w:hAnsi="Calibri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2256A68" wp14:editId="337FBF2E">
            <wp:extent cx="5759450" cy="519950"/>
            <wp:effectExtent l="0" t="0" r="0" b="1270"/>
            <wp:docPr id="918889448" name="Obraz 918889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nowoczesna_gospodarka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244E4" w14:textId="77777777" w:rsidR="00BE718E" w:rsidRDefault="00BE718E" w:rsidP="005D6E3A">
      <w:pPr>
        <w:rPr>
          <w:rFonts w:ascii="Calibri" w:hAnsi="Calibri"/>
          <w:b/>
          <w:sz w:val="22"/>
          <w:szCs w:val="22"/>
        </w:rPr>
      </w:pPr>
    </w:p>
    <w:p w14:paraId="02D75ED8" w14:textId="3BB89C55" w:rsidR="00065444" w:rsidRPr="005D6E3A" w:rsidRDefault="00065444" w:rsidP="005D6E3A">
      <w:pPr>
        <w:rPr>
          <w:rFonts w:ascii="Calibri" w:eastAsia="SimSun" w:hAnsi="Calibri" w:cs="Mangal"/>
          <w:b/>
          <w:color w:val="00000A"/>
          <w:sz w:val="22"/>
          <w:szCs w:val="22"/>
          <w:lang w:eastAsia="zh-CN" w:bidi="hi-IN"/>
        </w:rPr>
      </w:pPr>
      <w:r>
        <w:rPr>
          <w:rFonts w:ascii="Calibri" w:hAnsi="Calibri"/>
          <w:b/>
          <w:sz w:val="22"/>
          <w:szCs w:val="22"/>
        </w:rPr>
        <w:t xml:space="preserve">Załącznik nr </w:t>
      </w:r>
      <w:r w:rsidR="00FE3A52">
        <w:rPr>
          <w:rFonts w:ascii="Calibri" w:hAnsi="Calibri"/>
          <w:b/>
          <w:sz w:val="22"/>
          <w:szCs w:val="22"/>
        </w:rPr>
        <w:t>5</w:t>
      </w:r>
    </w:p>
    <w:p w14:paraId="1B5E3E51" w14:textId="77777777" w:rsidR="00065444" w:rsidRDefault="00065444" w:rsidP="00065444">
      <w:pPr>
        <w:pStyle w:val="Domylnie"/>
        <w:jc w:val="center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OŚWIADCZENIE</w:t>
      </w:r>
    </w:p>
    <w:p w14:paraId="09896599" w14:textId="77777777" w:rsidR="00065444" w:rsidRDefault="00065444" w:rsidP="00065444">
      <w:pPr>
        <w:pStyle w:val="Domylnie"/>
        <w:jc w:val="center"/>
      </w:pPr>
    </w:p>
    <w:p w14:paraId="2830AD2E" w14:textId="77777777" w:rsidR="0026242E" w:rsidRPr="007E6604" w:rsidRDefault="00065444" w:rsidP="00065444">
      <w:pPr>
        <w:pStyle w:val="Domylnie"/>
        <w:spacing w:before="100" w:after="100"/>
        <w:jc w:val="center"/>
        <w:rPr>
          <w:rFonts w:ascii="Calibri" w:hAnsi="Calibri"/>
          <w:sz w:val="22"/>
          <w:szCs w:val="22"/>
        </w:rPr>
      </w:pPr>
      <w:r w:rsidRPr="007E6604">
        <w:rPr>
          <w:rStyle w:val="Brak"/>
          <w:rFonts w:ascii="Calibri" w:hAnsi="Calibri"/>
          <w:sz w:val="22"/>
          <w:szCs w:val="22"/>
        </w:rPr>
        <w:t>o braku podstaw do wykluczenia z postępowania</w:t>
      </w:r>
      <w:r w:rsidRPr="007E6604">
        <w:rPr>
          <w:rFonts w:ascii="Calibri" w:hAnsi="Calibri"/>
          <w:sz w:val="22"/>
          <w:szCs w:val="22"/>
        </w:rPr>
        <w:t xml:space="preserve"> </w:t>
      </w:r>
    </w:p>
    <w:p w14:paraId="79DAD810" w14:textId="3059D4EF" w:rsidR="00065444" w:rsidRDefault="0055725F" w:rsidP="0009214E">
      <w:pPr>
        <w:pStyle w:val="Domylnie"/>
        <w:spacing w:before="100" w:after="100"/>
        <w:jc w:val="center"/>
      </w:pPr>
      <w:r w:rsidRPr="0055725F">
        <w:rPr>
          <w:rFonts w:ascii="Calibri" w:hAnsi="Calibri"/>
          <w:sz w:val="22"/>
          <w:szCs w:val="22"/>
        </w:rPr>
        <w:t xml:space="preserve"> </w:t>
      </w:r>
      <w:r w:rsidR="00471FCC" w:rsidRPr="0055725F">
        <w:rPr>
          <w:rFonts w:ascii="Calibri" w:hAnsi="Calibri"/>
          <w:sz w:val="22"/>
          <w:szCs w:val="22"/>
        </w:rPr>
        <w:t xml:space="preserve">nr </w:t>
      </w:r>
      <w:r w:rsidR="00EF446F">
        <w:rPr>
          <w:rFonts w:ascii="Calibri" w:hAnsi="Calibri"/>
          <w:b/>
          <w:bCs/>
          <w:sz w:val="22"/>
          <w:szCs w:val="22"/>
        </w:rPr>
        <w:t>1</w:t>
      </w:r>
      <w:r w:rsidR="00EF446F" w:rsidRPr="005F20F9">
        <w:rPr>
          <w:rFonts w:ascii="Calibri" w:hAnsi="Calibri"/>
          <w:b/>
          <w:bCs/>
          <w:sz w:val="22"/>
          <w:szCs w:val="22"/>
        </w:rPr>
        <w:t>/</w:t>
      </w:r>
      <w:r w:rsidR="00EF446F">
        <w:rPr>
          <w:rFonts w:ascii="Calibri" w:hAnsi="Calibri"/>
          <w:b/>
          <w:bCs/>
          <w:sz w:val="22"/>
          <w:szCs w:val="22"/>
        </w:rPr>
        <w:t>06</w:t>
      </w:r>
      <w:r w:rsidR="00EF446F" w:rsidRPr="005F20F9">
        <w:rPr>
          <w:rFonts w:ascii="Calibri" w:hAnsi="Calibri"/>
          <w:b/>
          <w:bCs/>
          <w:sz w:val="22"/>
          <w:szCs w:val="22"/>
        </w:rPr>
        <w:t>/202</w:t>
      </w:r>
      <w:r w:rsidR="00EF446F">
        <w:rPr>
          <w:rFonts w:ascii="Calibri" w:hAnsi="Calibri"/>
          <w:b/>
          <w:bCs/>
          <w:sz w:val="22"/>
          <w:szCs w:val="22"/>
        </w:rPr>
        <w:t>5</w:t>
      </w:r>
      <w:r w:rsidR="00EF446F" w:rsidRPr="005F20F9">
        <w:rPr>
          <w:rFonts w:ascii="Calibri" w:hAnsi="Calibri"/>
          <w:b/>
          <w:bCs/>
          <w:sz w:val="22"/>
          <w:szCs w:val="22"/>
        </w:rPr>
        <w:t xml:space="preserve"> </w:t>
      </w:r>
      <w:r w:rsidR="00EF446F" w:rsidRPr="007C3C85">
        <w:rPr>
          <w:rFonts w:ascii="Calibri" w:hAnsi="Calibri"/>
          <w:sz w:val="22"/>
          <w:szCs w:val="22"/>
        </w:rPr>
        <w:t xml:space="preserve">z dnia </w:t>
      </w:r>
      <w:r w:rsidR="00A24299">
        <w:rPr>
          <w:rFonts w:ascii="Calibri" w:eastAsia="Times New Roman" w:hAnsi="Calibri" w:cs="Times New Roman"/>
          <w:sz w:val="22"/>
          <w:szCs w:val="22"/>
          <w:lang w:eastAsia="pl-PL"/>
        </w:rPr>
        <w:t xml:space="preserve">12 </w:t>
      </w:r>
      <w:r w:rsidR="00EF446F">
        <w:rPr>
          <w:rFonts w:ascii="Calibri" w:eastAsia="Times New Roman" w:hAnsi="Calibri" w:cs="Times New Roman"/>
          <w:sz w:val="22"/>
          <w:szCs w:val="22"/>
          <w:lang w:eastAsia="pl-PL"/>
        </w:rPr>
        <w:t xml:space="preserve">czerwca </w:t>
      </w:r>
      <w:proofErr w:type="gramStart"/>
      <w:r w:rsidR="00EF446F">
        <w:rPr>
          <w:rFonts w:ascii="Calibri" w:eastAsia="Times New Roman" w:hAnsi="Calibri" w:cs="Times New Roman"/>
          <w:sz w:val="22"/>
          <w:szCs w:val="22"/>
          <w:lang w:eastAsia="pl-PL"/>
        </w:rPr>
        <w:t>2025</w:t>
      </w:r>
      <w:r w:rsidR="00EF446F" w:rsidRPr="00BA6C3A">
        <w:rPr>
          <w:rFonts w:ascii="Calibri" w:hAnsi="Calibri"/>
          <w:sz w:val="22"/>
          <w:szCs w:val="22"/>
        </w:rPr>
        <w:t xml:space="preserve"> </w:t>
      </w:r>
      <w:r w:rsidR="0009214E" w:rsidRPr="00BA6C3A">
        <w:rPr>
          <w:rFonts w:ascii="Calibri" w:hAnsi="Calibri"/>
          <w:sz w:val="22"/>
          <w:szCs w:val="22"/>
        </w:rPr>
        <w:t xml:space="preserve"> r.</w:t>
      </w:r>
      <w:proofErr w:type="gramEnd"/>
    </w:p>
    <w:p w14:paraId="5B9FDD57" w14:textId="140BC348" w:rsidR="00065444" w:rsidRDefault="00065444" w:rsidP="00065444">
      <w:pPr>
        <w:pStyle w:val="Domylnie"/>
        <w:tabs>
          <w:tab w:val="left" w:pos="8566"/>
        </w:tabs>
        <w:jc w:val="both"/>
        <w:outlineLvl w:val="0"/>
      </w:pPr>
      <w:r>
        <w:rPr>
          <w:rStyle w:val="Brak"/>
          <w:rFonts w:ascii="Calibri" w:hAnsi="Calibri"/>
          <w:b/>
          <w:bCs/>
          <w:sz w:val="22"/>
          <w:szCs w:val="22"/>
        </w:rPr>
        <w:t>Zarejestrowana nazwa firmy (</w:t>
      </w:r>
      <w:r w:rsidR="006C4169" w:rsidRPr="006C4169">
        <w:rPr>
          <w:rStyle w:val="Brak"/>
          <w:rFonts w:ascii="Calibri" w:hAnsi="Calibri"/>
          <w:b/>
          <w:bCs/>
          <w:sz w:val="22"/>
          <w:szCs w:val="22"/>
        </w:rPr>
        <w:t>Oferent</w:t>
      </w:r>
      <w:r w:rsidR="006C4169">
        <w:rPr>
          <w:rStyle w:val="Brak"/>
          <w:rFonts w:ascii="Calibri" w:hAnsi="Calibri"/>
          <w:b/>
          <w:bCs/>
          <w:sz w:val="22"/>
          <w:szCs w:val="22"/>
        </w:rPr>
        <w:t>a</w:t>
      </w:r>
      <w:r>
        <w:rPr>
          <w:rStyle w:val="Brak"/>
          <w:rFonts w:ascii="Calibri" w:hAnsi="Calibri"/>
          <w:b/>
          <w:bCs/>
          <w:sz w:val="22"/>
          <w:szCs w:val="22"/>
        </w:rPr>
        <w:t>):</w:t>
      </w:r>
    </w:p>
    <w:p w14:paraId="1EFB3271" w14:textId="77777777" w:rsidR="00065444" w:rsidRDefault="00065444" w:rsidP="00065444">
      <w:pPr>
        <w:pStyle w:val="Domylnie"/>
        <w:tabs>
          <w:tab w:val="left" w:pos="8566"/>
        </w:tabs>
        <w:jc w:val="both"/>
      </w:pPr>
    </w:p>
    <w:p w14:paraId="25CAD8BE" w14:textId="77777777" w:rsidR="00065444" w:rsidRDefault="00065444" w:rsidP="00065444">
      <w:pPr>
        <w:pStyle w:val="Domylnie"/>
        <w:jc w:val="both"/>
      </w:pPr>
      <w:r>
        <w:rPr>
          <w:rStyle w:val="Brak"/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1E9B3A2" w14:textId="77777777" w:rsidR="00065444" w:rsidRDefault="00065444" w:rsidP="00065444">
      <w:pPr>
        <w:pStyle w:val="Domylnie"/>
        <w:jc w:val="both"/>
      </w:pPr>
    </w:p>
    <w:p w14:paraId="2D9D3A0D" w14:textId="77777777" w:rsidR="00065444" w:rsidRDefault="00065444" w:rsidP="00065444">
      <w:pPr>
        <w:pStyle w:val="Domylnie"/>
        <w:jc w:val="both"/>
      </w:pPr>
    </w:p>
    <w:p w14:paraId="03C8C34B" w14:textId="77777777" w:rsidR="00065444" w:rsidRDefault="00065444" w:rsidP="00065444">
      <w:pPr>
        <w:pStyle w:val="Domylnie"/>
        <w:jc w:val="both"/>
      </w:pPr>
    </w:p>
    <w:p w14:paraId="47F8BB0F" w14:textId="467216C8" w:rsidR="00065444" w:rsidRDefault="00065444" w:rsidP="00065444">
      <w:pPr>
        <w:pStyle w:val="Domylni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oświadczam(my), że </w:t>
      </w:r>
      <w:r w:rsidR="006C4169" w:rsidRPr="006C4169">
        <w:rPr>
          <w:rFonts w:ascii="Calibri" w:hAnsi="Calibri"/>
          <w:sz w:val="22"/>
          <w:szCs w:val="22"/>
        </w:rPr>
        <w:t>Oferent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kt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rego</w:t>
      </w:r>
      <w:proofErr w:type="spellEnd"/>
      <w:r>
        <w:rPr>
          <w:rFonts w:ascii="Calibri" w:hAnsi="Calibri"/>
          <w:sz w:val="22"/>
          <w:szCs w:val="22"/>
        </w:rPr>
        <w:t xml:space="preserve"> reprezentuję(jemy) nie podlega wykluczeniu </w:t>
      </w:r>
      <w:r w:rsidR="00E455A6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z postępowania o udzielenie </w:t>
      </w:r>
      <w:proofErr w:type="spellStart"/>
      <w:r>
        <w:rPr>
          <w:rFonts w:ascii="Calibri" w:hAnsi="Calibri"/>
          <w:sz w:val="22"/>
          <w:szCs w:val="22"/>
        </w:rPr>
        <w:t>zam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wienia</w:t>
      </w:r>
      <w:proofErr w:type="spellEnd"/>
      <w:r>
        <w:rPr>
          <w:rFonts w:ascii="Calibri" w:hAnsi="Calibri"/>
          <w:sz w:val="22"/>
          <w:szCs w:val="22"/>
        </w:rPr>
        <w:t xml:space="preserve"> z </w:t>
      </w:r>
      <w:proofErr w:type="spellStart"/>
      <w:r>
        <w:rPr>
          <w:rFonts w:ascii="Calibri" w:hAnsi="Calibri"/>
          <w:sz w:val="22"/>
          <w:szCs w:val="22"/>
        </w:rPr>
        <w:t>powod</w:t>
      </w:r>
      <w:r>
        <w:rPr>
          <w:rFonts w:ascii="Calibri" w:hAnsi="Calibri"/>
          <w:sz w:val="22"/>
          <w:szCs w:val="22"/>
          <w:lang w:val="es-ES"/>
        </w:rPr>
        <w:t>ó</w:t>
      </w:r>
      <w:proofErr w:type="spellEnd"/>
      <w:r>
        <w:rPr>
          <w:rFonts w:ascii="Calibri" w:hAnsi="Calibri"/>
          <w:sz w:val="22"/>
          <w:szCs w:val="22"/>
        </w:rPr>
        <w:t xml:space="preserve">w, o </w:t>
      </w:r>
      <w:proofErr w:type="spellStart"/>
      <w:r>
        <w:rPr>
          <w:rFonts w:ascii="Calibri" w:hAnsi="Calibri"/>
          <w:sz w:val="22"/>
          <w:szCs w:val="22"/>
        </w:rPr>
        <w:t>kt</w:t>
      </w:r>
      <w:r>
        <w:rPr>
          <w:rFonts w:ascii="Calibri" w:hAnsi="Calibri"/>
          <w:sz w:val="22"/>
          <w:szCs w:val="22"/>
          <w:lang w:val="es-ES"/>
        </w:rPr>
        <w:t>ó</w:t>
      </w:r>
      <w:r>
        <w:rPr>
          <w:rFonts w:ascii="Calibri" w:hAnsi="Calibri"/>
          <w:sz w:val="22"/>
          <w:szCs w:val="22"/>
        </w:rPr>
        <w:t>rych</w:t>
      </w:r>
      <w:proofErr w:type="spellEnd"/>
      <w:r>
        <w:rPr>
          <w:rFonts w:ascii="Calibri" w:hAnsi="Calibri"/>
          <w:sz w:val="22"/>
          <w:szCs w:val="22"/>
        </w:rPr>
        <w:t xml:space="preserve"> mowa w Rozdziale </w:t>
      </w:r>
      <w:r w:rsidR="001B6250">
        <w:rPr>
          <w:rFonts w:ascii="Calibri" w:hAnsi="Calibri"/>
          <w:sz w:val="22"/>
          <w:szCs w:val="22"/>
        </w:rPr>
        <w:t xml:space="preserve">Dodatkowe warunku udziału </w:t>
      </w:r>
      <w:proofErr w:type="gramStart"/>
      <w:r w:rsidR="001B6250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 xml:space="preserve"> Wykluczenia</w:t>
      </w:r>
      <w:proofErr w:type="gramEnd"/>
      <w:r>
        <w:rPr>
          <w:rFonts w:ascii="Calibri" w:hAnsi="Calibri"/>
          <w:sz w:val="22"/>
          <w:szCs w:val="22"/>
        </w:rPr>
        <w:t xml:space="preserve">. </w:t>
      </w:r>
    </w:p>
    <w:p w14:paraId="2C2D0BBD" w14:textId="77777777" w:rsidR="00065444" w:rsidRDefault="00065444" w:rsidP="00065444">
      <w:pPr>
        <w:pStyle w:val="Domylnie"/>
        <w:jc w:val="both"/>
      </w:pPr>
    </w:p>
    <w:p w14:paraId="57280A9B" w14:textId="77777777" w:rsidR="00065444" w:rsidRDefault="00065444" w:rsidP="00065444">
      <w:pPr>
        <w:pStyle w:val="Domylnie"/>
        <w:jc w:val="both"/>
      </w:pPr>
    </w:p>
    <w:p w14:paraId="362BB7F2" w14:textId="77777777" w:rsidR="00065444" w:rsidRDefault="00065444" w:rsidP="00065444">
      <w:pPr>
        <w:pStyle w:val="Domylnie"/>
        <w:ind w:left="4820"/>
        <w:jc w:val="both"/>
      </w:pPr>
    </w:p>
    <w:p w14:paraId="463C9E5F" w14:textId="4901A6AC" w:rsidR="00065444" w:rsidRDefault="00065444" w:rsidP="00065444">
      <w:pPr>
        <w:pStyle w:val="Domylnie"/>
        <w:jc w:val="both"/>
      </w:pPr>
      <w:r>
        <w:rPr>
          <w:rFonts w:ascii="Calibri" w:hAnsi="Calibri"/>
          <w:sz w:val="22"/>
          <w:szCs w:val="22"/>
        </w:rPr>
        <w:t>Świadomy odpowiedzialności karnej za składanie fałszywych oświadczeń, w tym odpowiedzialności wynikającej z art. 2</w:t>
      </w:r>
      <w:r w:rsidR="006F1BE4">
        <w:rPr>
          <w:rFonts w:ascii="Calibri" w:hAnsi="Calibri"/>
          <w:sz w:val="22"/>
          <w:szCs w:val="22"/>
        </w:rPr>
        <w:t>33</w:t>
      </w:r>
      <w:r>
        <w:rPr>
          <w:rFonts w:ascii="Calibri" w:hAnsi="Calibri"/>
          <w:sz w:val="22"/>
          <w:szCs w:val="22"/>
        </w:rPr>
        <w:t xml:space="preserve"> § 1 kodeksu karnego, dotyczącej przedłożenia podrobionego, przerobionego, poświadczającego nieprawdę albo nierzetelnego dokumentu, potwierdzam powyższe własnoręcznym podpisem*.</w:t>
      </w:r>
    </w:p>
    <w:p w14:paraId="1E948C17" w14:textId="77777777" w:rsidR="00065444" w:rsidRDefault="00065444" w:rsidP="00065444">
      <w:pPr>
        <w:pStyle w:val="Domylnie"/>
        <w:jc w:val="both"/>
      </w:pPr>
    </w:p>
    <w:tbl>
      <w:tblPr>
        <w:tblW w:w="9165" w:type="dxa"/>
        <w:tblInd w:w="-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065444" w14:paraId="73B0C166" w14:textId="77777777" w:rsidTr="00415FEA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3CEFF35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Imię i nazwisko osoby upoważnionej do złożenia oferty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217E93" w14:textId="77777777" w:rsidR="00065444" w:rsidRDefault="00065444" w:rsidP="00415FEA">
            <w:pPr>
              <w:pStyle w:val="Domylnie"/>
              <w:jc w:val="both"/>
            </w:pPr>
          </w:p>
          <w:p w14:paraId="5B01C3F0" w14:textId="77777777" w:rsidR="00065444" w:rsidRDefault="00065444" w:rsidP="00415FEA">
            <w:pPr>
              <w:pStyle w:val="Domylnie"/>
              <w:jc w:val="both"/>
            </w:pPr>
          </w:p>
          <w:p w14:paraId="6DC6B5D0" w14:textId="77777777" w:rsidR="00065444" w:rsidRDefault="00065444" w:rsidP="00415FEA">
            <w:pPr>
              <w:pStyle w:val="Domylnie"/>
              <w:jc w:val="both"/>
            </w:pPr>
          </w:p>
          <w:p w14:paraId="7B39CE6A" w14:textId="77777777" w:rsidR="00065444" w:rsidRDefault="00065444" w:rsidP="00415FEA">
            <w:pPr>
              <w:pStyle w:val="Domylnie"/>
              <w:jc w:val="both"/>
            </w:pPr>
          </w:p>
        </w:tc>
      </w:tr>
      <w:tr w:rsidR="00065444" w14:paraId="7DB1F1FD" w14:textId="77777777" w:rsidTr="00415FEA">
        <w:trPr>
          <w:trHeight w:val="97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F860DC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Stanowisko służbowe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A8CD08" w14:textId="77777777" w:rsidR="00065444" w:rsidRDefault="00065444" w:rsidP="00415FEA">
            <w:pPr>
              <w:pStyle w:val="Domylnie"/>
              <w:jc w:val="both"/>
            </w:pPr>
          </w:p>
          <w:p w14:paraId="5BCEA870" w14:textId="77777777" w:rsidR="00065444" w:rsidRDefault="00065444" w:rsidP="00415FEA">
            <w:pPr>
              <w:pStyle w:val="Domylnie"/>
              <w:jc w:val="both"/>
            </w:pPr>
          </w:p>
          <w:p w14:paraId="2220A655" w14:textId="77777777" w:rsidR="00065444" w:rsidRDefault="00065444" w:rsidP="00415FEA">
            <w:pPr>
              <w:pStyle w:val="Domylnie"/>
              <w:jc w:val="both"/>
            </w:pPr>
          </w:p>
          <w:p w14:paraId="5999D5F5" w14:textId="77777777" w:rsidR="00065444" w:rsidRDefault="00065444" w:rsidP="00415FEA">
            <w:pPr>
              <w:pStyle w:val="Domylnie"/>
              <w:jc w:val="both"/>
            </w:pPr>
          </w:p>
        </w:tc>
      </w:tr>
      <w:tr w:rsidR="00065444" w14:paraId="1915979B" w14:textId="77777777" w:rsidTr="00415FEA">
        <w:trPr>
          <w:trHeight w:val="1450"/>
        </w:trPr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E9D7CE2" w14:textId="77777777" w:rsidR="00065444" w:rsidRDefault="00065444" w:rsidP="00415FEA">
            <w:pPr>
              <w:pStyle w:val="Domylnie"/>
              <w:jc w:val="both"/>
            </w:pPr>
            <w:r>
              <w:rPr>
                <w:rFonts w:ascii="Calibri" w:hAnsi="Calibri"/>
                <w:sz w:val="22"/>
                <w:szCs w:val="22"/>
              </w:rPr>
              <w:t>Data, podpis, pieczęć firmowa</w:t>
            </w:r>
          </w:p>
        </w:tc>
        <w:tc>
          <w:tcPr>
            <w:tcW w:w="4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CCBB3F" w14:textId="77777777" w:rsidR="00065444" w:rsidRDefault="00065444" w:rsidP="00415FEA">
            <w:pPr>
              <w:pStyle w:val="Domylnie"/>
              <w:jc w:val="both"/>
            </w:pPr>
          </w:p>
          <w:p w14:paraId="4B385539" w14:textId="77777777" w:rsidR="00065444" w:rsidRDefault="00065444" w:rsidP="00415FEA">
            <w:pPr>
              <w:pStyle w:val="Domylnie"/>
              <w:jc w:val="both"/>
            </w:pPr>
          </w:p>
          <w:p w14:paraId="4B2A56EE" w14:textId="77777777" w:rsidR="00065444" w:rsidRDefault="00065444" w:rsidP="00415FEA">
            <w:pPr>
              <w:pStyle w:val="Domylnie"/>
              <w:jc w:val="both"/>
            </w:pPr>
          </w:p>
          <w:p w14:paraId="3255BF87" w14:textId="77777777" w:rsidR="00065444" w:rsidRDefault="00065444" w:rsidP="00415FEA">
            <w:pPr>
              <w:pStyle w:val="Domylnie"/>
              <w:jc w:val="both"/>
            </w:pPr>
          </w:p>
          <w:p w14:paraId="1EA17A6F" w14:textId="77777777" w:rsidR="00065444" w:rsidRDefault="00065444" w:rsidP="00415FEA">
            <w:pPr>
              <w:pStyle w:val="Domylnie"/>
              <w:jc w:val="both"/>
            </w:pPr>
          </w:p>
          <w:p w14:paraId="33E2A661" w14:textId="77777777" w:rsidR="00065444" w:rsidRDefault="00065444" w:rsidP="00415FEA">
            <w:pPr>
              <w:pStyle w:val="Domylnie"/>
              <w:jc w:val="both"/>
            </w:pPr>
          </w:p>
        </w:tc>
      </w:tr>
    </w:tbl>
    <w:p w14:paraId="6C65C9E8" w14:textId="77777777" w:rsidR="00065444" w:rsidRDefault="00065444" w:rsidP="00065444">
      <w:pPr>
        <w:pStyle w:val="Domylnie"/>
        <w:jc w:val="both"/>
      </w:pPr>
      <w:r>
        <w:rPr>
          <w:rStyle w:val="Brak"/>
          <w:rFonts w:ascii="Calibri" w:hAnsi="Calibri"/>
          <w:sz w:val="18"/>
          <w:szCs w:val="18"/>
        </w:rPr>
        <w:t xml:space="preserve">* W przypadku składania oferty </w:t>
      </w:r>
      <w:proofErr w:type="spellStart"/>
      <w:r>
        <w:rPr>
          <w:rStyle w:val="Brak"/>
          <w:rFonts w:ascii="Calibri" w:hAnsi="Calibri"/>
          <w:sz w:val="18"/>
          <w:szCs w:val="18"/>
        </w:rPr>
        <w:t>wsp</w:t>
      </w:r>
      <w:r>
        <w:rPr>
          <w:rStyle w:val="Brak"/>
          <w:rFonts w:ascii="Calibri" w:hAnsi="Calibri"/>
          <w:sz w:val="18"/>
          <w:szCs w:val="18"/>
          <w:lang w:val="es-ES"/>
        </w:rPr>
        <w:t>ó</w:t>
      </w:r>
      <w:r>
        <w:rPr>
          <w:rStyle w:val="Brak"/>
          <w:rFonts w:ascii="Calibri" w:hAnsi="Calibri"/>
          <w:sz w:val="18"/>
          <w:szCs w:val="18"/>
        </w:rPr>
        <w:t>lnej</w:t>
      </w:r>
      <w:proofErr w:type="spellEnd"/>
      <w:r>
        <w:rPr>
          <w:rStyle w:val="Brak"/>
          <w:rFonts w:ascii="Calibri" w:hAnsi="Calibri"/>
          <w:sz w:val="18"/>
          <w:szCs w:val="18"/>
        </w:rPr>
        <w:t xml:space="preserve"> przez kilku </w:t>
      </w:r>
      <w:proofErr w:type="spellStart"/>
      <w:r>
        <w:rPr>
          <w:rStyle w:val="Brak"/>
          <w:rFonts w:ascii="Calibri" w:hAnsi="Calibri"/>
          <w:sz w:val="18"/>
          <w:szCs w:val="18"/>
        </w:rPr>
        <w:t>przedsiębiorc</w:t>
      </w:r>
      <w:r>
        <w:rPr>
          <w:rStyle w:val="Brak"/>
          <w:rFonts w:ascii="Calibri" w:hAnsi="Calibri"/>
          <w:sz w:val="18"/>
          <w:szCs w:val="18"/>
          <w:lang w:val="es-ES"/>
        </w:rPr>
        <w:t>ó</w:t>
      </w:r>
      <w:proofErr w:type="spellEnd"/>
      <w:r>
        <w:rPr>
          <w:rStyle w:val="Brak"/>
          <w:rFonts w:ascii="Calibri" w:hAnsi="Calibri"/>
          <w:sz w:val="18"/>
          <w:szCs w:val="18"/>
        </w:rPr>
        <w:t xml:space="preserve">w (np. Konsorcjum) lub przez spółkę cywilną, każdy ze </w:t>
      </w:r>
      <w:proofErr w:type="spellStart"/>
      <w:r>
        <w:rPr>
          <w:rStyle w:val="Brak"/>
          <w:rFonts w:ascii="Calibri" w:hAnsi="Calibri"/>
          <w:sz w:val="18"/>
          <w:szCs w:val="18"/>
        </w:rPr>
        <w:t>wsp</w:t>
      </w:r>
      <w:r>
        <w:rPr>
          <w:rStyle w:val="Brak"/>
          <w:rFonts w:ascii="Calibri" w:hAnsi="Calibri"/>
          <w:sz w:val="18"/>
          <w:szCs w:val="18"/>
          <w:lang w:val="es-ES"/>
        </w:rPr>
        <w:t>ó</w:t>
      </w:r>
      <w:r>
        <w:rPr>
          <w:rStyle w:val="Brak"/>
          <w:rFonts w:ascii="Calibri" w:hAnsi="Calibri"/>
          <w:sz w:val="18"/>
          <w:szCs w:val="18"/>
        </w:rPr>
        <w:t>lnik</w:t>
      </w:r>
      <w:r>
        <w:rPr>
          <w:rStyle w:val="Brak"/>
          <w:rFonts w:ascii="Calibri" w:hAnsi="Calibri"/>
          <w:sz w:val="18"/>
          <w:szCs w:val="18"/>
          <w:lang w:val="es-ES"/>
        </w:rPr>
        <w:t>ó</w:t>
      </w:r>
      <w:proofErr w:type="spellEnd"/>
      <w:r>
        <w:rPr>
          <w:rStyle w:val="Brak"/>
          <w:rFonts w:ascii="Calibri" w:hAnsi="Calibri"/>
          <w:sz w:val="18"/>
          <w:szCs w:val="18"/>
        </w:rPr>
        <w:t>w Konsorcjum lub Spółki Cywilnej musi złożyć w/w oświadczenie o niepodleganiu wykluczeniu w formie odrębnego dokumentu.</w:t>
      </w:r>
    </w:p>
    <w:p w14:paraId="5C4AF74A" w14:textId="1B429940" w:rsidR="003C00D8" w:rsidRDefault="003C00D8">
      <w:pPr>
        <w:rPr>
          <w:rFonts w:ascii="Cambria" w:eastAsia="SimSun" w:hAnsi="Cambria" w:cs="Mangal"/>
          <w:color w:val="00000A"/>
          <w:lang w:eastAsia="zh-CN" w:bidi="hi-IN"/>
        </w:rPr>
      </w:pPr>
    </w:p>
    <w:p w14:paraId="448679F7" w14:textId="77777777" w:rsidR="00464937" w:rsidRDefault="00464937">
      <w:pPr>
        <w:rPr>
          <w:rFonts w:ascii="Cambria" w:eastAsia="SimSun" w:hAnsi="Cambria" w:cs="Mangal"/>
          <w:color w:val="00000A"/>
          <w:lang w:eastAsia="zh-CN" w:bidi="hi-IN"/>
        </w:rPr>
      </w:pPr>
    </w:p>
    <w:p w14:paraId="41482212" w14:textId="77777777" w:rsidR="00464937" w:rsidRDefault="00464937">
      <w:pPr>
        <w:rPr>
          <w:rFonts w:ascii="Cambria" w:eastAsia="SimSun" w:hAnsi="Cambria" w:cs="Mangal"/>
          <w:color w:val="00000A"/>
          <w:lang w:eastAsia="zh-CN" w:bidi="hi-IN"/>
        </w:rPr>
      </w:pPr>
    </w:p>
    <w:p w14:paraId="1E76F239" w14:textId="77777777" w:rsidR="00464937" w:rsidRDefault="00464937">
      <w:pPr>
        <w:rPr>
          <w:rFonts w:ascii="Cambria" w:eastAsia="SimSun" w:hAnsi="Cambria" w:cs="Mangal"/>
          <w:color w:val="00000A"/>
          <w:lang w:eastAsia="zh-CN" w:bidi="hi-IN"/>
        </w:rPr>
      </w:pPr>
    </w:p>
    <w:p w14:paraId="6734F4E5" w14:textId="77777777" w:rsidR="00464937" w:rsidRDefault="00464937">
      <w:pPr>
        <w:rPr>
          <w:rFonts w:ascii="Cambria" w:eastAsia="SimSun" w:hAnsi="Cambria" w:cs="Mangal"/>
          <w:color w:val="00000A"/>
          <w:lang w:eastAsia="zh-CN" w:bidi="hi-IN"/>
        </w:rPr>
      </w:pPr>
    </w:p>
    <w:p w14:paraId="3BD8D3C0" w14:textId="77777777" w:rsidR="009A5F41" w:rsidRDefault="009A5F41">
      <w:pPr>
        <w:rPr>
          <w:rFonts w:ascii="Cambria" w:eastAsia="SimSun" w:hAnsi="Cambria" w:cs="Mangal"/>
          <w:color w:val="00000A"/>
          <w:lang w:eastAsia="zh-CN" w:bidi="hi-IN"/>
        </w:rPr>
      </w:pPr>
    </w:p>
    <w:p w14:paraId="2581D949" w14:textId="77777777" w:rsidR="009A5F41" w:rsidRDefault="009A5F41">
      <w:pPr>
        <w:rPr>
          <w:rFonts w:ascii="Cambria" w:eastAsia="SimSun" w:hAnsi="Cambria" w:cs="Mangal"/>
          <w:color w:val="00000A"/>
          <w:lang w:eastAsia="zh-CN" w:bidi="hi-IN"/>
        </w:rPr>
      </w:pPr>
    </w:p>
    <w:p w14:paraId="31BB1FE8" w14:textId="77777777" w:rsidR="009A5F41" w:rsidRDefault="009A5F41">
      <w:pPr>
        <w:rPr>
          <w:rFonts w:ascii="Cambria" w:eastAsia="SimSun" w:hAnsi="Cambria" w:cs="Mangal"/>
          <w:color w:val="00000A"/>
          <w:lang w:eastAsia="zh-CN" w:bidi="hi-IN"/>
        </w:rPr>
      </w:pPr>
    </w:p>
    <w:p w14:paraId="270BAD43" w14:textId="77777777" w:rsidR="009A5F41" w:rsidRDefault="009A5F41">
      <w:pPr>
        <w:rPr>
          <w:rFonts w:ascii="Cambria" w:eastAsia="SimSun" w:hAnsi="Cambria" w:cs="Mangal"/>
          <w:color w:val="00000A"/>
          <w:lang w:eastAsia="zh-CN" w:bidi="hi-IN"/>
        </w:rPr>
      </w:pPr>
    </w:p>
    <w:p w14:paraId="18EFD64E" w14:textId="4AA8A51A" w:rsidR="009A5F41" w:rsidRDefault="009A5F41">
      <w:pPr>
        <w:rPr>
          <w:rFonts w:ascii="Cambria" w:eastAsia="SimSun" w:hAnsi="Cambria" w:cs="Mangal"/>
          <w:color w:val="00000A"/>
          <w:lang w:eastAsia="zh-CN" w:bidi="hi-IN"/>
        </w:rPr>
      </w:pPr>
      <w:r>
        <w:rPr>
          <w:noProof/>
        </w:rPr>
        <w:lastRenderedPageBreak/>
        <w:drawing>
          <wp:inline distT="0" distB="0" distL="0" distR="0" wp14:anchorId="42D2AA5D" wp14:editId="245D89E4">
            <wp:extent cx="5759450" cy="519950"/>
            <wp:effectExtent l="0" t="0" r="0" b="1270"/>
            <wp:docPr id="142506889" name="Obraz 142506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_nowoczesna_gospodarka_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E4CC0" w14:textId="622ABE29" w:rsidR="00464937" w:rsidRPr="0023246F" w:rsidRDefault="00464937" w:rsidP="00464937">
      <w:pPr>
        <w:pStyle w:val="Domylnie"/>
        <w:jc w:val="both"/>
        <w:outlineLvl w:val="0"/>
        <w:rPr>
          <w:rFonts w:asciiTheme="majorHAnsi" w:hAnsiTheme="majorHAnsi"/>
        </w:rPr>
      </w:pPr>
      <w:r w:rsidRPr="0023246F">
        <w:rPr>
          <w:rFonts w:asciiTheme="majorHAnsi" w:hAnsiTheme="majorHAnsi"/>
          <w:b/>
          <w:sz w:val="22"/>
          <w:szCs w:val="22"/>
        </w:rPr>
        <w:t xml:space="preserve">Załącznik nr </w:t>
      </w:r>
      <w:r>
        <w:rPr>
          <w:rFonts w:asciiTheme="majorHAnsi" w:hAnsiTheme="majorHAnsi"/>
          <w:b/>
          <w:sz w:val="22"/>
          <w:szCs w:val="22"/>
        </w:rPr>
        <w:t>6</w:t>
      </w:r>
    </w:p>
    <w:p w14:paraId="38B31FA4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18"/>
          <w:szCs w:val="18"/>
        </w:rPr>
      </w:pPr>
    </w:p>
    <w:p w14:paraId="4AD1B1C4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18"/>
          <w:szCs w:val="18"/>
        </w:rPr>
      </w:pPr>
    </w:p>
    <w:p w14:paraId="699D8836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18"/>
          <w:szCs w:val="18"/>
        </w:rPr>
      </w:pPr>
    </w:p>
    <w:p w14:paraId="5B7F81EB" w14:textId="5DBE9454" w:rsidR="00464937" w:rsidRPr="00685B17" w:rsidRDefault="00C5184A" w:rsidP="00464937">
      <w:pPr>
        <w:jc w:val="center"/>
        <w:rPr>
          <w:rFonts w:asciiTheme="majorHAnsi" w:hAnsiTheme="majorHAnsi" w:cstheme="majorHAnsi"/>
        </w:rPr>
      </w:pPr>
      <w:r>
        <w:rPr>
          <w:rFonts w:asciiTheme="majorHAnsi" w:eastAsia="SimSun" w:hAnsiTheme="majorHAnsi" w:cstheme="majorHAnsi"/>
          <w:b/>
          <w:color w:val="00000A"/>
          <w:sz w:val="22"/>
          <w:szCs w:val="22"/>
          <w:lang w:eastAsia="zh-CN" w:bidi="hi-IN"/>
        </w:rPr>
        <w:t>Oświadczenie o</w:t>
      </w:r>
      <w:r w:rsidR="00464937" w:rsidRPr="00685B17">
        <w:rPr>
          <w:rFonts w:asciiTheme="majorHAnsi" w:eastAsia="SimSun" w:hAnsiTheme="majorHAnsi" w:cstheme="majorHAnsi"/>
          <w:b/>
          <w:color w:val="00000A"/>
          <w:sz w:val="22"/>
          <w:szCs w:val="22"/>
          <w:lang w:eastAsia="zh-CN" w:bidi="hi-IN"/>
        </w:rPr>
        <w:t xml:space="preserve"> </w:t>
      </w:r>
      <w:r>
        <w:rPr>
          <w:rFonts w:asciiTheme="majorHAnsi" w:eastAsia="SimSun" w:hAnsiTheme="majorHAnsi" w:cstheme="majorHAnsi"/>
          <w:b/>
          <w:color w:val="00000A"/>
          <w:sz w:val="22"/>
          <w:szCs w:val="22"/>
          <w:lang w:eastAsia="zh-CN" w:bidi="hi-IN"/>
        </w:rPr>
        <w:t>przeprowadzeniu</w:t>
      </w:r>
      <w:r w:rsidR="00464937" w:rsidRPr="00685B17">
        <w:rPr>
          <w:rFonts w:asciiTheme="majorHAnsi" w:eastAsia="SimSun" w:hAnsiTheme="majorHAnsi" w:cstheme="majorHAnsi"/>
          <w:b/>
          <w:color w:val="00000A"/>
          <w:sz w:val="22"/>
          <w:szCs w:val="22"/>
          <w:lang w:eastAsia="zh-CN" w:bidi="hi-IN"/>
        </w:rPr>
        <w:t xml:space="preserve"> </w:t>
      </w:r>
      <w:r w:rsidR="00464937">
        <w:rPr>
          <w:rFonts w:asciiTheme="majorHAnsi" w:eastAsia="SimSun" w:hAnsiTheme="majorHAnsi" w:cstheme="majorHAnsi"/>
          <w:b/>
          <w:color w:val="00000A"/>
          <w:sz w:val="22"/>
          <w:szCs w:val="22"/>
          <w:lang w:eastAsia="zh-CN" w:bidi="hi-IN"/>
        </w:rPr>
        <w:t xml:space="preserve">wizji lokalnej </w:t>
      </w:r>
    </w:p>
    <w:p w14:paraId="0D4CE533" w14:textId="7C57783F" w:rsidR="00464937" w:rsidRPr="00464937" w:rsidRDefault="00464937" w:rsidP="00464937">
      <w:pPr>
        <w:pStyle w:val="Domylnie"/>
        <w:spacing w:before="100" w:after="100"/>
        <w:jc w:val="center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dot. </w:t>
      </w:r>
      <w:r w:rsidRPr="007E6604">
        <w:rPr>
          <w:rStyle w:val="Brak"/>
          <w:rFonts w:ascii="Calibri" w:hAnsi="Calibri"/>
          <w:sz w:val="22"/>
          <w:szCs w:val="22"/>
        </w:rPr>
        <w:t xml:space="preserve"> </w:t>
      </w:r>
      <w:proofErr w:type="gramStart"/>
      <w:r w:rsidRPr="007E6604">
        <w:rPr>
          <w:rStyle w:val="Brak"/>
          <w:rFonts w:ascii="Calibri" w:hAnsi="Calibri"/>
          <w:sz w:val="22"/>
          <w:szCs w:val="22"/>
        </w:rPr>
        <w:t>postępowania</w:t>
      </w:r>
      <w:r w:rsidRPr="007E6604">
        <w:rPr>
          <w:rFonts w:ascii="Calibri" w:hAnsi="Calibri"/>
          <w:sz w:val="22"/>
          <w:szCs w:val="22"/>
        </w:rPr>
        <w:t xml:space="preserve"> </w:t>
      </w:r>
      <w:r w:rsidRPr="0055725F">
        <w:rPr>
          <w:rFonts w:ascii="Calibri" w:hAnsi="Calibri"/>
          <w:sz w:val="22"/>
          <w:szCs w:val="22"/>
        </w:rPr>
        <w:t xml:space="preserve"> nr</w:t>
      </w:r>
      <w:proofErr w:type="gramEnd"/>
      <w:r w:rsidRPr="0055725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1</w:t>
      </w:r>
      <w:r w:rsidRPr="005F20F9">
        <w:rPr>
          <w:rFonts w:ascii="Calibri" w:hAnsi="Calibri"/>
          <w:b/>
          <w:bCs/>
          <w:sz w:val="22"/>
          <w:szCs w:val="22"/>
        </w:rPr>
        <w:t>/</w:t>
      </w:r>
      <w:r>
        <w:rPr>
          <w:rFonts w:ascii="Calibri" w:hAnsi="Calibri"/>
          <w:b/>
          <w:bCs/>
          <w:sz w:val="22"/>
          <w:szCs w:val="22"/>
        </w:rPr>
        <w:t>06</w:t>
      </w:r>
      <w:r w:rsidRPr="005F20F9">
        <w:rPr>
          <w:rFonts w:ascii="Calibri" w:hAnsi="Calibri"/>
          <w:b/>
          <w:bCs/>
          <w:sz w:val="22"/>
          <w:szCs w:val="22"/>
        </w:rPr>
        <w:t>/202</w:t>
      </w:r>
      <w:r>
        <w:rPr>
          <w:rFonts w:ascii="Calibri" w:hAnsi="Calibri"/>
          <w:b/>
          <w:bCs/>
          <w:sz w:val="22"/>
          <w:szCs w:val="22"/>
        </w:rPr>
        <w:t>5</w:t>
      </w:r>
      <w:r w:rsidRPr="005F20F9">
        <w:rPr>
          <w:rFonts w:ascii="Calibri" w:hAnsi="Calibri"/>
          <w:b/>
          <w:bCs/>
          <w:sz w:val="22"/>
          <w:szCs w:val="22"/>
        </w:rPr>
        <w:t xml:space="preserve"> </w:t>
      </w:r>
      <w:r w:rsidRPr="007C3C85">
        <w:rPr>
          <w:rFonts w:ascii="Calibri" w:hAnsi="Calibri"/>
          <w:sz w:val="22"/>
          <w:szCs w:val="22"/>
        </w:rPr>
        <w:t xml:space="preserve">z dnia </w:t>
      </w:r>
      <w:r w:rsidR="00A24299">
        <w:rPr>
          <w:rFonts w:ascii="Calibri" w:eastAsia="Times New Roman" w:hAnsi="Calibri" w:cs="Times New Roman"/>
          <w:sz w:val="22"/>
          <w:szCs w:val="22"/>
          <w:lang w:eastAsia="pl-PL"/>
        </w:rPr>
        <w:t xml:space="preserve">12 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>czerwca 2025</w:t>
      </w:r>
      <w:r w:rsidRPr="00BA6C3A">
        <w:rPr>
          <w:rFonts w:ascii="Calibri" w:hAnsi="Calibri"/>
          <w:sz w:val="22"/>
          <w:szCs w:val="22"/>
        </w:rPr>
        <w:t xml:space="preserve">  r.</w:t>
      </w:r>
    </w:p>
    <w:p w14:paraId="45A7E957" w14:textId="77777777" w:rsidR="00464937" w:rsidRDefault="00464937" w:rsidP="00464937">
      <w:pPr>
        <w:jc w:val="center"/>
        <w:rPr>
          <w:rFonts w:ascii="Calibri" w:eastAsia="SimSun" w:hAnsi="Calibri" w:cs="Mangal"/>
          <w:color w:val="00000A"/>
          <w:sz w:val="22"/>
          <w:szCs w:val="22"/>
          <w:lang w:eastAsia="zh-CN" w:bidi="hi-IN"/>
        </w:rPr>
      </w:pPr>
    </w:p>
    <w:p w14:paraId="217D57BD" w14:textId="77777777" w:rsidR="00464937" w:rsidRDefault="00464937" w:rsidP="00464937">
      <w:pPr>
        <w:pStyle w:val="Domylnie"/>
        <w:rPr>
          <w:rFonts w:ascii="Calibri" w:hAnsi="Calibri"/>
          <w:sz w:val="22"/>
          <w:szCs w:val="22"/>
        </w:rPr>
      </w:pPr>
    </w:p>
    <w:p w14:paraId="609BADB9" w14:textId="77777777" w:rsidR="00464937" w:rsidRDefault="00464937" w:rsidP="00464937">
      <w:pPr>
        <w:pStyle w:val="Domylnie"/>
        <w:rPr>
          <w:rFonts w:ascii="Calibri" w:hAnsi="Calibri"/>
          <w:sz w:val="22"/>
          <w:szCs w:val="22"/>
        </w:rPr>
      </w:pPr>
    </w:p>
    <w:p w14:paraId="5C4F65FC" w14:textId="12300179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  <w:r w:rsidRPr="00B93FDE">
        <w:rPr>
          <w:rStyle w:val="Brak"/>
          <w:rFonts w:asciiTheme="majorHAnsi" w:hAnsiTheme="majorHAnsi"/>
          <w:sz w:val="22"/>
          <w:szCs w:val="22"/>
        </w:rPr>
        <w:t xml:space="preserve">Potwierdzam przeprowadzenie </w:t>
      </w:r>
      <w:r>
        <w:rPr>
          <w:rStyle w:val="Brak"/>
          <w:rFonts w:asciiTheme="majorHAnsi" w:hAnsiTheme="majorHAnsi"/>
          <w:sz w:val="22"/>
          <w:szCs w:val="22"/>
        </w:rPr>
        <w:t xml:space="preserve">w dniu ……………… </w:t>
      </w:r>
      <w:r w:rsidRPr="00B93FDE">
        <w:rPr>
          <w:rStyle w:val="Brak"/>
          <w:rFonts w:asciiTheme="majorHAnsi" w:hAnsiTheme="majorHAnsi"/>
          <w:sz w:val="22"/>
          <w:szCs w:val="22"/>
        </w:rPr>
        <w:t>wizji lokalnej w miejscu realizacji zamówienia</w:t>
      </w:r>
      <w:r>
        <w:rPr>
          <w:rStyle w:val="Brak"/>
          <w:rFonts w:asciiTheme="majorHAnsi" w:hAnsiTheme="majorHAnsi"/>
          <w:sz w:val="22"/>
          <w:szCs w:val="22"/>
        </w:rPr>
        <w:t>.</w:t>
      </w:r>
    </w:p>
    <w:p w14:paraId="01737175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1C855371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1B0E4FE8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496A0613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2AF553AD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7EC2D366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6D085B59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74A54743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03ABBEC5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  <w:r>
        <w:rPr>
          <w:rStyle w:val="Brak"/>
          <w:rFonts w:asciiTheme="majorHAnsi" w:hAnsiTheme="majorHAnsi"/>
          <w:sz w:val="22"/>
          <w:szCs w:val="22"/>
        </w:rPr>
        <w:t>Podpis Zamawiającego</w:t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  <w:t>Podpis Oferenta</w:t>
      </w:r>
    </w:p>
    <w:p w14:paraId="6EC22E8E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2A80F71F" w14:textId="77777777" w:rsidR="00464937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</w:p>
    <w:p w14:paraId="30952BB7" w14:textId="77777777" w:rsidR="00464937" w:rsidRPr="00B93FDE" w:rsidRDefault="00464937" w:rsidP="00464937">
      <w:pPr>
        <w:pStyle w:val="Domylnie"/>
        <w:jc w:val="both"/>
        <w:rPr>
          <w:rStyle w:val="Brak"/>
          <w:rFonts w:asciiTheme="majorHAnsi" w:hAnsiTheme="majorHAnsi"/>
          <w:sz w:val="22"/>
          <w:szCs w:val="22"/>
        </w:rPr>
      </w:pPr>
      <w:r>
        <w:rPr>
          <w:rStyle w:val="Brak"/>
          <w:rFonts w:asciiTheme="majorHAnsi" w:hAnsiTheme="majorHAnsi"/>
          <w:sz w:val="22"/>
          <w:szCs w:val="22"/>
        </w:rPr>
        <w:t>……………………………………………………………</w:t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</w:r>
      <w:r>
        <w:rPr>
          <w:rStyle w:val="Brak"/>
          <w:rFonts w:asciiTheme="majorHAnsi" w:hAnsiTheme="majorHAnsi"/>
          <w:sz w:val="22"/>
          <w:szCs w:val="22"/>
        </w:rPr>
        <w:tab/>
        <w:t>………………………………………………….</w:t>
      </w:r>
    </w:p>
    <w:p w14:paraId="29AEA78B" w14:textId="77777777" w:rsidR="00464937" w:rsidRPr="007A70FB" w:rsidRDefault="00464937">
      <w:pPr>
        <w:rPr>
          <w:rFonts w:ascii="Cambria" w:eastAsia="SimSun" w:hAnsi="Cambria" w:cs="Mangal"/>
          <w:color w:val="00000A"/>
          <w:lang w:eastAsia="zh-CN" w:bidi="hi-IN"/>
        </w:rPr>
      </w:pPr>
    </w:p>
    <w:sectPr w:rsidR="00464937" w:rsidRPr="007A70FB" w:rsidSect="00796E23">
      <w:pgSz w:w="11906" w:h="16838"/>
      <w:pgMar w:top="1123" w:right="1418" w:bottom="984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E8A52" w14:textId="77777777" w:rsidR="00530A0C" w:rsidRDefault="00530A0C">
      <w:r>
        <w:separator/>
      </w:r>
    </w:p>
  </w:endnote>
  <w:endnote w:type="continuationSeparator" w:id="0">
    <w:p w14:paraId="03F218E4" w14:textId="77777777" w:rsidR="00530A0C" w:rsidRDefault="0053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20B0604020202020204"/>
    <w:charset w:val="00"/>
    <w:family w:val="roman"/>
    <w:notTrueType/>
    <w:pitch w:val="default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D226F" w14:textId="77777777" w:rsidR="00F966E0" w:rsidRDefault="00F966E0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" behindDoc="0" locked="0" layoutInCell="1" allowOverlap="1" wp14:anchorId="7E16AD16" wp14:editId="0BAD3927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C9372FA" w14:textId="77777777" w:rsidR="00F966E0" w:rsidRDefault="00F966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161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E16AD16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286.9pt;margin-top:-15.75pt;width:13.35pt;height:14.0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" stroked="f">
              <v:fill opacity="0"/>
              <v:textbox style="mso-fit-shape-to-text:t" inset="0,0,0,0">
                <w:txbxContent>
                  <w:p w14:paraId="4C9372FA" w14:textId="77777777" w:rsidR="00F966E0" w:rsidRDefault="00F966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161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B796" w14:textId="77777777" w:rsidR="00F966E0" w:rsidRDefault="00F966E0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19" behindDoc="0" locked="0" layoutInCell="1" allowOverlap="1" wp14:anchorId="2D6F8E16" wp14:editId="2BAAA54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2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F1601B9" w14:textId="77777777" w:rsidR="00F966E0" w:rsidRDefault="00F966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16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D6F8E16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margin-left:0;margin-top:.05pt;width:13.35pt;height:14.05pt;z-index:1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" stroked="f">
              <v:fill opacity="0"/>
              <v:textbox style="mso-fit-shape-to-text:t" inset="0,0,0,0">
                <w:txbxContent>
                  <w:p w14:paraId="7F1601B9" w14:textId="77777777" w:rsidR="00F966E0" w:rsidRDefault="00F966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16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23EDCE22" w14:textId="77777777" w:rsidR="00F966E0" w:rsidRDefault="00F966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D1371" w14:textId="77777777" w:rsidR="00F966E0" w:rsidRDefault="00F966E0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11DF72" wp14:editId="15B5DF4D">
              <wp:simplePos x="0" y="0"/>
              <wp:positionH relativeFrom="page">
                <wp:posOffset>3643630</wp:posOffset>
              </wp:positionH>
              <wp:positionV relativeFrom="paragraph">
                <wp:posOffset>-200025</wp:posOffset>
              </wp:positionV>
              <wp:extent cx="169545" cy="178435"/>
              <wp:effectExtent l="0" t="0" r="0" b="0"/>
              <wp:wrapTopAndBottom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7B3A79" w14:textId="77777777" w:rsidR="00F966E0" w:rsidRDefault="00F966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161A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3111DF7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6.9pt;margin-top:-15.75pt;width:13.35pt;height:14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" stroked="f">
              <v:fill opacity="0"/>
              <v:textbox style="mso-fit-shape-to-text:t" inset="0,0,0,0">
                <w:txbxContent>
                  <w:p w14:paraId="037B3A79" w14:textId="77777777" w:rsidR="00F966E0" w:rsidRDefault="00F966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161A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A3A7C" w14:textId="77777777" w:rsidR="00F966E0" w:rsidRDefault="00F966E0">
    <w:pPr>
      <w:pStyle w:val="Domylnie"/>
    </w:pPr>
    <w:r>
      <w:rPr>
        <w:noProof/>
        <w:lang w:eastAsia="pl-PL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443A00" wp14:editId="3D7218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9545" cy="178435"/>
              <wp:effectExtent l="0" t="0" r="0" b="0"/>
              <wp:wrapTopAndBottom/>
              <wp:docPr id="4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8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18D6103" w14:textId="77777777" w:rsidR="00F966E0" w:rsidRDefault="00F966E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161A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D443A0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.05pt;width:13.35pt;height:14.05pt;z-index:251660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" stroked="f">
              <v:fill opacity="0"/>
              <v:textbox style="mso-fit-shape-to-text:t" inset="0,0,0,0">
                <w:txbxContent>
                  <w:p w14:paraId="018D6103" w14:textId="77777777" w:rsidR="00F966E0" w:rsidRDefault="00F966E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161A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  <w:p w14:paraId="32D277BF" w14:textId="77777777" w:rsidR="00F966E0" w:rsidRDefault="00F96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854A1" w14:textId="77777777" w:rsidR="00530A0C" w:rsidRDefault="00530A0C">
      <w:r>
        <w:separator/>
      </w:r>
    </w:p>
  </w:footnote>
  <w:footnote w:type="continuationSeparator" w:id="0">
    <w:p w14:paraId="16A3B3E1" w14:textId="77777777" w:rsidR="00530A0C" w:rsidRDefault="00530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5F63"/>
    <w:multiLevelType w:val="hybridMultilevel"/>
    <w:tmpl w:val="56206E78"/>
    <w:name w:val="WW8Num10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5FF5"/>
    <w:multiLevelType w:val="hybridMultilevel"/>
    <w:tmpl w:val="C09485B2"/>
    <w:lvl w:ilvl="0" w:tplc="6A9A0C8E">
      <w:start w:val="1"/>
      <w:numFmt w:val="decimal"/>
      <w:lvlText w:val="%1)"/>
      <w:lvlJc w:val="left"/>
      <w:pPr>
        <w:ind w:left="42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04DB62D6"/>
    <w:multiLevelType w:val="multilevel"/>
    <w:tmpl w:val="04188FE2"/>
    <w:lvl w:ilvl="0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3" w15:restartNumberingAfterBreak="0">
    <w:nsid w:val="065B71B3"/>
    <w:multiLevelType w:val="hybridMultilevel"/>
    <w:tmpl w:val="A21EEB28"/>
    <w:lvl w:ilvl="0" w:tplc="03BC9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C321C"/>
    <w:multiLevelType w:val="multilevel"/>
    <w:tmpl w:val="A90EEE56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5" w15:restartNumberingAfterBreak="0">
    <w:nsid w:val="12464556"/>
    <w:multiLevelType w:val="multilevel"/>
    <w:tmpl w:val="7952CC60"/>
    <w:lvl w:ilvl="0">
      <w:start w:val="1"/>
      <w:numFmt w:val="decimal"/>
      <w:lvlText w:val="%1."/>
      <w:lvlJc w:val="left"/>
      <w:pPr>
        <w:ind w:left="913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A850490"/>
    <w:multiLevelType w:val="multilevel"/>
    <w:tmpl w:val="5FC09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910" w:hanging="480"/>
      </w:pPr>
    </w:lvl>
    <w:lvl w:ilvl="2">
      <w:start w:val="1"/>
      <w:numFmt w:val="lowerRoman"/>
      <w:lvlText w:val="%2.%3."/>
      <w:lvlJc w:val="right"/>
      <w:pPr>
        <w:ind w:left="2510" w:hanging="180"/>
      </w:pPr>
    </w:lvl>
    <w:lvl w:ilvl="3">
      <w:start w:val="1"/>
      <w:numFmt w:val="decimal"/>
      <w:lvlText w:val="%2.%3.%4."/>
      <w:lvlJc w:val="left"/>
      <w:pPr>
        <w:ind w:left="3230" w:hanging="360"/>
      </w:pPr>
    </w:lvl>
    <w:lvl w:ilvl="4">
      <w:start w:val="1"/>
      <w:numFmt w:val="lowerLetter"/>
      <w:lvlText w:val="%2.%3.%4.%5."/>
      <w:lvlJc w:val="left"/>
      <w:pPr>
        <w:ind w:left="3950" w:hanging="360"/>
      </w:pPr>
    </w:lvl>
    <w:lvl w:ilvl="5">
      <w:start w:val="1"/>
      <w:numFmt w:val="lowerRoman"/>
      <w:lvlText w:val="%2.%3.%4.%5.%6."/>
      <w:lvlJc w:val="right"/>
      <w:pPr>
        <w:ind w:left="4670" w:hanging="180"/>
      </w:pPr>
    </w:lvl>
    <w:lvl w:ilvl="6">
      <w:start w:val="1"/>
      <w:numFmt w:val="decimal"/>
      <w:lvlText w:val="%2.%3.%4.%5.%6.%7."/>
      <w:lvlJc w:val="left"/>
      <w:pPr>
        <w:ind w:left="5390" w:hanging="360"/>
      </w:pPr>
    </w:lvl>
    <w:lvl w:ilvl="7">
      <w:start w:val="1"/>
      <w:numFmt w:val="lowerLetter"/>
      <w:lvlText w:val="%2.%3.%4.%5.%6.%7.%8."/>
      <w:lvlJc w:val="left"/>
      <w:pPr>
        <w:ind w:left="6110" w:hanging="360"/>
      </w:pPr>
    </w:lvl>
    <w:lvl w:ilvl="8">
      <w:start w:val="1"/>
      <w:numFmt w:val="lowerRoman"/>
      <w:lvlText w:val="%2.%3.%4.%5.%6.%7.%8.%9."/>
      <w:lvlJc w:val="right"/>
      <w:pPr>
        <w:ind w:left="6830" w:hanging="180"/>
      </w:pPr>
    </w:lvl>
  </w:abstractNum>
  <w:abstractNum w:abstractNumId="7" w15:restartNumberingAfterBreak="0">
    <w:nsid w:val="1AA96F8E"/>
    <w:multiLevelType w:val="hybridMultilevel"/>
    <w:tmpl w:val="A2C29048"/>
    <w:lvl w:ilvl="0" w:tplc="FAD0C640">
      <w:start w:val="1"/>
      <w:numFmt w:val="decimal"/>
      <w:lvlText w:val="%1."/>
      <w:lvlJc w:val="left"/>
      <w:pPr>
        <w:ind w:left="708" w:hanging="360"/>
      </w:pPr>
      <w:rPr>
        <w:rFonts w:eastAsia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8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27050FC"/>
    <w:multiLevelType w:val="multilevel"/>
    <w:tmpl w:val="A90EEE5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0" w15:restartNumberingAfterBreak="0">
    <w:nsid w:val="24353F85"/>
    <w:multiLevelType w:val="hybridMultilevel"/>
    <w:tmpl w:val="CDB89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10EE5"/>
    <w:multiLevelType w:val="hybridMultilevel"/>
    <w:tmpl w:val="4CB07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111FBC"/>
    <w:multiLevelType w:val="hybridMultilevel"/>
    <w:tmpl w:val="E0F6B948"/>
    <w:lvl w:ilvl="0" w:tplc="29C4A484">
      <w:start w:val="1"/>
      <w:numFmt w:val="upperRoman"/>
      <w:lvlText w:val="%1."/>
      <w:lvlJc w:val="left"/>
      <w:pPr>
        <w:ind w:left="1080" w:hanging="720"/>
      </w:pPr>
      <w:rPr>
        <w:rFonts w:ascii="Cambria" w:eastAsia="SimSun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7E"/>
    <w:multiLevelType w:val="hybridMultilevel"/>
    <w:tmpl w:val="E4623AA2"/>
    <w:lvl w:ilvl="0" w:tplc="012AEBB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86DE9"/>
    <w:multiLevelType w:val="hybridMultilevel"/>
    <w:tmpl w:val="B9662CA4"/>
    <w:name w:val="WW8Num10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E7A81"/>
    <w:multiLevelType w:val="hybridMultilevel"/>
    <w:tmpl w:val="4738B532"/>
    <w:lvl w:ilvl="0" w:tplc="E8FE1C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24130"/>
    <w:multiLevelType w:val="hybridMultilevel"/>
    <w:tmpl w:val="4054660C"/>
    <w:name w:val="WW8Num10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84CD4"/>
    <w:multiLevelType w:val="hybridMultilevel"/>
    <w:tmpl w:val="2E583A9A"/>
    <w:name w:val="WW8Num10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47FA9"/>
    <w:multiLevelType w:val="hybridMultilevel"/>
    <w:tmpl w:val="7B4C89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144572"/>
    <w:multiLevelType w:val="hybridMultilevel"/>
    <w:tmpl w:val="E8326390"/>
    <w:lvl w:ilvl="0" w:tplc="DA3A67AE">
      <w:numFmt w:val="bullet"/>
      <w:lvlText w:val="-"/>
      <w:lvlJc w:val="left"/>
      <w:pPr>
        <w:ind w:left="1013" w:hanging="360"/>
      </w:pPr>
      <w:rPr>
        <w:rFonts w:ascii="Calibri" w:eastAsia="SimSun" w:hAnsi="Calibri" w:cs="Mangal" w:hint="default"/>
      </w:rPr>
    </w:lvl>
    <w:lvl w:ilvl="1" w:tplc="0415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0" w15:restartNumberingAfterBreak="0">
    <w:nsid w:val="3760241A"/>
    <w:multiLevelType w:val="hybridMultilevel"/>
    <w:tmpl w:val="84A0791E"/>
    <w:lvl w:ilvl="0" w:tplc="2A40575A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BD0F26"/>
    <w:multiLevelType w:val="hybridMultilevel"/>
    <w:tmpl w:val="48EC1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C259B"/>
    <w:multiLevelType w:val="hybridMultilevel"/>
    <w:tmpl w:val="B590E7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D6520"/>
    <w:multiLevelType w:val="multilevel"/>
    <w:tmpl w:val="9768E2C2"/>
    <w:lvl w:ilvl="0">
      <w:start w:val="1"/>
      <w:numFmt w:val="lowerLetter"/>
      <w:lvlText w:val="%1)"/>
      <w:lvlJc w:val="left"/>
      <w:pPr>
        <w:ind w:left="7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200" w:hanging="180"/>
      </w:pPr>
    </w:lvl>
    <w:lvl w:ilvl="3">
      <w:start w:val="1"/>
      <w:numFmt w:val="decimal"/>
      <w:lvlText w:val="%2.%3.%4."/>
      <w:lvlJc w:val="left"/>
      <w:pPr>
        <w:ind w:left="2920" w:hanging="360"/>
      </w:pPr>
    </w:lvl>
    <w:lvl w:ilvl="4">
      <w:start w:val="1"/>
      <w:numFmt w:val="lowerLetter"/>
      <w:lvlText w:val="%2.%3.%4.%5."/>
      <w:lvlJc w:val="left"/>
      <w:pPr>
        <w:ind w:left="3640" w:hanging="360"/>
      </w:pPr>
    </w:lvl>
    <w:lvl w:ilvl="5">
      <w:start w:val="1"/>
      <w:numFmt w:val="lowerRoman"/>
      <w:lvlText w:val="%2.%3.%4.%5.%6."/>
      <w:lvlJc w:val="right"/>
      <w:pPr>
        <w:ind w:left="4360" w:hanging="180"/>
      </w:pPr>
    </w:lvl>
    <w:lvl w:ilvl="6">
      <w:start w:val="1"/>
      <w:numFmt w:val="decimal"/>
      <w:lvlText w:val="%2.%3.%4.%5.%6.%7."/>
      <w:lvlJc w:val="left"/>
      <w:pPr>
        <w:ind w:left="5080" w:hanging="360"/>
      </w:pPr>
    </w:lvl>
    <w:lvl w:ilvl="7">
      <w:start w:val="1"/>
      <w:numFmt w:val="lowerLetter"/>
      <w:lvlText w:val="%2.%3.%4.%5.%6.%7.%8."/>
      <w:lvlJc w:val="left"/>
      <w:pPr>
        <w:ind w:left="5800" w:hanging="360"/>
      </w:pPr>
    </w:lvl>
    <w:lvl w:ilvl="8">
      <w:start w:val="1"/>
      <w:numFmt w:val="lowerRoman"/>
      <w:lvlText w:val="%2.%3.%4.%5.%6.%7.%8.%9."/>
      <w:lvlJc w:val="right"/>
      <w:pPr>
        <w:ind w:left="6520" w:hanging="180"/>
      </w:pPr>
    </w:lvl>
  </w:abstractNum>
  <w:abstractNum w:abstractNumId="24" w15:restartNumberingAfterBreak="0">
    <w:nsid w:val="400C5412"/>
    <w:multiLevelType w:val="hybridMultilevel"/>
    <w:tmpl w:val="AE2201D2"/>
    <w:lvl w:ilvl="0" w:tplc="F1B8B58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D4CDC"/>
    <w:multiLevelType w:val="hybridMultilevel"/>
    <w:tmpl w:val="AE687C76"/>
    <w:lvl w:ilvl="0" w:tplc="49D8592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6" w15:restartNumberingAfterBreak="0">
    <w:nsid w:val="42CB28F1"/>
    <w:multiLevelType w:val="multilevel"/>
    <w:tmpl w:val="CA00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5C55C6D"/>
    <w:multiLevelType w:val="hybridMultilevel"/>
    <w:tmpl w:val="F42A90BE"/>
    <w:lvl w:ilvl="0" w:tplc="DA3A67AE">
      <w:numFmt w:val="bullet"/>
      <w:lvlText w:val="-"/>
      <w:lvlJc w:val="left"/>
      <w:pPr>
        <w:ind w:left="653" w:hanging="360"/>
      </w:pPr>
      <w:rPr>
        <w:rFonts w:ascii="Calibri" w:eastAsia="SimSun" w:hAnsi="Calibri" w:cs="Mangal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8" w15:restartNumberingAfterBreak="0">
    <w:nsid w:val="49313349"/>
    <w:multiLevelType w:val="hybridMultilevel"/>
    <w:tmpl w:val="7FFA3D4A"/>
    <w:name w:val="WW8Num10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B49C3"/>
    <w:multiLevelType w:val="hybridMultilevel"/>
    <w:tmpl w:val="C7F0CCB8"/>
    <w:lvl w:ilvl="0" w:tplc="2B62D2C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866ED6"/>
    <w:multiLevelType w:val="hybridMultilevel"/>
    <w:tmpl w:val="E0F6B948"/>
    <w:lvl w:ilvl="0" w:tplc="29C4A484">
      <w:start w:val="1"/>
      <w:numFmt w:val="upperRoman"/>
      <w:lvlText w:val="%1."/>
      <w:lvlJc w:val="left"/>
      <w:pPr>
        <w:ind w:left="1080" w:hanging="720"/>
      </w:pPr>
      <w:rPr>
        <w:rFonts w:ascii="Cambria" w:eastAsia="SimSun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20F65"/>
    <w:multiLevelType w:val="hybridMultilevel"/>
    <w:tmpl w:val="E0F6B948"/>
    <w:lvl w:ilvl="0" w:tplc="29C4A484">
      <w:start w:val="1"/>
      <w:numFmt w:val="upperRoman"/>
      <w:lvlText w:val="%1."/>
      <w:lvlJc w:val="left"/>
      <w:pPr>
        <w:ind w:left="1080" w:hanging="720"/>
      </w:pPr>
      <w:rPr>
        <w:rFonts w:ascii="Cambria" w:eastAsia="SimSun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276F4"/>
    <w:multiLevelType w:val="hybridMultilevel"/>
    <w:tmpl w:val="B8B0B468"/>
    <w:lvl w:ilvl="0" w:tplc="155E2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0029A4"/>
    <w:multiLevelType w:val="multilevel"/>
    <w:tmpl w:val="676031F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762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3B3745"/>
    <w:multiLevelType w:val="multilevel"/>
    <w:tmpl w:val="0DD63A68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67020D76"/>
    <w:multiLevelType w:val="hybridMultilevel"/>
    <w:tmpl w:val="177416D4"/>
    <w:name w:val="WW8Num10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248DF"/>
    <w:multiLevelType w:val="multilevel"/>
    <w:tmpl w:val="C436EB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E556D8"/>
    <w:multiLevelType w:val="multilevel"/>
    <w:tmpl w:val="8FE0F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CEB4C8D"/>
    <w:multiLevelType w:val="multilevel"/>
    <w:tmpl w:val="0DD63A68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70D57CA2"/>
    <w:multiLevelType w:val="hybridMultilevel"/>
    <w:tmpl w:val="4656E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95D53"/>
    <w:multiLevelType w:val="hybridMultilevel"/>
    <w:tmpl w:val="91304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53433"/>
    <w:multiLevelType w:val="hybridMultilevel"/>
    <w:tmpl w:val="A218F24E"/>
    <w:lvl w:ilvl="0" w:tplc="0415000F">
      <w:start w:val="1"/>
      <w:numFmt w:val="decimal"/>
      <w:lvlText w:val="%1."/>
      <w:lvlJc w:val="left"/>
      <w:pPr>
        <w:ind w:left="913" w:hanging="360"/>
      </w:pPr>
    </w:lvl>
    <w:lvl w:ilvl="1" w:tplc="04150019" w:tentative="1">
      <w:start w:val="1"/>
      <w:numFmt w:val="lowerLetter"/>
      <w:lvlText w:val="%2."/>
      <w:lvlJc w:val="left"/>
      <w:pPr>
        <w:ind w:left="1633" w:hanging="360"/>
      </w:pPr>
    </w:lvl>
    <w:lvl w:ilvl="2" w:tplc="0415001B" w:tentative="1">
      <w:start w:val="1"/>
      <w:numFmt w:val="lowerRoman"/>
      <w:lvlText w:val="%3."/>
      <w:lvlJc w:val="right"/>
      <w:pPr>
        <w:ind w:left="2353" w:hanging="180"/>
      </w:pPr>
    </w:lvl>
    <w:lvl w:ilvl="3" w:tplc="0415000F">
      <w:start w:val="1"/>
      <w:numFmt w:val="decimal"/>
      <w:lvlText w:val="%4."/>
      <w:lvlJc w:val="left"/>
      <w:pPr>
        <w:ind w:left="3073" w:hanging="360"/>
      </w:pPr>
    </w:lvl>
    <w:lvl w:ilvl="4" w:tplc="04150019" w:tentative="1">
      <w:start w:val="1"/>
      <w:numFmt w:val="lowerLetter"/>
      <w:lvlText w:val="%5."/>
      <w:lvlJc w:val="left"/>
      <w:pPr>
        <w:ind w:left="3793" w:hanging="360"/>
      </w:pPr>
    </w:lvl>
    <w:lvl w:ilvl="5" w:tplc="0415001B" w:tentative="1">
      <w:start w:val="1"/>
      <w:numFmt w:val="lowerRoman"/>
      <w:lvlText w:val="%6."/>
      <w:lvlJc w:val="right"/>
      <w:pPr>
        <w:ind w:left="4513" w:hanging="180"/>
      </w:pPr>
    </w:lvl>
    <w:lvl w:ilvl="6" w:tplc="0415000F" w:tentative="1">
      <w:start w:val="1"/>
      <w:numFmt w:val="decimal"/>
      <w:lvlText w:val="%7."/>
      <w:lvlJc w:val="left"/>
      <w:pPr>
        <w:ind w:left="5233" w:hanging="360"/>
      </w:pPr>
    </w:lvl>
    <w:lvl w:ilvl="7" w:tplc="04150019" w:tentative="1">
      <w:start w:val="1"/>
      <w:numFmt w:val="lowerLetter"/>
      <w:lvlText w:val="%8."/>
      <w:lvlJc w:val="left"/>
      <w:pPr>
        <w:ind w:left="5953" w:hanging="360"/>
      </w:pPr>
    </w:lvl>
    <w:lvl w:ilvl="8" w:tplc="0415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42" w15:restartNumberingAfterBreak="0">
    <w:nsid w:val="753F362F"/>
    <w:multiLevelType w:val="hybridMultilevel"/>
    <w:tmpl w:val="AF863016"/>
    <w:name w:val="WW8Num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7615C"/>
    <w:multiLevelType w:val="hybridMultilevel"/>
    <w:tmpl w:val="4738B53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F349D"/>
    <w:multiLevelType w:val="hybridMultilevel"/>
    <w:tmpl w:val="E0F6B948"/>
    <w:lvl w:ilvl="0" w:tplc="29C4A484">
      <w:start w:val="1"/>
      <w:numFmt w:val="upperRoman"/>
      <w:lvlText w:val="%1."/>
      <w:lvlJc w:val="left"/>
      <w:pPr>
        <w:ind w:left="1080" w:hanging="720"/>
      </w:pPr>
      <w:rPr>
        <w:rFonts w:ascii="Cambria" w:eastAsia="SimSun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9758B"/>
    <w:multiLevelType w:val="hybridMultilevel"/>
    <w:tmpl w:val="4738B53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64F42"/>
    <w:multiLevelType w:val="multilevel"/>
    <w:tmpl w:val="71A0989A"/>
    <w:lvl w:ilvl="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1" w:hanging="180"/>
      </w:pPr>
      <w:rPr>
        <w:rFonts w:hint="default"/>
      </w:rPr>
    </w:lvl>
  </w:abstractNum>
  <w:abstractNum w:abstractNumId="47" w15:restartNumberingAfterBreak="0">
    <w:nsid w:val="7DAD18AB"/>
    <w:multiLevelType w:val="hybridMultilevel"/>
    <w:tmpl w:val="11E6E624"/>
    <w:lvl w:ilvl="0" w:tplc="04150011">
      <w:start w:val="1"/>
      <w:numFmt w:val="decimal"/>
      <w:lvlText w:val="%1)"/>
      <w:lvlJc w:val="left"/>
      <w:pPr>
        <w:ind w:left="1053" w:hanging="360"/>
      </w:p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num w:numId="1" w16cid:durableId="1992632952">
    <w:abstractNumId w:val="8"/>
  </w:num>
  <w:num w:numId="2" w16cid:durableId="1419596213">
    <w:abstractNumId w:val="26"/>
  </w:num>
  <w:num w:numId="3" w16cid:durableId="1373185967">
    <w:abstractNumId w:val="6"/>
  </w:num>
  <w:num w:numId="4" w16cid:durableId="1821732683">
    <w:abstractNumId w:val="2"/>
  </w:num>
  <w:num w:numId="5" w16cid:durableId="385835628">
    <w:abstractNumId w:val="4"/>
  </w:num>
  <w:num w:numId="6" w16cid:durableId="1475416825">
    <w:abstractNumId w:val="23"/>
  </w:num>
  <w:num w:numId="7" w16cid:durableId="1732656191">
    <w:abstractNumId w:val="34"/>
  </w:num>
  <w:num w:numId="8" w16cid:durableId="1929995215">
    <w:abstractNumId w:val="33"/>
  </w:num>
  <w:num w:numId="9" w16cid:durableId="2039161500">
    <w:abstractNumId w:val="37"/>
  </w:num>
  <w:num w:numId="10" w16cid:durableId="2120291826">
    <w:abstractNumId w:val="36"/>
  </w:num>
  <w:num w:numId="11" w16cid:durableId="166478272">
    <w:abstractNumId w:val="32"/>
  </w:num>
  <w:num w:numId="12" w16cid:durableId="1119952991">
    <w:abstractNumId w:val="47"/>
  </w:num>
  <w:num w:numId="13" w16cid:durableId="1859192375">
    <w:abstractNumId w:val="41"/>
  </w:num>
  <w:num w:numId="14" w16cid:durableId="1355839644">
    <w:abstractNumId w:val="5"/>
  </w:num>
  <w:num w:numId="15" w16cid:durableId="1048725827">
    <w:abstractNumId w:val="44"/>
  </w:num>
  <w:num w:numId="16" w16cid:durableId="1584610333">
    <w:abstractNumId w:val="30"/>
  </w:num>
  <w:num w:numId="17" w16cid:durableId="1702245561">
    <w:abstractNumId w:val="12"/>
  </w:num>
  <w:num w:numId="18" w16cid:durableId="515117717">
    <w:abstractNumId w:val="31"/>
  </w:num>
  <w:num w:numId="19" w16cid:durableId="898902615">
    <w:abstractNumId w:val="29"/>
  </w:num>
  <w:num w:numId="20" w16cid:durableId="1487816434">
    <w:abstractNumId w:val="20"/>
  </w:num>
  <w:num w:numId="21" w16cid:durableId="254048549">
    <w:abstractNumId w:val="7"/>
  </w:num>
  <w:num w:numId="22" w16cid:durableId="1094588712">
    <w:abstractNumId w:val="9"/>
  </w:num>
  <w:num w:numId="23" w16cid:durableId="1092898067">
    <w:abstractNumId w:val="0"/>
  </w:num>
  <w:num w:numId="24" w16cid:durableId="125780647">
    <w:abstractNumId w:val="25"/>
  </w:num>
  <w:num w:numId="25" w16cid:durableId="478037449">
    <w:abstractNumId w:val="11"/>
  </w:num>
  <w:num w:numId="26" w16cid:durableId="824396109">
    <w:abstractNumId w:val="39"/>
  </w:num>
  <w:num w:numId="27" w16cid:durableId="312756016">
    <w:abstractNumId w:val="18"/>
  </w:num>
  <w:num w:numId="28" w16cid:durableId="1982686113">
    <w:abstractNumId w:val="22"/>
  </w:num>
  <w:num w:numId="29" w16cid:durableId="1771774843">
    <w:abstractNumId w:val="40"/>
  </w:num>
  <w:num w:numId="30" w16cid:durableId="1021203810">
    <w:abstractNumId w:val="27"/>
  </w:num>
  <w:num w:numId="31" w16cid:durableId="57092238">
    <w:abstractNumId w:val="21"/>
  </w:num>
  <w:num w:numId="32" w16cid:durableId="1334606431">
    <w:abstractNumId w:val="46"/>
  </w:num>
  <w:num w:numId="33" w16cid:durableId="1054159948">
    <w:abstractNumId w:val="38"/>
  </w:num>
  <w:num w:numId="34" w16cid:durableId="1552034214">
    <w:abstractNumId w:val="1"/>
  </w:num>
  <w:num w:numId="35" w16cid:durableId="440298121">
    <w:abstractNumId w:val="10"/>
  </w:num>
  <w:num w:numId="36" w16cid:durableId="200441508">
    <w:abstractNumId w:val="24"/>
  </w:num>
  <w:num w:numId="37" w16cid:durableId="1628704375">
    <w:abstractNumId w:val="13"/>
  </w:num>
  <w:num w:numId="38" w16cid:durableId="1809350297">
    <w:abstractNumId w:val="19"/>
  </w:num>
  <w:num w:numId="39" w16cid:durableId="1770739921">
    <w:abstractNumId w:val="15"/>
  </w:num>
  <w:num w:numId="40" w16cid:durableId="1374111025">
    <w:abstractNumId w:val="43"/>
  </w:num>
  <w:num w:numId="41" w16cid:durableId="1125927289">
    <w:abstractNumId w:val="45"/>
  </w:num>
  <w:num w:numId="42" w16cid:durableId="1159081686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DB"/>
    <w:rsid w:val="000002B8"/>
    <w:rsid w:val="000010A4"/>
    <w:rsid w:val="00001CA0"/>
    <w:rsid w:val="0000294B"/>
    <w:rsid w:val="0000430C"/>
    <w:rsid w:val="00010075"/>
    <w:rsid w:val="000277DB"/>
    <w:rsid w:val="00031EFF"/>
    <w:rsid w:val="000328CB"/>
    <w:rsid w:val="000345ED"/>
    <w:rsid w:val="0004152C"/>
    <w:rsid w:val="00044979"/>
    <w:rsid w:val="00044C78"/>
    <w:rsid w:val="00045116"/>
    <w:rsid w:val="000451BC"/>
    <w:rsid w:val="0005074D"/>
    <w:rsid w:val="00052163"/>
    <w:rsid w:val="00056123"/>
    <w:rsid w:val="00056CDC"/>
    <w:rsid w:val="00065444"/>
    <w:rsid w:val="00067D59"/>
    <w:rsid w:val="00067DDC"/>
    <w:rsid w:val="00070360"/>
    <w:rsid w:val="00075DEC"/>
    <w:rsid w:val="00086702"/>
    <w:rsid w:val="00090CBA"/>
    <w:rsid w:val="0009214E"/>
    <w:rsid w:val="000945F3"/>
    <w:rsid w:val="000B3FEB"/>
    <w:rsid w:val="000C1335"/>
    <w:rsid w:val="000C7F0E"/>
    <w:rsid w:val="000D006D"/>
    <w:rsid w:val="000D28AB"/>
    <w:rsid w:val="000D4E8D"/>
    <w:rsid w:val="000D5308"/>
    <w:rsid w:val="000E141A"/>
    <w:rsid w:val="000F00D1"/>
    <w:rsid w:val="000F4F4C"/>
    <w:rsid w:val="000F5956"/>
    <w:rsid w:val="0011161A"/>
    <w:rsid w:val="0011244D"/>
    <w:rsid w:val="00115630"/>
    <w:rsid w:val="001216E6"/>
    <w:rsid w:val="00123C20"/>
    <w:rsid w:val="00124B19"/>
    <w:rsid w:val="00126E74"/>
    <w:rsid w:val="00127393"/>
    <w:rsid w:val="00140355"/>
    <w:rsid w:val="00146D22"/>
    <w:rsid w:val="00166FAC"/>
    <w:rsid w:val="00167486"/>
    <w:rsid w:val="00170020"/>
    <w:rsid w:val="00170FE7"/>
    <w:rsid w:val="00181560"/>
    <w:rsid w:val="00181F4B"/>
    <w:rsid w:val="00182A5E"/>
    <w:rsid w:val="001922D6"/>
    <w:rsid w:val="00197ADC"/>
    <w:rsid w:val="001B1479"/>
    <w:rsid w:val="001B2F74"/>
    <w:rsid w:val="001B3B1B"/>
    <w:rsid w:val="001B4F80"/>
    <w:rsid w:val="001B5DC2"/>
    <w:rsid w:val="001B6250"/>
    <w:rsid w:val="001C46C6"/>
    <w:rsid w:val="001C68B5"/>
    <w:rsid w:val="001C7477"/>
    <w:rsid w:val="001D3DE1"/>
    <w:rsid w:val="001D6AE8"/>
    <w:rsid w:val="001E2605"/>
    <w:rsid w:val="001E36CF"/>
    <w:rsid w:val="001E67C3"/>
    <w:rsid w:val="001F3859"/>
    <w:rsid w:val="001F6EAE"/>
    <w:rsid w:val="00203B68"/>
    <w:rsid w:val="00204948"/>
    <w:rsid w:val="00204F76"/>
    <w:rsid w:val="002054EA"/>
    <w:rsid w:val="0021334D"/>
    <w:rsid w:val="0021797B"/>
    <w:rsid w:val="0022476F"/>
    <w:rsid w:val="0023224A"/>
    <w:rsid w:val="0023234B"/>
    <w:rsid w:val="002325BC"/>
    <w:rsid w:val="00237BE3"/>
    <w:rsid w:val="0024160E"/>
    <w:rsid w:val="0024321E"/>
    <w:rsid w:val="002537D2"/>
    <w:rsid w:val="002541A9"/>
    <w:rsid w:val="002551EB"/>
    <w:rsid w:val="0026242E"/>
    <w:rsid w:val="002821A0"/>
    <w:rsid w:val="00293A8E"/>
    <w:rsid w:val="002974D1"/>
    <w:rsid w:val="002A1816"/>
    <w:rsid w:val="002A36F6"/>
    <w:rsid w:val="002A69B9"/>
    <w:rsid w:val="002B52B5"/>
    <w:rsid w:val="002C1669"/>
    <w:rsid w:val="002C430C"/>
    <w:rsid w:val="002D1113"/>
    <w:rsid w:val="002D150D"/>
    <w:rsid w:val="002D5629"/>
    <w:rsid w:val="002E704F"/>
    <w:rsid w:val="002F2B9B"/>
    <w:rsid w:val="002F2DAB"/>
    <w:rsid w:val="002F41CC"/>
    <w:rsid w:val="0030164E"/>
    <w:rsid w:val="003019D0"/>
    <w:rsid w:val="0030257F"/>
    <w:rsid w:val="00305AA1"/>
    <w:rsid w:val="003070E6"/>
    <w:rsid w:val="0032248C"/>
    <w:rsid w:val="00322F41"/>
    <w:rsid w:val="0032546F"/>
    <w:rsid w:val="003262C8"/>
    <w:rsid w:val="00330C63"/>
    <w:rsid w:val="00332565"/>
    <w:rsid w:val="00333F64"/>
    <w:rsid w:val="003348D5"/>
    <w:rsid w:val="00336AEF"/>
    <w:rsid w:val="0033726F"/>
    <w:rsid w:val="003373AA"/>
    <w:rsid w:val="00337E0E"/>
    <w:rsid w:val="00340FB1"/>
    <w:rsid w:val="0034304D"/>
    <w:rsid w:val="00345777"/>
    <w:rsid w:val="00362327"/>
    <w:rsid w:val="0036279A"/>
    <w:rsid w:val="00365C61"/>
    <w:rsid w:val="00365D29"/>
    <w:rsid w:val="0036653C"/>
    <w:rsid w:val="00372C3B"/>
    <w:rsid w:val="00372DF7"/>
    <w:rsid w:val="00375838"/>
    <w:rsid w:val="003770AD"/>
    <w:rsid w:val="003807E6"/>
    <w:rsid w:val="00381CA0"/>
    <w:rsid w:val="00382244"/>
    <w:rsid w:val="00387069"/>
    <w:rsid w:val="00393B38"/>
    <w:rsid w:val="0039436A"/>
    <w:rsid w:val="003A5C6B"/>
    <w:rsid w:val="003B4FBA"/>
    <w:rsid w:val="003B5F5C"/>
    <w:rsid w:val="003B61BC"/>
    <w:rsid w:val="003B795B"/>
    <w:rsid w:val="003C00D8"/>
    <w:rsid w:val="003C0AEE"/>
    <w:rsid w:val="003C3270"/>
    <w:rsid w:val="003D1D6C"/>
    <w:rsid w:val="003D34DE"/>
    <w:rsid w:val="003D486B"/>
    <w:rsid w:val="003D588A"/>
    <w:rsid w:val="003D6453"/>
    <w:rsid w:val="003E0729"/>
    <w:rsid w:val="003E7561"/>
    <w:rsid w:val="003F2FF5"/>
    <w:rsid w:val="003F7B69"/>
    <w:rsid w:val="00410EE2"/>
    <w:rsid w:val="00415FEA"/>
    <w:rsid w:val="0041731B"/>
    <w:rsid w:val="0042047D"/>
    <w:rsid w:val="004209A0"/>
    <w:rsid w:val="004253E2"/>
    <w:rsid w:val="00426D6B"/>
    <w:rsid w:val="0042747E"/>
    <w:rsid w:val="004326DA"/>
    <w:rsid w:val="004335A9"/>
    <w:rsid w:val="00433A4E"/>
    <w:rsid w:val="00441C1A"/>
    <w:rsid w:val="004438A2"/>
    <w:rsid w:val="00452361"/>
    <w:rsid w:val="00460902"/>
    <w:rsid w:val="0046166C"/>
    <w:rsid w:val="00461EB7"/>
    <w:rsid w:val="0046212D"/>
    <w:rsid w:val="00464937"/>
    <w:rsid w:val="004679CD"/>
    <w:rsid w:val="00470C25"/>
    <w:rsid w:val="00471975"/>
    <w:rsid w:val="00471FCC"/>
    <w:rsid w:val="004730BF"/>
    <w:rsid w:val="0048627B"/>
    <w:rsid w:val="004949D5"/>
    <w:rsid w:val="00495EBE"/>
    <w:rsid w:val="004A5AF9"/>
    <w:rsid w:val="004A7BB3"/>
    <w:rsid w:val="004B4FFF"/>
    <w:rsid w:val="004B5E88"/>
    <w:rsid w:val="004C0CED"/>
    <w:rsid w:val="004C0F5E"/>
    <w:rsid w:val="004C2E77"/>
    <w:rsid w:val="004E4009"/>
    <w:rsid w:val="004E47F0"/>
    <w:rsid w:val="004E515C"/>
    <w:rsid w:val="004E6143"/>
    <w:rsid w:val="004F624B"/>
    <w:rsid w:val="004F7A54"/>
    <w:rsid w:val="00500980"/>
    <w:rsid w:val="0050692D"/>
    <w:rsid w:val="0051091B"/>
    <w:rsid w:val="00511D43"/>
    <w:rsid w:val="005171A0"/>
    <w:rsid w:val="00521575"/>
    <w:rsid w:val="00530A0C"/>
    <w:rsid w:val="00546724"/>
    <w:rsid w:val="005468F7"/>
    <w:rsid w:val="0055004B"/>
    <w:rsid w:val="00551815"/>
    <w:rsid w:val="00552591"/>
    <w:rsid w:val="005547E0"/>
    <w:rsid w:val="00556E15"/>
    <w:rsid w:val="0055725F"/>
    <w:rsid w:val="005619AD"/>
    <w:rsid w:val="00562B04"/>
    <w:rsid w:val="00565DC3"/>
    <w:rsid w:val="0057337A"/>
    <w:rsid w:val="00574F61"/>
    <w:rsid w:val="00575312"/>
    <w:rsid w:val="0058135B"/>
    <w:rsid w:val="005818BC"/>
    <w:rsid w:val="005838FA"/>
    <w:rsid w:val="00584FA9"/>
    <w:rsid w:val="00590B20"/>
    <w:rsid w:val="00595892"/>
    <w:rsid w:val="0059713C"/>
    <w:rsid w:val="0059795B"/>
    <w:rsid w:val="005B4DD5"/>
    <w:rsid w:val="005B7639"/>
    <w:rsid w:val="005C499C"/>
    <w:rsid w:val="005C614B"/>
    <w:rsid w:val="005D3C83"/>
    <w:rsid w:val="005D6E3A"/>
    <w:rsid w:val="005E0135"/>
    <w:rsid w:val="005E2678"/>
    <w:rsid w:val="005E41E1"/>
    <w:rsid w:val="005E4C5F"/>
    <w:rsid w:val="005E5817"/>
    <w:rsid w:val="005F20F9"/>
    <w:rsid w:val="005F2961"/>
    <w:rsid w:val="00604B7B"/>
    <w:rsid w:val="00604BB3"/>
    <w:rsid w:val="006056E9"/>
    <w:rsid w:val="00606F84"/>
    <w:rsid w:val="00610332"/>
    <w:rsid w:val="006130BD"/>
    <w:rsid w:val="00622F2B"/>
    <w:rsid w:val="00623F36"/>
    <w:rsid w:val="006245C2"/>
    <w:rsid w:val="006326C4"/>
    <w:rsid w:val="00634066"/>
    <w:rsid w:val="00634F95"/>
    <w:rsid w:val="00640865"/>
    <w:rsid w:val="0064133A"/>
    <w:rsid w:val="00644498"/>
    <w:rsid w:val="00645B15"/>
    <w:rsid w:val="0065575A"/>
    <w:rsid w:val="006658DA"/>
    <w:rsid w:val="00670076"/>
    <w:rsid w:val="0067105A"/>
    <w:rsid w:val="0067344A"/>
    <w:rsid w:val="006736C4"/>
    <w:rsid w:val="00681B36"/>
    <w:rsid w:val="00682946"/>
    <w:rsid w:val="00684B68"/>
    <w:rsid w:val="00684CC7"/>
    <w:rsid w:val="0069079B"/>
    <w:rsid w:val="00692180"/>
    <w:rsid w:val="006A4BDC"/>
    <w:rsid w:val="006A52E1"/>
    <w:rsid w:val="006A5A8F"/>
    <w:rsid w:val="006B015F"/>
    <w:rsid w:val="006C4169"/>
    <w:rsid w:val="006D53A6"/>
    <w:rsid w:val="006D53AC"/>
    <w:rsid w:val="006D634C"/>
    <w:rsid w:val="006E3F44"/>
    <w:rsid w:val="006E419C"/>
    <w:rsid w:val="006F01EF"/>
    <w:rsid w:val="006F0E7C"/>
    <w:rsid w:val="006F1BE4"/>
    <w:rsid w:val="00703E61"/>
    <w:rsid w:val="00705149"/>
    <w:rsid w:val="00705D70"/>
    <w:rsid w:val="00707D12"/>
    <w:rsid w:val="007160FF"/>
    <w:rsid w:val="00724B1E"/>
    <w:rsid w:val="007321DE"/>
    <w:rsid w:val="00733BBE"/>
    <w:rsid w:val="0073717D"/>
    <w:rsid w:val="0074084B"/>
    <w:rsid w:val="00742991"/>
    <w:rsid w:val="0074520B"/>
    <w:rsid w:val="00746666"/>
    <w:rsid w:val="0075094C"/>
    <w:rsid w:val="007509E0"/>
    <w:rsid w:val="0076411B"/>
    <w:rsid w:val="00767215"/>
    <w:rsid w:val="007702C4"/>
    <w:rsid w:val="00775A4C"/>
    <w:rsid w:val="007763E7"/>
    <w:rsid w:val="007767BC"/>
    <w:rsid w:val="00777DB1"/>
    <w:rsid w:val="0078008C"/>
    <w:rsid w:val="007805A2"/>
    <w:rsid w:val="007919D7"/>
    <w:rsid w:val="00794440"/>
    <w:rsid w:val="007956DA"/>
    <w:rsid w:val="00796E23"/>
    <w:rsid w:val="007A70FB"/>
    <w:rsid w:val="007B511E"/>
    <w:rsid w:val="007B7659"/>
    <w:rsid w:val="007C1E71"/>
    <w:rsid w:val="007C3C85"/>
    <w:rsid w:val="007C7123"/>
    <w:rsid w:val="007D49DB"/>
    <w:rsid w:val="007D5428"/>
    <w:rsid w:val="007D573C"/>
    <w:rsid w:val="007E00CC"/>
    <w:rsid w:val="007E329F"/>
    <w:rsid w:val="007E582F"/>
    <w:rsid w:val="007E6604"/>
    <w:rsid w:val="007F18FF"/>
    <w:rsid w:val="007F1B75"/>
    <w:rsid w:val="008017DF"/>
    <w:rsid w:val="00816101"/>
    <w:rsid w:val="00817A9E"/>
    <w:rsid w:val="00820CEF"/>
    <w:rsid w:val="00823C5C"/>
    <w:rsid w:val="0083078D"/>
    <w:rsid w:val="00833B92"/>
    <w:rsid w:val="008611D8"/>
    <w:rsid w:val="008632CF"/>
    <w:rsid w:val="00876308"/>
    <w:rsid w:val="0088496A"/>
    <w:rsid w:val="00885FF7"/>
    <w:rsid w:val="0089134D"/>
    <w:rsid w:val="00894977"/>
    <w:rsid w:val="00894C67"/>
    <w:rsid w:val="008975C2"/>
    <w:rsid w:val="008A1D3E"/>
    <w:rsid w:val="008A4CBC"/>
    <w:rsid w:val="008A6342"/>
    <w:rsid w:val="008B7889"/>
    <w:rsid w:val="008B7A08"/>
    <w:rsid w:val="008C5056"/>
    <w:rsid w:val="008C590C"/>
    <w:rsid w:val="008D006B"/>
    <w:rsid w:val="008D0A6B"/>
    <w:rsid w:val="008D1AC6"/>
    <w:rsid w:val="008D223A"/>
    <w:rsid w:val="008D252A"/>
    <w:rsid w:val="008D4881"/>
    <w:rsid w:val="008E4E89"/>
    <w:rsid w:val="008E7B5D"/>
    <w:rsid w:val="009005DE"/>
    <w:rsid w:val="00910AFA"/>
    <w:rsid w:val="00913B31"/>
    <w:rsid w:val="009218AE"/>
    <w:rsid w:val="00923750"/>
    <w:rsid w:val="00924746"/>
    <w:rsid w:val="00930026"/>
    <w:rsid w:val="00931695"/>
    <w:rsid w:val="009348D7"/>
    <w:rsid w:val="009406F0"/>
    <w:rsid w:val="009457DC"/>
    <w:rsid w:val="00947314"/>
    <w:rsid w:val="00962FBF"/>
    <w:rsid w:val="009636A0"/>
    <w:rsid w:val="00965423"/>
    <w:rsid w:val="00971732"/>
    <w:rsid w:val="0097334E"/>
    <w:rsid w:val="009769DB"/>
    <w:rsid w:val="00981054"/>
    <w:rsid w:val="0098599D"/>
    <w:rsid w:val="00994A87"/>
    <w:rsid w:val="009A2A88"/>
    <w:rsid w:val="009A5F41"/>
    <w:rsid w:val="009B3666"/>
    <w:rsid w:val="009B4B47"/>
    <w:rsid w:val="009B4C8A"/>
    <w:rsid w:val="009C51DC"/>
    <w:rsid w:val="009D1397"/>
    <w:rsid w:val="009D6EC9"/>
    <w:rsid w:val="009E1530"/>
    <w:rsid w:val="009E3725"/>
    <w:rsid w:val="009F55A9"/>
    <w:rsid w:val="00A02B96"/>
    <w:rsid w:val="00A02D62"/>
    <w:rsid w:val="00A10359"/>
    <w:rsid w:val="00A165E5"/>
    <w:rsid w:val="00A17737"/>
    <w:rsid w:val="00A24299"/>
    <w:rsid w:val="00A2583D"/>
    <w:rsid w:val="00A27423"/>
    <w:rsid w:val="00A321AE"/>
    <w:rsid w:val="00A34AF6"/>
    <w:rsid w:val="00A4271E"/>
    <w:rsid w:val="00A444CC"/>
    <w:rsid w:val="00A53D9E"/>
    <w:rsid w:val="00A566BA"/>
    <w:rsid w:val="00A5713D"/>
    <w:rsid w:val="00A578E2"/>
    <w:rsid w:val="00A63887"/>
    <w:rsid w:val="00A64DBE"/>
    <w:rsid w:val="00A67426"/>
    <w:rsid w:val="00A67FC6"/>
    <w:rsid w:val="00A72EDE"/>
    <w:rsid w:val="00A74E3F"/>
    <w:rsid w:val="00A76B8E"/>
    <w:rsid w:val="00A80BFA"/>
    <w:rsid w:val="00A83716"/>
    <w:rsid w:val="00A8522B"/>
    <w:rsid w:val="00A90F4D"/>
    <w:rsid w:val="00A92161"/>
    <w:rsid w:val="00AB11C6"/>
    <w:rsid w:val="00AB3EF4"/>
    <w:rsid w:val="00AC13DC"/>
    <w:rsid w:val="00AD1BEF"/>
    <w:rsid w:val="00AD3D8E"/>
    <w:rsid w:val="00AE012A"/>
    <w:rsid w:val="00AE018F"/>
    <w:rsid w:val="00AE3823"/>
    <w:rsid w:val="00AE6044"/>
    <w:rsid w:val="00B01F01"/>
    <w:rsid w:val="00B06837"/>
    <w:rsid w:val="00B1263B"/>
    <w:rsid w:val="00B17910"/>
    <w:rsid w:val="00B2194D"/>
    <w:rsid w:val="00B2687A"/>
    <w:rsid w:val="00B32EDC"/>
    <w:rsid w:val="00B37A4C"/>
    <w:rsid w:val="00B37B1A"/>
    <w:rsid w:val="00B415EE"/>
    <w:rsid w:val="00B41CB2"/>
    <w:rsid w:val="00B45BB4"/>
    <w:rsid w:val="00B474CA"/>
    <w:rsid w:val="00B5345E"/>
    <w:rsid w:val="00B5687D"/>
    <w:rsid w:val="00B57E80"/>
    <w:rsid w:val="00B60752"/>
    <w:rsid w:val="00B645F3"/>
    <w:rsid w:val="00B6481D"/>
    <w:rsid w:val="00B65DD0"/>
    <w:rsid w:val="00B741E5"/>
    <w:rsid w:val="00B75577"/>
    <w:rsid w:val="00B76B0F"/>
    <w:rsid w:val="00B808ED"/>
    <w:rsid w:val="00B81261"/>
    <w:rsid w:val="00B81EE7"/>
    <w:rsid w:val="00B864F0"/>
    <w:rsid w:val="00B912FF"/>
    <w:rsid w:val="00B92941"/>
    <w:rsid w:val="00BA0D36"/>
    <w:rsid w:val="00BA30C4"/>
    <w:rsid w:val="00BA6C3A"/>
    <w:rsid w:val="00BA7DE2"/>
    <w:rsid w:val="00BB0BFD"/>
    <w:rsid w:val="00BB1A14"/>
    <w:rsid w:val="00BB2FD5"/>
    <w:rsid w:val="00BC73F1"/>
    <w:rsid w:val="00BC7C54"/>
    <w:rsid w:val="00BD35D4"/>
    <w:rsid w:val="00BD4F11"/>
    <w:rsid w:val="00BD6DD4"/>
    <w:rsid w:val="00BE52FB"/>
    <w:rsid w:val="00BE718E"/>
    <w:rsid w:val="00BF33ED"/>
    <w:rsid w:val="00BF4F38"/>
    <w:rsid w:val="00BF7ADB"/>
    <w:rsid w:val="00C02B7E"/>
    <w:rsid w:val="00C06E60"/>
    <w:rsid w:val="00C102E2"/>
    <w:rsid w:val="00C21048"/>
    <w:rsid w:val="00C211BE"/>
    <w:rsid w:val="00C21DCC"/>
    <w:rsid w:val="00C379D7"/>
    <w:rsid w:val="00C4371A"/>
    <w:rsid w:val="00C5184A"/>
    <w:rsid w:val="00C776B3"/>
    <w:rsid w:val="00C811B4"/>
    <w:rsid w:val="00C8716F"/>
    <w:rsid w:val="00C91A9C"/>
    <w:rsid w:val="00C9494F"/>
    <w:rsid w:val="00C949AB"/>
    <w:rsid w:val="00CB3DC6"/>
    <w:rsid w:val="00CB57DA"/>
    <w:rsid w:val="00CB5C6A"/>
    <w:rsid w:val="00CB63F4"/>
    <w:rsid w:val="00CE1BFD"/>
    <w:rsid w:val="00CE2301"/>
    <w:rsid w:val="00CE3839"/>
    <w:rsid w:val="00CE6DDB"/>
    <w:rsid w:val="00CF0376"/>
    <w:rsid w:val="00CF6134"/>
    <w:rsid w:val="00D0047A"/>
    <w:rsid w:val="00D044B2"/>
    <w:rsid w:val="00D056EF"/>
    <w:rsid w:val="00D0631A"/>
    <w:rsid w:val="00D06A61"/>
    <w:rsid w:val="00D1014E"/>
    <w:rsid w:val="00D2206A"/>
    <w:rsid w:val="00D249C4"/>
    <w:rsid w:val="00D475DA"/>
    <w:rsid w:val="00D5025A"/>
    <w:rsid w:val="00D516C9"/>
    <w:rsid w:val="00D55DFD"/>
    <w:rsid w:val="00D568FD"/>
    <w:rsid w:val="00D57E9B"/>
    <w:rsid w:val="00D67A83"/>
    <w:rsid w:val="00D72272"/>
    <w:rsid w:val="00D72CAA"/>
    <w:rsid w:val="00D7541F"/>
    <w:rsid w:val="00D9522C"/>
    <w:rsid w:val="00DA2510"/>
    <w:rsid w:val="00DB20E9"/>
    <w:rsid w:val="00DB28B1"/>
    <w:rsid w:val="00DB3063"/>
    <w:rsid w:val="00DB6349"/>
    <w:rsid w:val="00DC4343"/>
    <w:rsid w:val="00DC43C6"/>
    <w:rsid w:val="00DD1D4C"/>
    <w:rsid w:val="00DD38CE"/>
    <w:rsid w:val="00DD7BB0"/>
    <w:rsid w:val="00DE0C97"/>
    <w:rsid w:val="00DE253D"/>
    <w:rsid w:val="00DE60E9"/>
    <w:rsid w:val="00DF2360"/>
    <w:rsid w:val="00DF2D17"/>
    <w:rsid w:val="00DF4EDE"/>
    <w:rsid w:val="00DF670D"/>
    <w:rsid w:val="00E06CE3"/>
    <w:rsid w:val="00E1217E"/>
    <w:rsid w:val="00E21E70"/>
    <w:rsid w:val="00E32A22"/>
    <w:rsid w:val="00E34234"/>
    <w:rsid w:val="00E3688A"/>
    <w:rsid w:val="00E455A6"/>
    <w:rsid w:val="00E46576"/>
    <w:rsid w:val="00E50FA4"/>
    <w:rsid w:val="00E520B3"/>
    <w:rsid w:val="00E6012D"/>
    <w:rsid w:val="00E64F67"/>
    <w:rsid w:val="00E64FEA"/>
    <w:rsid w:val="00E677DB"/>
    <w:rsid w:val="00E67F97"/>
    <w:rsid w:val="00E91E8C"/>
    <w:rsid w:val="00E9761E"/>
    <w:rsid w:val="00E97B8F"/>
    <w:rsid w:val="00EA4083"/>
    <w:rsid w:val="00EA44E8"/>
    <w:rsid w:val="00EB0CC0"/>
    <w:rsid w:val="00EB522D"/>
    <w:rsid w:val="00EC0698"/>
    <w:rsid w:val="00EC6F91"/>
    <w:rsid w:val="00ED0D68"/>
    <w:rsid w:val="00ED22B9"/>
    <w:rsid w:val="00ED689B"/>
    <w:rsid w:val="00EE32A3"/>
    <w:rsid w:val="00EE6510"/>
    <w:rsid w:val="00EF3455"/>
    <w:rsid w:val="00EF3F1D"/>
    <w:rsid w:val="00EF446F"/>
    <w:rsid w:val="00F05DE0"/>
    <w:rsid w:val="00F06FEE"/>
    <w:rsid w:val="00F11FB7"/>
    <w:rsid w:val="00F2145A"/>
    <w:rsid w:val="00F33B68"/>
    <w:rsid w:val="00F37DF2"/>
    <w:rsid w:val="00F43353"/>
    <w:rsid w:val="00F453C8"/>
    <w:rsid w:val="00F5197D"/>
    <w:rsid w:val="00F57643"/>
    <w:rsid w:val="00F61FBD"/>
    <w:rsid w:val="00F64E0B"/>
    <w:rsid w:val="00F726B0"/>
    <w:rsid w:val="00F73AD0"/>
    <w:rsid w:val="00F76E0B"/>
    <w:rsid w:val="00F76FAC"/>
    <w:rsid w:val="00F84477"/>
    <w:rsid w:val="00F91D3E"/>
    <w:rsid w:val="00F9551D"/>
    <w:rsid w:val="00F966E0"/>
    <w:rsid w:val="00FA2407"/>
    <w:rsid w:val="00FB19A7"/>
    <w:rsid w:val="00FB7CBC"/>
    <w:rsid w:val="00FD0F77"/>
    <w:rsid w:val="00FD361C"/>
    <w:rsid w:val="00FD3F08"/>
    <w:rsid w:val="00FD5183"/>
    <w:rsid w:val="00FD5C64"/>
    <w:rsid w:val="00FE3A52"/>
    <w:rsid w:val="00FE57FD"/>
    <w:rsid w:val="00FF0A60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6D2CE"/>
  <w15:docId w15:val="{605AE751-A46E-CD43-9D73-E3098C70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A61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yperlink0">
    <w:name w:val="Hyperlink.0"/>
    <w:basedOn w:val="Domylnaczcionkaakapitu"/>
    <w:rPr>
      <w:rFonts w:ascii="Times New Roman" w:hAnsi="Times New Roman" w:cs="Times New Roman"/>
      <w:color w:val="0000FF"/>
      <w:u w:val="single"/>
    </w:rPr>
  </w:style>
  <w:style w:type="character" w:customStyle="1" w:styleId="Brak">
    <w:name w:val="Brak"/>
    <w:uiPriority w:val="99"/>
    <w:qFormat/>
  </w:style>
  <w:style w:type="character" w:styleId="Odwoaniedokomentarza">
    <w:name w:val="annotation reference"/>
    <w:basedOn w:val="Domylnaczcionkaakapitu"/>
    <w:rPr>
      <w:rFonts w:cs="Times New Roman"/>
      <w:sz w:val="18"/>
      <w:szCs w:val="18"/>
    </w:rPr>
  </w:style>
  <w:style w:type="character" w:customStyle="1" w:styleId="TekstkomentarzaZnak">
    <w:name w:val="Tekst komentarza Znak"/>
    <w:basedOn w:val="Domylnaczcionkaakapitu"/>
    <w:rPr>
      <w:rFonts w:ascii="Calibri" w:hAnsi="Calibri" w:cs="Calibri"/>
      <w:color w:val="000000"/>
      <w:u w:val="none"/>
      <w:lang w:eastAsia="pl-PL"/>
    </w:rPr>
  </w:style>
  <w:style w:type="character" w:customStyle="1" w:styleId="TekstdymkaZnak">
    <w:name w:val="Tekst dymka Znak"/>
    <w:basedOn w:val="Domylnaczcionkaakapitu"/>
    <w:rPr>
      <w:rFonts w:ascii="Times New Roman" w:hAnsi="Times New Roman" w:cs="Times New Roman"/>
      <w:sz w:val="18"/>
      <w:szCs w:val="18"/>
      <w:lang w:eastAsia="pl-PL"/>
    </w:rPr>
  </w:style>
  <w:style w:type="character" w:customStyle="1" w:styleId="TematkomentarzaZnak">
    <w:name w:val="Temat komentarza Znak"/>
    <w:basedOn w:val="TekstkomentarzaZnak"/>
    <w:rPr>
      <w:rFonts w:ascii="Times New Roman" w:hAnsi="Times New Roman" w:cs="Times New Roman"/>
      <w:b/>
      <w:bCs/>
      <w:color w:val="000000"/>
      <w:sz w:val="20"/>
      <w:szCs w:val="20"/>
      <w:u w:val="none"/>
      <w:lang w:eastAsia="pl-PL"/>
    </w:rPr>
  </w:style>
  <w:style w:type="character" w:customStyle="1" w:styleId="ListLabel1">
    <w:name w:val="ListLabel 1"/>
    <w:rPr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ListLabel8">
    <w:name w:val="ListLabel 8"/>
    <w:rPr>
      <w:rFonts w:eastAsia="Times New Roman"/>
      <w:dstrike/>
      <w:color w:val="000000"/>
      <w:spacing w:val="0"/>
      <w:w w:val="100"/>
      <w:position w:val="0"/>
      <w:sz w:val="24"/>
      <w:vertAlign w:val="baseline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czeinternetowe">
    <w:name w:val="Łącze internetowe"/>
    <w:basedOn w:val="Domylnaczcionkaakapitu"/>
    <w:rPr>
      <w:rFonts w:cs="Times New Roman"/>
      <w:color w:val="0563C1"/>
      <w:u w:val="single"/>
      <w:lang w:val="pl-PL" w:eastAsia="pl-PL" w:bidi="pl-PL"/>
    </w:rPr>
  </w:style>
  <w:style w:type="character" w:customStyle="1" w:styleId="NagwekZnak">
    <w:name w:val="Nagłówek Znak"/>
    <w:basedOn w:val="Domylnaczcionkaakapitu"/>
    <w:rPr>
      <w:rFonts w:cs="Times New Roman"/>
      <w:sz w:val="24"/>
      <w:szCs w:val="24"/>
    </w:rPr>
  </w:style>
  <w:style w:type="character" w:customStyle="1" w:styleId="PodpisZnak">
    <w:name w:val="Podpis Znak"/>
    <w:basedOn w:val="Domylnaczcionkaakapitu"/>
    <w:rPr>
      <w:rFonts w:cs="Times New Roman"/>
      <w:sz w:val="24"/>
      <w:szCs w:val="24"/>
    </w:rPr>
  </w:style>
  <w:style w:type="character" w:customStyle="1" w:styleId="TekstkomentarzaZnak1">
    <w:name w:val="Tekst komentarza Znak1"/>
    <w:basedOn w:val="Domylnaczcionkaakapitu"/>
    <w:rPr>
      <w:rFonts w:cs="Times New Roman"/>
      <w:sz w:val="20"/>
      <w:szCs w:val="20"/>
    </w:rPr>
  </w:style>
  <w:style w:type="character" w:customStyle="1" w:styleId="TekstdymkaZnak1">
    <w:name w:val="Tekst dymka Znak1"/>
    <w:basedOn w:val="Domylnaczcionkaakapitu"/>
    <w:rPr>
      <w:rFonts w:ascii="Times New Roman" w:hAnsi="Times New Roman" w:cs="Times New Roman"/>
      <w:sz w:val="2"/>
    </w:rPr>
  </w:style>
  <w:style w:type="character" w:customStyle="1" w:styleId="TematkomentarzaZnak1">
    <w:name w:val="Temat komentarza Znak1"/>
    <w:basedOn w:val="TekstkomentarzaZnak1"/>
    <w:rPr>
      <w:rFonts w:cs="Times New Roman"/>
      <w:b/>
      <w:bCs/>
      <w:sz w:val="20"/>
      <w:szCs w:val="20"/>
    </w:rPr>
  </w:style>
  <w:style w:type="character" w:customStyle="1" w:styleId="StopkaZnak">
    <w:name w:val="Stopka Znak"/>
    <w:basedOn w:val="Domylnaczcionkaakapitu"/>
    <w:rPr>
      <w:rFonts w:cs="Times New Roman"/>
    </w:rPr>
  </w:style>
  <w:style w:type="character" w:styleId="Numerstrony">
    <w:name w:val="page number"/>
    <w:basedOn w:val="Domylnaczcionkaakapitu"/>
    <w:rPr>
      <w:rFonts w:cs="Times New Roman"/>
    </w:rPr>
  </w:style>
  <w:style w:type="character" w:customStyle="1" w:styleId="ZwykytekstZnak">
    <w:name w:val="Zwykły tekst Znak"/>
    <w:basedOn w:val="Domylnaczcionkaakapitu"/>
    <w:rPr>
      <w:rFonts w:ascii="Courier New" w:hAnsi="Courier New"/>
      <w:color w:val="00000A"/>
      <w:sz w:val="20"/>
      <w:szCs w:val="20"/>
      <w:lang w:val="it-IT" w:eastAsia="it-IT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b w:val="0"/>
      <w:sz w:val="24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Times New Roman" w:cs="Aria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b w:val="0"/>
      <w:sz w:val="24"/>
    </w:rPr>
  </w:style>
  <w:style w:type="character" w:customStyle="1" w:styleId="ListLabel17">
    <w:name w:val="ListLabel 17"/>
    <w:rPr>
      <w:rFonts w:cs="Calibri"/>
    </w:rPr>
  </w:style>
  <w:style w:type="character" w:customStyle="1" w:styleId="ListLabel18">
    <w:name w:val="ListLabel 18"/>
    <w:rPr>
      <w:rFonts w:cs="Wingdings 2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b w:val="0"/>
      <w:sz w:val="24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b w:val="0"/>
      <w:sz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b w:val="0"/>
      <w:sz w:val="24"/>
    </w:rPr>
  </w:style>
  <w:style w:type="character" w:customStyle="1" w:styleId="apple-converted-space">
    <w:name w:val="apple-converted-space"/>
    <w:basedOn w:val="Domylnaczcionkaakapitu"/>
    <w:rsid w:val="000075D7"/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sz w:val="22"/>
      <w:szCs w:val="22"/>
    </w:rPr>
  </w:style>
  <w:style w:type="character" w:customStyle="1" w:styleId="ListLabel36">
    <w:name w:val="ListLabel 36"/>
    <w:rPr>
      <w:rFonts w:eastAsia="Times New Roman"/>
      <w:color w:val="00000A"/>
      <w:sz w:val="22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Arial"/>
      <w:b/>
      <w:u w:val="single"/>
    </w:rPr>
  </w:style>
  <w:style w:type="paragraph" w:styleId="Nagwek">
    <w:name w:val="header"/>
    <w:basedOn w:val="Normalny"/>
    <w:next w:val="Tretekstu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uppressAutoHyphens/>
      <w:spacing w:before="120" w:after="120"/>
    </w:pPr>
    <w:rPr>
      <w:rFonts w:asciiTheme="minorHAnsi" w:eastAsiaTheme="minorEastAsia" w:hAnsiTheme="minorHAnsi" w:cs="Mangal"/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Domylnie">
    <w:name w:val="Domyślnie"/>
    <w:qFormat/>
    <w:pPr>
      <w:tabs>
        <w:tab w:val="left" w:pos="708"/>
      </w:tabs>
      <w:suppressAutoHyphens/>
    </w:pPr>
    <w:rPr>
      <w:rFonts w:ascii="Cambria" w:eastAsia="SimSun" w:hAnsi="Cambria" w:cs="Mangal"/>
      <w:color w:val="00000A"/>
      <w:lang w:eastAsia="zh-CN" w:bidi="hi-IN"/>
    </w:rPr>
  </w:style>
  <w:style w:type="paragraph" w:customStyle="1" w:styleId="Gwka">
    <w:name w:val="Główka"/>
    <w:basedOn w:val="Domylni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ygnatura">
    <w:name w:val="Sygnatura"/>
    <w:basedOn w:val="Domylnie"/>
    <w:pPr>
      <w:suppressLineNumbers/>
      <w:spacing w:before="120" w:after="120"/>
    </w:pPr>
    <w:rPr>
      <w:i/>
      <w:iCs/>
    </w:rPr>
  </w:style>
  <w:style w:type="paragraph" w:styleId="Tekstkomentarza">
    <w:name w:val="annotation text"/>
    <w:basedOn w:val="Domylnie"/>
    <w:pPr>
      <w:spacing w:after="200"/>
    </w:pPr>
    <w:rPr>
      <w:rFonts w:ascii="Calibri" w:eastAsia="Times New Roman" w:hAnsi="Calibri" w:cs="Calibri"/>
      <w:color w:val="000000"/>
    </w:rPr>
  </w:style>
  <w:style w:type="paragraph" w:styleId="Tekstdymka">
    <w:name w:val="Balloon Text"/>
    <w:basedOn w:val="Domylnie"/>
    <w:rPr>
      <w:sz w:val="18"/>
      <w:szCs w:val="18"/>
    </w:rPr>
  </w:style>
  <w:style w:type="paragraph" w:styleId="Akapitzlist">
    <w:name w:val="List Paragraph"/>
    <w:pPr>
      <w:widowControl w:val="0"/>
      <w:tabs>
        <w:tab w:val="left" w:pos="4308"/>
      </w:tabs>
      <w:suppressAutoHyphens/>
      <w:ind w:left="720"/>
    </w:pPr>
    <w:rPr>
      <w:rFonts w:ascii="Calibri" w:eastAsia="Times New Roman" w:hAnsi="Calibri" w:cs="Times New Roman"/>
      <w:color w:val="00000A"/>
      <w:sz w:val="22"/>
      <w:szCs w:val="22"/>
    </w:rPr>
  </w:style>
  <w:style w:type="paragraph" w:styleId="Tematkomentarza">
    <w:name w:val="annotation subject"/>
    <w:basedOn w:val="Tekstkomentarza"/>
    <w:pPr>
      <w:spacing w:after="0"/>
    </w:pPr>
    <w:rPr>
      <w:rFonts w:ascii="Times New Roman" w:hAnsi="Times New Roman" w:cs="Times New Roman"/>
      <w:b/>
      <w:bCs/>
      <w:color w:val="00000A"/>
      <w:sz w:val="20"/>
      <w:szCs w:val="20"/>
    </w:rPr>
  </w:style>
  <w:style w:type="paragraph" w:customStyle="1" w:styleId="WW-Domylnie">
    <w:name w:val="WW-Domyślnie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en-US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Zwykytekst">
    <w:name w:val="Plain Text"/>
    <w:basedOn w:val="Domylnie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p1">
    <w:name w:val="p1"/>
    <w:basedOn w:val="Normalny"/>
    <w:rsid w:val="000075D7"/>
    <w:pPr>
      <w:suppressAutoHyphens/>
    </w:pPr>
    <w:rPr>
      <w:rFonts w:ascii="Helvetica" w:eastAsiaTheme="minorEastAsia" w:hAnsi="Helvetica"/>
      <w:sz w:val="15"/>
      <w:szCs w:val="15"/>
    </w:rPr>
  </w:style>
  <w:style w:type="paragraph" w:customStyle="1" w:styleId="Zawartoramki">
    <w:name w:val="Zawartość ramki"/>
    <w:basedOn w:val="Normalny"/>
    <w:pPr>
      <w:suppressAutoHyphens/>
    </w:pPr>
    <w:rPr>
      <w:rFonts w:asciiTheme="minorHAnsi" w:eastAsiaTheme="minorEastAsia" w:hAnsiTheme="minorHAnsi" w:cstheme="minorBidi"/>
    </w:rPr>
  </w:style>
  <w:style w:type="table" w:customStyle="1" w:styleId="Tabela-Siatka1">
    <w:name w:val="Tabela - Siatka1"/>
    <w:basedOn w:val="Standardowy"/>
    <w:uiPriority w:val="59"/>
    <w:rsid w:val="00C060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0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047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D7BB0"/>
    <w:rPr>
      <w:color w:val="954F72" w:themeColor="followedHyperlink"/>
      <w:u w:val="singl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6653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22C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B57E80"/>
    <w:pPr>
      <w:spacing w:after="120" w:line="280" w:lineRule="atLeast"/>
      <w:ind w:left="283"/>
    </w:pPr>
    <w:rPr>
      <w:rFonts w:ascii="Arial" w:hAnsi="Arial"/>
      <w:sz w:val="16"/>
      <w:szCs w:val="16"/>
      <w:lang w:val="de-CH" w:eastAsia="de-D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7E80"/>
    <w:rPr>
      <w:rFonts w:ascii="Arial" w:eastAsia="Times New Roman" w:hAnsi="Arial" w:cs="Times New Roman"/>
      <w:sz w:val="16"/>
      <w:szCs w:val="16"/>
      <w:lang w:val="de-CH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57E80"/>
    <w:pPr>
      <w:suppressAutoHyphens/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57E80"/>
  </w:style>
  <w:style w:type="paragraph" w:customStyle="1" w:styleId="Default">
    <w:name w:val="Default"/>
    <w:rsid w:val="00B57E8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E8D"/>
    <w:pPr>
      <w:suppressAutoHyphens/>
      <w:spacing w:after="120"/>
    </w:pPr>
    <w:rPr>
      <w:rFonts w:asciiTheme="minorHAnsi" w:eastAsiaTheme="minorEastAsia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E8D"/>
  </w:style>
  <w:style w:type="paragraph" w:customStyle="1" w:styleId="msonormal0">
    <w:name w:val="msonormal"/>
    <w:basedOn w:val="Normalny"/>
    <w:rsid w:val="00D06A61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D06A61"/>
    <w:pP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8">
    <w:name w:val="xl68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0">
    <w:name w:val="xl70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0"/>
      <w:szCs w:val="20"/>
    </w:rPr>
  </w:style>
  <w:style w:type="paragraph" w:customStyle="1" w:styleId="xl73">
    <w:name w:val="xl73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74">
    <w:name w:val="xl74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0"/>
      <w:szCs w:val="20"/>
    </w:rPr>
  </w:style>
  <w:style w:type="paragraph" w:customStyle="1" w:styleId="xl75">
    <w:name w:val="xl75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FF0000"/>
      <w:sz w:val="20"/>
      <w:szCs w:val="20"/>
    </w:rPr>
  </w:style>
  <w:style w:type="paragraph" w:customStyle="1" w:styleId="xl76">
    <w:name w:val="xl76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77">
    <w:name w:val="xl77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ny"/>
    <w:rsid w:val="00D06A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ny"/>
    <w:rsid w:val="00D06A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ny"/>
    <w:rsid w:val="00D06A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ny"/>
    <w:rsid w:val="00D06A6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ny"/>
    <w:rsid w:val="00D06A6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ny"/>
    <w:rsid w:val="00D06A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both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Normalny"/>
    <w:rsid w:val="00D06A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Normalny"/>
    <w:rsid w:val="00D06A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6">
    <w:name w:val="xl86"/>
    <w:basedOn w:val="Normalny"/>
    <w:rsid w:val="00D06A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</w:pPr>
  </w:style>
  <w:style w:type="paragraph" w:customStyle="1" w:styleId="xl87">
    <w:name w:val="xl87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ny"/>
    <w:rsid w:val="00D06A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alny"/>
    <w:rsid w:val="00D06A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0">
    <w:name w:val="xl90"/>
    <w:basedOn w:val="Normalny"/>
    <w:rsid w:val="00D06A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hAnsi="Calibri" w:cs="Calibri"/>
      <w:sz w:val="20"/>
      <w:szCs w:val="20"/>
    </w:rPr>
  </w:style>
  <w:style w:type="paragraph" w:customStyle="1" w:styleId="xl91">
    <w:name w:val="xl91"/>
    <w:basedOn w:val="Normalny"/>
    <w:rsid w:val="00D06A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alny"/>
    <w:rsid w:val="00D06A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3">
    <w:name w:val="xl93"/>
    <w:basedOn w:val="Normalny"/>
    <w:rsid w:val="00D06A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4">
    <w:name w:val="xl94"/>
    <w:basedOn w:val="Normalny"/>
    <w:rsid w:val="00D06A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5">
    <w:name w:val="xl95"/>
    <w:basedOn w:val="Normalny"/>
    <w:rsid w:val="00D06A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6">
    <w:name w:val="xl96"/>
    <w:basedOn w:val="Normalny"/>
    <w:rsid w:val="00D06A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7">
    <w:name w:val="xl97"/>
    <w:basedOn w:val="Normalny"/>
    <w:rsid w:val="00D06A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8">
    <w:name w:val="xl98"/>
    <w:basedOn w:val="Normalny"/>
    <w:rsid w:val="00D06A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</w:pPr>
  </w:style>
  <w:style w:type="paragraph" w:customStyle="1" w:styleId="xl99">
    <w:name w:val="xl99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ny"/>
    <w:rsid w:val="00D06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</w:pPr>
  </w:style>
  <w:style w:type="paragraph" w:customStyle="1" w:styleId="xl101">
    <w:name w:val="xl101"/>
    <w:basedOn w:val="Normalny"/>
    <w:rsid w:val="00D06A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02">
    <w:name w:val="xl102"/>
    <w:basedOn w:val="Normalny"/>
    <w:rsid w:val="00D06A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ny"/>
    <w:rsid w:val="00D06A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04">
    <w:name w:val="xl104"/>
    <w:basedOn w:val="Normalny"/>
    <w:rsid w:val="00D06A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05">
    <w:name w:val="xl105"/>
    <w:basedOn w:val="Normalny"/>
    <w:rsid w:val="00D06A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Normalny"/>
    <w:rsid w:val="00D06A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ny"/>
    <w:rsid w:val="00D06A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7767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8AC1FB-BF66-42CA-B004-65AFF46F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4275</Words>
  <Characters>25650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Jaryszów, dnia 13 stycznia 2017 r</vt:lpstr>
    </vt:vector>
  </TitlesOfParts>
  <Company/>
  <LinksUpToDate>false</LinksUpToDate>
  <CharactersWithSpaces>29866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Jaryszów, dnia 13 stycznia 2017 r</dc:title>
  <dc:creator>Marta Milczarek</dc:creator>
  <cp:lastModifiedBy>Marta Milczarek</cp:lastModifiedBy>
  <cp:revision>5</cp:revision>
  <cp:lastPrinted>2021-05-12T20:26:00Z</cp:lastPrinted>
  <dcterms:created xsi:type="dcterms:W3CDTF">2025-06-10T06:48:00Z</dcterms:created>
  <dcterms:modified xsi:type="dcterms:W3CDTF">2025-06-12T08:37:00Z</dcterms:modified>
  <dc:language>pl-PL</dc:language>
</cp:coreProperties>
</file>